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7158" w14:textId="53C8342C" w:rsidR="008C550E" w:rsidRDefault="00F926DF" w:rsidP="005E40B4">
      <w:pPr>
        <w:jc w:val="center"/>
        <w:rPr>
          <w:b/>
          <w:sz w:val="28"/>
          <w:szCs w:val="28"/>
        </w:rPr>
      </w:pPr>
      <w:r w:rsidRPr="00681057">
        <w:rPr>
          <w:b/>
          <w:sz w:val="28"/>
          <w:szCs w:val="28"/>
        </w:rPr>
        <w:t xml:space="preserve">HSS </w:t>
      </w:r>
      <w:r w:rsidR="003D1041" w:rsidRPr="00681057">
        <w:rPr>
          <w:b/>
          <w:sz w:val="28"/>
          <w:szCs w:val="28"/>
        </w:rPr>
        <w:t>Ethics Committee</w:t>
      </w:r>
      <w:r w:rsidRPr="00681057">
        <w:rPr>
          <w:b/>
          <w:sz w:val="28"/>
          <w:szCs w:val="28"/>
        </w:rPr>
        <w:t>:</w:t>
      </w:r>
      <w:r w:rsidR="003D1041" w:rsidRPr="00681057">
        <w:rPr>
          <w:b/>
          <w:sz w:val="28"/>
          <w:szCs w:val="28"/>
        </w:rPr>
        <w:t xml:space="preserve"> </w:t>
      </w:r>
      <w:r w:rsidR="0060000F">
        <w:rPr>
          <w:b/>
          <w:sz w:val="28"/>
          <w:szCs w:val="28"/>
        </w:rPr>
        <w:t>Exempt</w:t>
      </w:r>
      <w:r w:rsidR="0052161E">
        <w:rPr>
          <w:b/>
          <w:sz w:val="28"/>
          <w:szCs w:val="28"/>
        </w:rPr>
        <w:t xml:space="preserve"> </w:t>
      </w:r>
      <w:r w:rsidR="008C0054">
        <w:rPr>
          <w:b/>
          <w:sz w:val="28"/>
          <w:szCs w:val="28"/>
        </w:rPr>
        <w:t>Review</w:t>
      </w:r>
      <w:r w:rsidR="004178FA">
        <w:rPr>
          <w:b/>
          <w:sz w:val="28"/>
          <w:szCs w:val="28"/>
        </w:rPr>
        <w:t xml:space="preserve"> </w:t>
      </w:r>
      <w:r w:rsidR="0060000F">
        <w:rPr>
          <w:b/>
          <w:sz w:val="28"/>
          <w:szCs w:val="28"/>
        </w:rPr>
        <w:t xml:space="preserve">Approval </w:t>
      </w:r>
      <w:r w:rsidR="0052161E">
        <w:rPr>
          <w:b/>
          <w:sz w:val="28"/>
          <w:szCs w:val="28"/>
        </w:rPr>
        <w:t>Form</w:t>
      </w:r>
    </w:p>
    <w:p w14:paraId="5B6BDE90" w14:textId="7776FA7A" w:rsidR="00A7526A" w:rsidRDefault="006667FC" w:rsidP="00E13611">
      <w:pPr>
        <w:rPr>
          <w:szCs w:val="24"/>
        </w:rPr>
      </w:pPr>
      <w:r>
        <w:rPr>
          <w:szCs w:val="24"/>
        </w:rPr>
        <w:t>There are two</w:t>
      </w:r>
      <w:r w:rsidR="00B715FF">
        <w:rPr>
          <w:szCs w:val="24"/>
        </w:rPr>
        <w:t xml:space="preserve"> sections in this form. </w:t>
      </w:r>
      <w:r w:rsidR="00127858">
        <w:rPr>
          <w:szCs w:val="24"/>
        </w:rPr>
        <w:t xml:space="preserve">Please read through all instructions carefully. </w:t>
      </w:r>
    </w:p>
    <w:p w14:paraId="34B7ACBA" w14:textId="21FE0769" w:rsidR="006667FC" w:rsidRPr="006667FC" w:rsidRDefault="006667FC" w:rsidP="00127858">
      <w:pPr>
        <w:jc w:val="center"/>
        <w:rPr>
          <w:b/>
          <w:sz w:val="24"/>
          <w:szCs w:val="24"/>
        </w:rPr>
      </w:pPr>
      <w:r w:rsidRPr="006667FC">
        <w:rPr>
          <w:b/>
          <w:sz w:val="24"/>
          <w:szCs w:val="24"/>
        </w:rPr>
        <w:t xml:space="preserve">Instructions for </w:t>
      </w:r>
      <w:r w:rsidR="00B715FF" w:rsidRPr="006667FC">
        <w:rPr>
          <w:b/>
          <w:sz w:val="24"/>
          <w:szCs w:val="24"/>
        </w:rPr>
        <w:t>Section A:</w:t>
      </w:r>
    </w:p>
    <w:p w14:paraId="3D0FA0D6" w14:textId="1E6E969B" w:rsidR="00B715FF" w:rsidRDefault="006667FC" w:rsidP="00E13611">
      <w:pPr>
        <w:rPr>
          <w:szCs w:val="24"/>
        </w:rPr>
      </w:pPr>
      <w:r>
        <w:rPr>
          <w:szCs w:val="24"/>
        </w:rPr>
        <w:t>There are four</w:t>
      </w:r>
      <w:r w:rsidR="00B715FF" w:rsidRPr="0060000F">
        <w:rPr>
          <w:szCs w:val="24"/>
        </w:rPr>
        <w:t xml:space="preserve"> categories of Exempt Review. Please read through each category to determine the category of your research and if it qualifies for Exempt Review.</w:t>
      </w:r>
      <w:r w:rsidR="008C41D5">
        <w:rPr>
          <w:szCs w:val="24"/>
        </w:rPr>
        <w:t xml:space="preserve"> If it does not qualify, please submit for Expedited Review or Full Review. </w:t>
      </w:r>
    </w:p>
    <w:tbl>
      <w:tblPr>
        <w:tblStyle w:val="TableGrid"/>
        <w:tblW w:w="0" w:type="auto"/>
        <w:tblLook w:val="04A0" w:firstRow="1" w:lastRow="0" w:firstColumn="1" w:lastColumn="0" w:noHBand="0" w:noVBand="1"/>
      </w:tblPr>
      <w:tblGrid>
        <w:gridCol w:w="2254"/>
        <w:gridCol w:w="2254"/>
        <w:gridCol w:w="2254"/>
        <w:gridCol w:w="2254"/>
      </w:tblGrid>
      <w:tr w:rsidR="005D5C19" w14:paraId="74F409DA" w14:textId="77777777" w:rsidTr="6C40A37E">
        <w:tc>
          <w:tcPr>
            <w:tcW w:w="2254" w:type="dxa"/>
          </w:tcPr>
          <w:p w14:paraId="78FD7E99" w14:textId="65BB08DC" w:rsidR="005D5C19" w:rsidRDefault="005D5C19" w:rsidP="005D5C19">
            <w:pPr>
              <w:jc w:val="center"/>
              <w:rPr>
                <w:b/>
              </w:rPr>
            </w:pPr>
            <w:r w:rsidRPr="001368D8">
              <w:rPr>
                <w:b/>
              </w:rPr>
              <w:t>Category</w:t>
            </w:r>
            <w:r>
              <w:rPr>
                <w:b/>
              </w:rPr>
              <w:t xml:space="preserve"> 1</w:t>
            </w:r>
            <w:r w:rsidRPr="001368D8">
              <w:rPr>
                <w:b/>
              </w:rPr>
              <w:t xml:space="preserve">: Anonymous </w:t>
            </w:r>
            <w:r>
              <w:rPr>
                <w:b/>
              </w:rPr>
              <w:t>Tests, Surveys, Interviews, or Public O</w:t>
            </w:r>
            <w:r w:rsidRPr="001368D8">
              <w:rPr>
                <w:b/>
              </w:rPr>
              <w:t>bservations</w:t>
            </w:r>
          </w:p>
          <w:p w14:paraId="653432CB" w14:textId="49260159" w:rsidR="005D5C19" w:rsidRDefault="005D5C19" w:rsidP="00891002">
            <w:pPr>
              <w:rPr>
                <w:szCs w:val="24"/>
              </w:rPr>
            </w:pPr>
          </w:p>
        </w:tc>
        <w:tc>
          <w:tcPr>
            <w:tcW w:w="2254" w:type="dxa"/>
          </w:tcPr>
          <w:p w14:paraId="50FE87E5" w14:textId="77777777" w:rsidR="005D5C19" w:rsidRDefault="005D5C19" w:rsidP="005D5C19">
            <w:pPr>
              <w:jc w:val="center"/>
              <w:rPr>
                <w:b/>
              </w:rPr>
            </w:pPr>
            <w:r w:rsidRPr="001368D8">
              <w:rPr>
                <w:b/>
              </w:rPr>
              <w:t>Category</w:t>
            </w:r>
            <w:r>
              <w:rPr>
                <w:b/>
              </w:rPr>
              <w:t xml:space="preserve"> 2</w:t>
            </w:r>
            <w:r w:rsidRPr="001368D8">
              <w:rPr>
                <w:b/>
              </w:rPr>
              <w:t xml:space="preserve">: </w:t>
            </w:r>
            <w:r>
              <w:rPr>
                <w:b/>
              </w:rPr>
              <w:t>Research in Normal Educational &amp; Organizational Settings</w:t>
            </w:r>
          </w:p>
          <w:p w14:paraId="1E8D7CDA" w14:textId="45FF0096" w:rsidR="000D239E" w:rsidRDefault="000D239E" w:rsidP="00891002">
            <w:pPr>
              <w:rPr>
                <w:szCs w:val="24"/>
              </w:rPr>
            </w:pPr>
          </w:p>
        </w:tc>
        <w:tc>
          <w:tcPr>
            <w:tcW w:w="2254" w:type="dxa"/>
          </w:tcPr>
          <w:p w14:paraId="4C2D40ED" w14:textId="77777777" w:rsidR="005D5C19" w:rsidRDefault="005D5C19" w:rsidP="005D5C19">
            <w:pPr>
              <w:jc w:val="center"/>
              <w:rPr>
                <w:b/>
              </w:rPr>
            </w:pPr>
            <w:r w:rsidRPr="001368D8">
              <w:rPr>
                <w:b/>
              </w:rPr>
              <w:t>Category</w:t>
            </w:r>
            <w:r>
              <w:rPr>
                <w:b/>
              </w:rPr>
              <w:t xml:space="preserve"> 3</w:t>
            </w:r>
            <w:r w:rsidRPr="001368D8">
              <w:rPr>
                <w:b/>
              </w:rPr>
              <w:t xml:space="preserve">: </w:t>
            </w:r>
            <w:r>
              <w:rPr>
                <w:b/>
              </w:rPr>
              <w:t>Secondary Research on Existing or Public Datasets</w:t>
            </w:r>
          </w:p>
          <w:p w14:paraId="34FB7F47" w14:textId="1EC94960" w:rsidR="000D239E" w:rsidRPr="005D5C19" w:rsidRDefault="000D239E" w:rsidP="00891002">
            <w:pPr>
              <w:rPr>
                <w:b/>
              </w:rPr>
            </w:pPr>
          </w:p>
        </w:tc>
        <w:tc>
          <w:tcPr>
            <w:tcW w:w="2254" w:type="dxa"/>
          </w:tcPr>
          <w:p w14:paraId="2F4E9698" w14:textId="29E91E05" w:rsidR="000D239E" w:rsidRPr="00891002" w:rsidRDefault="005D5C19" w:rsidP="00891002">
            <w:pPr>
              <w:jc w:val="center"/>
              <w:rPr>
                <w:b/>
              </w:rPr>
            </w:pPr>
            <w:r w:rsidRPr="001368D8">
              <w:rPr>
                <w:b/>
              </w:rPr>
              <w:t>Category</w:t>
            </w:r>
            <w:r>
              <w:rPr>
                <w:b/>
              </w:rPr>
              <w:t xml:space="preserve"> 4</w:t>
            </w:r>
            <w:r w:rsidRPr="001368D8">
              <w:rPr>
                <w:b/>
              </w:rPr>
              <w:t xml:space="preserve">: </w:t>
            </w:r>
            <w:r>
              <w:rPr>
                <w:b/>
              </w:rPr>
              <w:t>Brief and Harmless Behavio</w:t>
            </w:r>
            <w:r w:rsidR="006578C3">
              <w:rPr>
                <w:b/>
              </w:rPr>
              <w:t>u</w:t>
            </w:r>
            <w:r>
              <w:rPr>
                <w:b/>
              </w:rPr>
              <w:t>ral Interventions</w:t>
            </w:r>
          </w:p>
        </w:tc>
      </w:tr>
      <w:tr w:rsidR="005D5C19" w14:paraId="4FA3D363" w14:textId="77777777" w:rsidTr="00152951">
        <w:trPr>
          <w:trHeight w:val="3513"/>
        </w:trPr>
        <w:tc>
          <w:tcPr>
            <w:tcW w:w="2254" w:type="dxa"/>
          </w:tcPr>
          <w:p w14:paraId="39508944" w14:textId="58A33894" w:rsidR="005D5C19" w:rsidRDefault="005D5C19" w:rsidP="005D5C19">
            <w:r>
              <w:t xml:space="preserve">Research involves the use of anonymous tests (educational, cognitive, aptitude, achievement, diagnostic), surveys, interviews, and observations of public </w:t>
            </w:r>
            <w:proofErr w:type="spellStart"/>
            <w:r>
              <w:t>behavior</w:t>
            </w:r>
            <w:proofErr w:type="spellEnd"/>
            <w:r>
              <w:t xml:space="preserve"> in public spaces</w:t>
            </w:r>
            <w:r w:rsidR="00777364">
              <w:t>, and usability tests</w:t>
            </w:r>
            <w:r>
              <w:t>.</w:t>
            </w:r>
          </w:p>
          <w:p w14:paraId="64C24593" w14:textId="71BEE10E" w:rsidR="00152951" w:rsidRDefault="00152951" w:rsidP="005D5C19"/>
          <w:p w14:paraId="512AD8B8" w14:textId="0E50F60E" w:rsidR="005D5C19" w:rsidRPr="006578C3" w:rsidRDefault="00152951" w:rsidP="006578C3">
            <w:pPr>
              <w:jc w:val="center"/>
              <w:rPr>
                <w:b/>
              </w:rPr>
            </w:pPr>
            <w:r w:rsidRPr="00152951">
              <w:rPr>
                <w:b/>
              </w:rPr>
              <w:t>Form 1</w:t>
            </w:r>
          </w:p>
        </w:tc>
        <w:tc>
          <w:tcPr>
            <w:tcW w:w="2254" w:type="dxa"/>
          </w:tcPr>
          <w:p w14:paraId="68E046C8" w14:textId="77777777" w:rsidR="005D5C19" w:rsidRDefault="005D5C19" w:rsidP="00E13611">
            <w:r>
              <w:t>Research is within normal educational or organizational practices in established or commonly accepted settings.</w:t>
            </w:r>
          </w:p>
          <w:p w14:paraId="7869C5EE" w14:textId="77777777" w:rsidR="00152951" w:rsidRDefault="00152951" w:rsidP="00E13611"/>
          <w:p w14:paraId="6E800374" w14:textId="4DD936F6" w:rsidR="00152951" w:rsidRDefault="00152951" w:rsidP="00E13611"/>
          <w:p w14:paraId="211E5369" w14:textId="631765C5" w:rsidR="00152951" w:rsidRDefault="00152951" w:rsidP="00E13611"/>
          <w:p w14:paraId="13A8185A" w14:textId="77777777" w:rsidR="00152951" w:rsidRDefault="00152951" w:rsidP="00E13611"/>
          <w:p w14:paraId="0E46425E" w14:textId="77777777" w:rsidR="00777364" w:rsidRDefault="00777364" w:rsidP="00E13611"/>
          <w:p w14:paraId="044D5780" w14:textId="610359C5" w:rsidR="00152951" w:rsidRPr="00152951" w:rsidRDefault="00152951" w:rsidP="00152951">
            <w:pPr>
              <w:jc w:val="center"/>
              <w:rPr>
                <w:b/>
              </w:rPr>
            </w:pPr>
            <w:r>
              <w:rPr>
                <w:b/>
              </w:rPr>
              <w:t>Form 2</w:t>
            </w:r>
          </w:p>
          <w:p w14:paraId="73C8F3AA" w14:textId="0F98A85F" w:rsidR="00152951" w:rsidRDefault="00152951" w:rsidP="00E13611">
            <w:pPr>
              <w:rPr>
                <w:szCs w:val="24"/>
              </w:rPr>
            </w:pPr>
          </w:p>
        </w:tc>
        <w:tc>
          <w:tcPr>
            <w:tcW w:w="2254" w:type="dxa"/>
          </w:tcPr>
          <w:p w14:paraId="4A7A8FD9" w14:textId="05111882" w:rsidR="005D5C19" w:rsidRDefault="005D5C19" w:rsidP="005D5C19">
            <w:r>
              <w:t xml:space="preserve">Research involves conducting secondary research on existing data, including those that are publicly available (e.g., social media platforms) or existing data repositories. </w:t>
            </w:r>
          </w:p>
          <w:p w14:paraId="7BE5D64A" w14:textId="1118F546" w:rsidR="00152951" w:rsidRDefault="00152951" w:rsidP="005D5C19"/>
          <w:p w14:paraId="05863847" w14:textId="77777777" w:rsidR="00152951" w:rsidRDefault="00152951" w:rsidP="005D5C19"/>
          <w:p w14:paraId="3F2F4795" w14:textId="77777777" w:rsidR="00777364" w:rsidRDefault="00777364" w:rsidP="005D5C19"/>
          <w:p w14:paraId="7F38C561" w14:textId="46EDCCB5" w:rsidR="005D5C19" w:rsidRPr="00152951" w:rsidRDefault="00152951" w:rsidP="00152951">
            <w:pPr>
              <w:jc w:val="center"/>
              <w:rPr>
                <w:b/>
              </w:rPr>
            </w:pPr>
            <w:r>
              <w:rPr>
                <w:b/>
              </w:rPr>
              <w:t>Form 3</w:t>
            </w:r>
          </w:p>
        </w:tc>
        <w:tc>
          <w:tcPr>
            <w:tcW w:w="2254" w:type="dxa"/>
          </w:tcPr>
          <w:p w14:paraId="28BA8382" w14:textId="77777777" w:rsidR="005D5C19" w:rsidRDefault="005D5C19" w:rsidP="00E13611">
            <w:r>
              <w:t xml:space="preserve">Brief and harmless </w:t>
            </w:r>
            <w:proofErr w:type="spellStart"/>
            <w:r>
              <w:t>behavioral</w:t>
            </w:r>
            <w:proofErr w:type="spellEnd"/>
            <w:r>
              <w:t xml:space="preserve"> interventions are defined as </w:t>
            </w:r>
            <w:proofErr w:type="gramStart"/>
            <w:r>
              <w:t>brief in duration</w:t>
            </w:r>
            <w:proofErr w:type="gramEnd"/>
            <w:r>
              <w:t>, harmless, not physically invasive, and are not likely to have a significant adverse effect on participants.</w:t>
            </w:r>
          </w:p>
          <w:p w14:paraId="6017DBCD" w14:textId="77777777" w:rsidR="00152951" w:rsidRDefault="00152951" w:rsidP="00E13611"/>
          <w:p w14:paraId="0CB39588" w14:textId="77777777" w:rsidR="00777364" w:rsidRDefault="00777364" w:rsidP="00777364">
            <w:pPr>
              <w:jc w:val="center"/>
              <w:rPr>
                <w:b/>
              </w:rPr>
            </w:pPr>
          </w:p>
          <w:p w14:paraId="2F6BB202" w14:textId="21F69B61" w:rsidR="00152951" w:rsidRPr="00152951" w:rsidRDefault="00152951" w:rsidP="00777364">
            <w:pPr>
              <w:jc w:val="center"/>
              <w:rPr>
                <w:b/>
              </w:rPr>
            </w:pPr>
            <w:r>
              <w:rPr>
                <w:b/>
              </w:rPr>
              <w:t>Form 4</w:t>
            </w:r>
          </w:p>
          <w:p w14:paraId="3FF9078F" w14:textId="0C4577F6" w:rsidR="00152951" w:rsidRDefault="00152951" w:rsidP="00E13611">
            <w:pPr>
              <w:rPr>
                <w:szCs w:val="24"/>
              </w:rPr>
            </w:pPr>
          </w:p>
        </w:tc>
      </w:tr>
    </w:tbl>
    <w:p w14:paraId="181E1445" w14:textId="77777777" w:rsidR="00127858" w:rsidRDefault="00127858" w:rsidP="00E13611">
      <w:pPr>
        <w:rPr>
          <w:b/>
          <w:szCs w:val="24"/>
        </w:rPr>
      </w:pPr>
    </w:p>
    <w:p w14:paraId="4FB8BA8D" w14:textId="3A7E3E05" w:rsidR="00152951" w:rsidRPr="00127858" w:rsidRDefault="00152951" w:rsidP="00E13611">
      <w:pPr>
        <w:rPr>
          <w:b/>
          <w:szCs w:val="24"/>
        </w:rPr>
      </w:pPr>
      <w:r w:rsidRPr="00127858">
        <w:rPr>
          <w:b/>
          <w:szCs w:val="24"/>
        </w:rPr>
        <w:t>If your research qualifies for Exempt Review, please indicate the category of your research.</w:t>
      </w:r>
    </w:p>
    <w:p w14:paraId="3BEDC545" w14:textId="42851110" w:rsidR="006578C3" w:rsidRPr="006578C3" w:rsidRDefault="005454D4" w:rsidP="006578C3">
      <w:pPr>
        <w:ind w:left="720"/>
        <w:rPr>
          <w:rFonts w:cstheme="majorHAnsi"/>
          <w:sz w:val="20"/>
          <w:szCs w:val="20"/>
        </w:rPr>
      </w:pPr>
      <w:sdt>
        <w:sdtPr>
          <w:rPr>
            <w:rFonts w:cs="Tahoma"/>
            <w:b/>
            <w:sz w:val="20"/>
            <w:szCs w:val="20"/>
          </w:rPr>
          <w:id w:val="1456367077"/>
          <w14:checkbox>
            <w14:checked w14:val="0"/>
            <w14:checkedState w14:val="2612" w14:font="MS Gothic"/>
            <w14:uncheckedState w14:val="2610" w14:font="MS Gothic"/>
          </w14:checkbox>
        </w:sdtPr>
        <w:sdtEndPr/>
        <w:sdtContent>
          <w:r w:rsidR="006578C3">
            <w:rPr>
              <w:rFonts w:ascii="MS Gothic" w:eastAsia="MS Gothic" w:hAnsi="MS Gothic" w:cs="Tahoma" w:hint="eastAsia"/>
              <w:b/>
              <w:sz w:val="20"/>
              <w:szCs w:val="20"/>
            </w:rPr>
            <w:t>☐</w:t>
          </w:r>
        </w:sdtContent>
      </w:sdt>
      <w:r w:rsidR="006578C3" w:rsidRPr="006578C3">
        <w:rPr>
          <w:sz w:val="20"/>
          <w:szCs w:val="20"/>
        </w:rPr>
        <w:t xml:space="preserve"> </w:t>
      </w:r>
      <w:r w:rsidR="006578C3" w:rsidRPr="006578C3">
        <w:rPr>
          <w:rFonts w:cstheme="majorHAnsi"/>
          <w:sz w:val="20"/>
          <w:szCs w:val="20"/>
        </w:rPr>
        <w:t>Category 1: Anonymous Tests, Surveys, Interviews, or Public Observations</w:t>
      </w:r>
    </w:p>
    <w:p w14:paraId="2BB5B578" w14:textId="1B284FF5" w:rsidR="006578C3" w:rsidRPr="006578C3" w:rsidRDefault="005454D4" w:rsidP="006578C3">
      <w:pPr>
        <w:ind w:left="720"/>
        <w:rPr>
          <w:rFonts w:cstheme="majorHAnsi"/>
          <w:sz w:val="20"/>
          <w:szCs w:val="20"/>
        </w:rPr>
      </w:pPr>
      <w:sdt>
        <w:sdtPr>
          <w:rPr>
            <w:rFonts w:cstheme="majorHAnsi"/>
            <w:sz w:val="20"/>
            <w:szCs w:val="20"/>
          </w:rPr>
          <w:id w:val="-427894339"/>
          <w14:checkbox>
            <w14:checked w14:val="0"/>
            <w14:checkedState w14:val="2612" w14:font="MS Gothic"/>
            <w14:uncheckedState w14:val="2610" w14:font="MS Gothic"/>
          </w14:checkbox>
        </w:sdtPr>
        <w:sdtEndPr/>
        <w:sdtContent>
          <w:r w:rsidR="006578C3">
            <w:rPr>
              <w:rFonts w:ascii="MS Gothic" w:eastAsia="MS Gothic" w:hAnsi="MS Gothic" w:cstheme="majorHAnsi" w:hint="eastAsia"/>
              <w:sz w:val="20"/>
              <w:szCs w:val="20"/>
            </w:rPr>
            <w:t>☐</w:t>
          </w:r>
        </w:sdtContent>
      </w:sdt>
      <w:r w:rsidR="006578C3" w:rsidRPr="006578C3">
        <w:rPr>
          <w:rFonts w:cstheme="majorHAnsi"/>
          <w:sz w:val="20"/>
          <w:szCs w:val="20"/>
        </w:rPr>
        <w:t xml:space="preserve"> Category 2: Research in Normal &amp; Organizational Settings</w:t>
      </w:r>
    </w:p>
    <w:p w14:paraId="74FF886B" w14:textId="3F8D4C72" w:rsidR="006578C3" w:rsidRPr="006578C3" w:rsidRDefault="005454D4" w:rsidP="006578C3">
      <w:pPr>
        <w:ind w:left="720"/>
        <w:rPr>
          <w:rFonts w:cstheme="majorHAnsi"/>
          <w:sz w:val="20"/>
          <w:szCs w:val="20"/>
        </w:rPr>
      </w:pPr>
      <w:sdt>
        <w:sdtPr>
          <w:rPr>
            <w:rFonts w:cstheme="majorHAnsi"/>
            <w:sz w:val="20"/>
            <w:szCs w:val="20"/>
          </w:rPr>
          <w:id w:val="1761404807"/>
          <w14:checkbox>
            <w14:checked w14:val="0"/>
            <w14:checkedState w14:val="2612" w14:font="MS Gothic"/>
            <w14:uncheckedState w14:val="2610" w14:font="MS Gothic"/>
          </w14:checkbox>
        </w:sdtPr>
        <w:sdtEndPr/>
        <w:sdtContent>
          <w:r w:rsidR="006578C3" w:rsidRPr="006578C3">
            <w:rPr>
              <w:rFonts w:ascii="Segoe UI Symbol" w:eastAsia="MS Gothic" w:hAnsi="Segoe UI Symbol" w:cs="Segoe UI Symbol"/>
              <w:sz w:val="20"/>
              <w:szCs w:val="20"/>
            </w:rPr>
            <w:t>☐</w:t>
          </w:r>
        </w:sdtContent>
      </w:sdt>
      <w:r w:rsidR="006578C3" w:rsidRPr="006578C3">
        <w:rPr>
          <w:rFonts w:cstheme="majorHAnsi"/>
          <w:sz w:val="20"/>
          <w:szCs w:val="20"/>
        </w:rPr>
        <w:t xml:space="preserve"> Category 3: Secondary Research on Existing or Public Datasets</w:t>
      </w:r>
    </w:p>
    <w:p w14:paraId="142AE4FA" w14:textId="6144E5C6" w:rsidR="006578C3" w:rsidRPr="00127858" w:rsidRDefault="005454D4" w:rsidP="00127858">
      <w:pPr>
        <w:ind w:left="720"/>
        <w:rPr>
          <w:rFonts w:cstheme="majorHAnsi"/>
          <w:sz w:val="20"/>
          <w:szCs w:val="20"/>
        </w:rPr>
      </w:pPr>
      <w:sdt>
        <w:sdtPr>
          <w:rPr>
            <w:rFonts w:cstheme="majorHAnsi"/>
            <w:sz w:val="20"/>
            <w:szCs w:val="20"/>
          </w:rPr>
          <w:id w:val="520829840"/>
          <w14:checkbox>
            <w14:checked w14:val="0"/>
            <w14:checkedState w14:val="2612" w14:font="MS Gothic"/>
            <w14:uncheckedState w14:val="2610" w14:font="MS Gothic"/>
          </w14:checkbox>
        </w:sdtPr>
        <w:sdtEndPr/>
        <w:sdtContent>
          <w:r w:rsidR="006578C3" w:rsidRPr="006578C3">
            <w:rPr>
              <w:rFonts w:ascii="Segoe UI Symbol" w:eastAsia="MS Gothic" w:hAnsi="Segoe UI Symbol" w:cs="Segoe UI Symbol"/>
              <w:sz w:val="20"/>
              <w:szCs w:val="20"/>
            </w:rPr>
            <w:t>☐</w:t>
          </w:r>
        </w:sdtContent>
      </w:sdt>
      <w:r w:rsidR="006578C3" w:rsidRPr="006578C3">
        <w:rPr>
          <w:rFonts w:cstheme="majorHAnsi"/>
          <w:sz w:val="20"/>
          <w:szCs w:val="20"/>
        </w:rPr>
        <w:t xml:space="preserve"> Category 4: Brief and Harmless Behavioural Interventions</w:t>
      </w:r>
    </w:p>
    <w:p w14:paraId="38D312F0" w14:textId="6EC827CD" w:rsidR="006667FC" w:rsidRPr="006667FC" w:rsidRDefault="006667FC" w:rsidP="00127858">
      <w:pPr>
        <w:jc w:val="center"/>
        <w:rPr>
          <w:sz w:val="24"/>
          <w:szCs w:val="24"/>
        </w:rPr>
      </w:pPr>
      <w:r w:rsidRPr="006667FC">
        <w:rPr>
          <w:b/>
          <w:sz w:val="24"/>
          <w:szCs w:val="24"/>
        </w:rPr>
        <w:t xml:space="preserve">Instructions for </w:t>
      </w:r>
      <w:r w:rsidR="00B715FF" w:rsidRPr="006667FC">
        <w:rPr>
          <w:b/>
          <w:sz w:val="24"/>
          <w:szCs w:val="24"/>
        </w:rPr>
        <w:t>Section B:</w:t>
      </w:r>
    </w:p>
    <w:p w14:paraId="021FEB0A" w14:textId="56D89135" w:rsidR="00891002" w:rsidRDefault="00152951" w:rsidP="00E13611">
      <w:pPr>
        <w:rPr>
          <w:szCs w:val="24"/>
        </w:rPr>
      </w:pPr>
      <w:r>
        <w:rPr>
          <w:szCs w:val="24"/>
        </w:rPr>
        <w:t>C</w:t>
      </w:r>
      <w:r w:rsidR="00891002">
        <w:rPr>
          <w:szCs w:val="24"/>
        </w:rPr>
        <w:t>omplete</w:t>
      </w:r>
      <w:r w:rsidR="009D2358">
        <w:rPr>
          <w:szCs w:val="24"/>
        </w:rPr>
        <w:t xml:space="preserve"> </w:t>
      </w:r>
      <w:r w:rsidR="00891002">
        <w:rPr>
          <w:szCs w:val="24"/>
        </w:rPr>
        <w:t xml:space="preserve">the </w:t>
      </w:r>
      <w:r w:rsidR="009D2358">
        <w:rPr>
          <w:szCs w:val="24"/>
        </w:rPr>
        <w:t>respective</w:t>
      </w:r>
      <w:r w:rsidR="00460073">
        <w:rPr>
          <w:szCs w:val="24"/>
        </w:rPr>
        <w:t xml:space="preserve"> form</w:t>
      </w:r>
      <w:r w:rsidR="002600DE">
        <w:rPr>
          <w:szCs w:val="24"/>
        </w:rPr>
        <w:t xml:space="preserve"> for the category of your research</w:t>
      </w:r>
      <w:r w:rsidR="006667FC">
        <w:rPr>
          <w:szCs w:val="24"/>
        </w:rPr>
        <w:t xml:space="preserve">. Fill up all </w:t>
      </w:r>
      <w:r w:rsidR="00891002">
        <w:rPr>
          <w:szCs w:val="24"/>
        </w:rPr>
        <w:t xml:space="preserve">the information </w:t>
      </w:r>
      <w:r w:rsidR="002600DE">
        <w:rPr>
          <w:szCs w:val="24"/>
        </w:rPr>
        <w:t>required</w:t>
      </w:r>
      <w:r w:rsidR="00891002">
        <w:rPr>
          <w:szCs w:val="24"/>
        </w:rPr>
        <w:t xml:space="preserve"> in the form.</w:t>
      </w:r>
    </w:p>
    <w:p w14:paraId="0E02104E" w14:textId="77777777" w:rsidR="00891002" w:rsidRDefault="00891002" w:rsidP="00E13611">
      <w:pPr>
        <w:rPr>
          <w:szCs w:val="24"/>
        </w:rPr>
      </w:pPr>
      <w:r>
        <w:rPr>
          <w:szCs w:val="24"/>
        </w:rPr>
        <w:t>In the Appendix Section, please append the following (in this order):</w:t>
      </w:r>
    </w:p>
    <w:p w14:paraId="10D5A92B" w14:textId="15BBE026" w:rsidR="00891002" w:rsidRDefault="00891002" w:rsidP="00891002">
      <w:pPr>
        <w:pStyle w:val="ListParagraph"/>
        <w:numPr>
          <w:ilvl w:val="0"/>
          <w:numId w:val="8"/>
        </w:numPr>
        <w:rPr>
          <w:szCs w:val="24"/>
        </w:rPr>
      </w:pPr>
      <w:r>
        <w:rPr>
          <w:szCs w:val="24"/>
        </w:rPr>
        <w:t xml:space="preserve">Informed consent forms </w:t>
      </w:r>
    </w:p>
    <w:p w14:paraId="208C6489" w14:textId="517C94ED" w:rsidR="00891002" w:rsidRDefault="00891002" w:rsidP="00891002">
      <w:pPr>
        <w:pStyle w:val="ListParagraph"/>
        <w:numPr>
          <w:ilvl w:val="0"/>
          <w:numId w:val="8"/>
        </w:numPr>
        <w:rPr>
          <w:szCs w:val="24"/>
        </w:rPr>
      </w:pPr>
      <w:r>
        <w:rPr>
          <w:szCs w:val="24"/>
        </w:rPr>
        <w:t xml:space="preserve">Briefing and debriefing sheet/scripts </w:t>
      </w:r>
    </w:p>
    <w:p w14:paraId="4196178D" w14:textId="42CF2684" w:rsidR="0060000F" w:rsidRPr="00891002" w:rsidRDefault="00891002" w:rsidP="00891002">
      <w:pPr>
        <w:pStyle w:val="ListParagraph"/>
        <w:numPr>
          <w:ilvl w:val="0"/>
          <w:numId w:val="8"/>
        </w:numPr>
        <w:rPr>
          <w:szCs w:val="24"/>
        </w:rPr>
      </w:pPr>
      <w:r>
        <w:rPr>
          <w:szCs w:val="24"/>
        </w:rPr>
        <w:t>All research materials and stimuli used in your study</w:t>
      </w:r>
      <w:r w:rsidR="00D77EA5" w:rsidRPr="00891002">
        <w:rPr>
          <w:szCs w:val="24"/>
        </w:rPr>
        <w:t xml:space="preserve"> </w:t>
      </w:r>
    </w:p>
    <w:p w14:paraId="6E7CD1AA" w14:textId="77777777" w:rsidR="00B663EE" w:rsidRDefault="00B663EE" w:rsidP="000227B3">
      <w:pPr>
        <w:rPr>
          <w:b/>
          <w:color w:val="002060"/>
        </w:rPr>
      </w:pPr>
    </w:p>
    <w:p w14:paraId="16E99D92" w14:textId="4B42ED74" w:rsidR="00152951" w:rsidRPr="00FC18F7" w:rsidRDefault="00C0662C" w:rsidP="00FC18F7">
      <w:pPr>
        <w:jc w:val="center"/>
        <w:rPr>
          <w:b/>
          <w:color w:val="002060"/>
          <w:sz w:val="24"/>
        </w:rPr>
      </w:pPr>
      <w:r w:rsidRPr="00FC18F7">
        <w:rPr>
          <w:b/>
          <w:color w:val="002060"/>
          <w:sz w:val="24"/>
        </w:rPr>
        <w:lastRenderedPageBreak/>
        <w:t>Section B: Exempt Review Approval Form</w:t>
      </w:r>
    </w:p>
    <w:tbl>
      <w:tblPr>
        <w:tblStyle w:val="TableGrid"/>
        <w:tblW w:w="0" w:type="auto"/>
        <w:tblLook w:val="04A0" w:firstRow="1" w:lastRow="0" w:firstColumn="1" w:lastColumn="0" w:noHBand="0" w:noVBand="1"/>
      </w:tblPr>
      <w:tblGrid>
        <w:gridCol w:w="3823"/>
        <w:gridCol w:w="685"/>
        <w:gridCol w:w="2858"/>
        <w:gridCol w:w="1650"/>
      </w:tblGrid>
      <w:tr w:rsidR="00C0662C" w14:paraId="600EDA7A" w14:textId="77777777" w:rsidTr="000D56B0">
        <w:tc>
          <w:tcPr>
            <w:tcW w:w="9016" w:type="dxa"/>
            <w:gridSpan w:val="4"/>
          </w:tcPr>
          <w:p w14:paraId="4DA22268" w14:textId="77777777" w:rsidR="00C0662C" w:rsidRPr="006A7864" w:rsidRDefault="00C0662C" w:rsidP="000D56B0">
            <w:pPr>
              <w:jc w:val="center"/>
              <w:rPr>
                <w:b/>
              </w:rPr>
            </w:pPr>
            <w:r w:rsidRPr="00C25D86">
              <w:rPr>
                <w:b/>
                <w:color w:val="002060"/>
              </w:rPr>
              <w:t>Study</w:t>
            </w:r>
            <w:r>
              <w:rPr>
                <w:b/>
                <w:color w:val="002060"/>
              </w:rPr>
              <w:t xml:space="preserve"> Team</w:t>
            </w:r>
            <w:r w:rsidRPr="00C25D86">
              <w:rPr>
                <w:b/>
                <w:color w:val="002060"/>
              </w:rPr>
              <w:t xml:space="preserve"> Information</w:t>
            </w:r>
          </w:p>
        </w:tc>
      </w:tr>
      <w:tr w:rsidR="00C0662C" w14:paraId="20CF4F1D" w14:textId="77777777" w:rsidTr="000D56B0">
        <w:tc>
          <w:tcPr>
            <w:tcW w:w="9016" w:type="dxa"/>
            <w:gridSpan w:val="4"/>
          </w:tcPr>
          <w:p w14:paraId="34E06D56" w14:textId="77777777" w:rsidR="00C0662C" w:rsidRDefault="00C0662C" w:rsidP="000D56B0">
            <w:r>
              <w:t xml:space="preserve">Name of Principal Investigator (PI): </w:t>
            </w:r>
          </w:p>
        </w:tc>
      </w:tr>
      <w:tr w:rsidR="00C0662C" w14:paraId="32102F27" w14:textId="77777777" w:rsidTr="000D56B0">
        <w:tc>
          <w:tcPr>
            <w:tcW w:w="4508" w:type="dxa"/>
            <w:gridSpan w:val="2"/>
          </w:tcPr>
          <w:p w14:paraId="4C1AE154" w14:textId="77777777" w:rsidR="00C0662C" w:rsidRDefault="00C0662C" w:rsidP="000D56B0">
            <w:r>
              <w:t xml:space="preserve">School / Dept:    </w:t>
            </w:r>
          </w:p>
        </w:tc>
        <w:tc>
          <w:tcPr>
            <w:tcW w:w="4508" w:type="dxa"/>
            <w:gridSpan w:val="2"/>
          </w:tcPr>
          <w:p w14:paraId="3E432C88" w14:textId="77777777" w:rsidR="00C0662C" w:rsidRDefault="00C0662C" w:rsidP="000D56B0">
            <w:r>
              <w:t>Email:</w:t>
            </w:r>
          </w:p>
        </w:tc>
      </w:tr>
      <w:tr w:rsidR="00C0662C" w14:paraId="0AA5C427" w14:textId="77777777" w:rsidTr="000D56B0">
        <w:tc>
          <w:tcPr>
            <w:tcW w:w="9016" w:type="dxa"/>
            <w:gridSpan w:val="4"/>
          </w:tcPr>
          <w:p w14:paraId="31EDCB87" w14:textId="77777777" w:rsidR="00C0662C" w:rsidRDefault="00C0662C" w:rsidP="000D56B0">
            <w:r>
              <w:t xml:space="preserve">Name of Research Supervisor (If Applicable):                                                                               </w:t>
            </w:r>
          </w:p>
        </w:tc>
      </w:tr>
      <w:tr w:rsidR="00C0662C" w14:paraId="1F9F2470" w14:textId="77777777" w:rsidTr="000D56B0">
        <w:tc>
          <w:tcPr>
            <w:tcW w:w="4508" w:type="dxa"/>
            <w:gridSpan w:val="2"/>
          </w:tcPr>
          <w:p w14:paraId="1462B1EF" w14:textId="77777777" w:rsidR="00C0662C" w:rsidRDefault="00C0662C" w:rsidP="000D56B0">
            <w:r>
              <w:t xml:space="preserve">School / Dept: </w:t>
            </w:r>
          </w:p>
        </w:tc>
        <w:tc>
          <w:tcPr>
            <w:tcW w:w="4508" w:type="dxa"/>
            <w:gridSpan w:val="2"/>
          </w:tcPr>
          <w:p w14:paraId="2950E648" w14:textId="77777777" w:rsidR="00C0662C" w:rsidRDefault="00C0662C" w:rsidP="000D56B0">
            <w:r>
              <w:t>Email:</w:t>
            </w:r>
          </w:p>
        </w:tc>
      </w:tr>
      <w:tr w:rsidR="00C0662C" w14:paraId="023432E2" w14:textId="77777777" w:rsidTr="000D56B0">
        <w:tc>
          <w:tcPr>
            <w:tcW w:w="9016" w:type="dxa"/>
            <w:gridSpan w:val="4"/>
          </w:tcPr>
          <w:p w14:paraId="37458CB8" w14:textId="77777777" w:rsidR="00C0662C" w:rsidRPr="00C25D86" w:rsidRDefault="00C0662C" w:rsidP="000D56B0">
            <w:pPr>
              <w:jc w:val="center"/>
              <w:rPr>
                <w:b/>
                <w:color w:val="002060"/>
              </w:rPr>
            </w:pPr>
            <w:r>
              <w:rPr>
                <w:b/>
              </w:rPr>
              <w:t>Research</w:t>
            </w:r>
            <w:r w:rsidRPr="000F5C79">
              <w:rPr>
                <w:b/>
              </w:rPr>
              <w:t xml:space="preserve"> Team </w:t>
            </w:r>
            <w:r>
              <w:rPr>
                <w:b/>
              </w:rPr>
              <w:t>Members</w:t>
            </w:r>
          </w:p>
        </w:tc>
      </w:tr>
      <w:tr w:rsidR="00C0662C" w14:paraId="463FB67D" w14:textId="77777777" w:rsidTr="000D56B0">
        <w:tc>
          <w:tcPr>
            <w:tcW w:w="3823" w:type="dxa"/>
          </w:tcPr>
          <w:p w14:paraId="2790B8E2" w14:textId="77777777" w:rsidR="00C0662C" w:rsidRPr="000F5C79" w:rsidRDefault="00C0662C" w:rsidP="000D56B0">
            <w:pPr>
              <w:rPr>
                <w:bCs/>
              </w:rPr>
            </w:pPr>
            <w:r w:rsidRPr="000F5C79">
              <w:rPr>
                <w:bCs/>
              </w:rPr>
              <w:t>Name</w:t>
            </w:r>
            <w:r>
              <w:rPr>
                <w:bCs/>
              </w:rPr>
              <w:t>s</w:t>
            </w:r>
            <w:r w:rsidRPr="000F5C79">
              <w:rPr>
                <w:bCs/>
              </w:rPr>
              <w:t xml:space="preserve"> of Team Members </w:t>
            </w:r>
          </w:p>
        </w:tc>
        <w:tc>
          <w:tcPr>
            <w:tcW w:w="3543" w:type="dxa"/>
            <w:gridSpan w:val="2"/>
          </w:tcPr>
          <w:p w14:paraId="76117318" w14:textId="77777777" w:rsidR="00C0662C" w:rsidRPr="000F5C79" w:rsidRDefault="00C0662C" w:rsidP="000D56B0">
            <w:pPr>
              <w:rPr>
                <w:bCs/>
              </w:rPr>
            </w:pPr>
            <w:r w:rsidRPr="000F5C79">
              <w:rPr>
                <w:bCs/>
              </w:rPr>
              <w:t xml:space="preserve">Email </w:t>
            </w:r>
          </w:p>
        </w:tc>
        <w:tc>
          <w:tcPr>
            <w:tcW w:w="1650" w:type="dxa"/>
          </w:tcPr>
          <w:p w14:paraId="16794B05" w14:textId="77777777" w:rsidR="00C0662C" w:rsidRPr="000F5C79" w:rsidRDefault="00C0662C" w:rsidP="000D56B0">
            <w:pPr>
              <w:rPr>
                <w:bCs/>
              </w:rPr>
            </w:pPr>
            <w:r>
              <w:rPr>
                <w:bCs/>
              </w:rPr>
              <w:t>School / Dept</w:t>
            </w:r>
          </w:p>
        </w:tc>
      </w:tr>
      <w:tr w:rsidR="00C0662C" w14:paraId="3D9BBB33" w14:textId="77777777" w:rsidTr="000D56B0">
        <w:tc>
          <w:tcPr>
            <w:tcW w:w="3823" w:type="dxa"/>
          </w:tcPr>
          <w:p w14:paraId="1548B1AE" w14:textId="77777777" w:rsidR="00C0662C" w:rsidRDefault="00C0662C" w:rsidP="000D56B0"/>
          <w:p w14:paraId="20D512A4" w14:textId="77777777" w:rsidR="00C0662C" w:rsidRDefault="00C0662C" w:rsidP="000D56B0"/>
        </w:tc>
        <w:tc>
          <w:tcPr>
            <w:tcW w:w="3543" w:type="dxa"/>
            <w:gridSpan w:val="2"/>
          </w:tcPr>
          <w:p w14:paraId="2938DA6C" w14:textId="77777777" w:rsidR="00C0662C" w:rsidRDefault="00C0662C" w:rsidP="000D56B0"/>
        </w:tc>
        <w:tc>
          <w:tcPr>
            <w:tcW w:w="1650" w:type="dxa"/>
          </w:tcPr>
          <w:p w14:paraId="05202799" w14:textId="77777777" w:rsidR="00C0662C" w:rsidRDefault="00C0662C" w:rsidP="000D56B0"/>
        </w:tc>
      </w:tr>
      <w:tr w:rsidR="00C0662C" w14:paraId="2FC414F2" w14:textId="77777777" w:rsidTr="000D56B0">
        <w:tc>
          <w:tcPr>
            <w:tcW w:w="3823" w:type="dxa"/>
          </w:tcPr>
          <w:p w14:paraId="1A696A39" w14:textId="77777777" w:rsidR="00C0662C" w:rsidRDefault="00C0662C" w:rsidP="000D56B0"/>
          <w:p w14:paraId="591CC640" w14:textId="77777777" w:rsidR="00C0662C" w:rsidRDefault="00C0662C" w:rsidP="000D56B0"/>
        </w:tc>
        <w:tc>
          <w:tcPr>
            <w:tcW w:w="3543" w:type="dxa"/>
            <w:gridSpan w:val="2"/>
          </w:tcPr>
          <w:p w14:paraId="3FEE7245" w14:textId="77777777" w:rsidR="00C0662C" w:rsidRDefault="00C0662C" w:rsidP="000D56B0"/>
        </w:tc>
        <w:tc>
          <w:tcPr>
            <w:tcW w:w="1650" w:type="dxa"/>
          </w:tcPr>
          <w:p w14:paraId="39A2A5EC" w14:textId="77777777" w:rsidR="00C0662C" w:rsidRDefault="00C0662C" w:rsidP="000D56B0"/>
        </w:tc>
      </w:tr>
      <w:tr w:rsidR="00C0662C" w14:paraId="7208BF6C" w14:textId="77777777" w:rsidTr="000D56B0">
        <w:tc>
          <w:tcPr>
            <w:tcW w:w="3823" w:type="dxa"/>
          </w:tcPr>
          <w:p w14:paraId="106442F6" w14:textId="77777777" w:rsidR="00C0662C" w:rsidRDefault="00C0662C" w:rsidP="000D56B0"/>
          <w:p w14:paraId="71698FEF" w14:textId="77777777" w:rsidR="00C0662C" w:rsidRDefault="00C0662C" w:rsidP="000D56B0"/>
        </w:tc>
        <w:tc>
          <w:tcPr>
            <w:tcW w:w="3543" w:type="dxa"/>
            <w:gridSpan w:val="2"/>
          </w:tcPr>
          <w:p w14:paraId="79C3C958" w14:textId="77777777" w:rsidR="00C0662C" w:rsidRDefault="00C0662C" w:rsidP="000D56B0"/>
        </w:tc>
        <w:tc>
          <w:tcPr>
            <w:tcW w:w="1650" w:type="dxa"/>
          </w:tcPr>
          <w:p w14:paraId="6710292E" w14:textId="77777777" w:rsidR="00C0662C" w:rsidRDefault="00C0662C" w:rsidP="000D56B0"/>
        </w:tc>
      </w:tr>
      <w:tr w:rsidR="00C0662C" w14:paraId="797EC423" w14:textId="77777777" w:rsidTr="000D56B0">
        <w:tc>
          <w:tcPr>
            <w:tcW w:w="3823" w:type="dxa"/>
          </w:tcPr>
          <w:p w14:paraId="54A479C9" w14:textId="77777777" w:rsidR="00C0662C" w:rsidRDefault="00C0662C" w:rsidP="000D56B0"/>
          <w:p w14:paraId="44E0EF0F" w14:textId="77777777" w:rsidR="00C0662C" w:rsidRDefault="00C0662C" w:rsidP="000D56B0"/>
        </w:tc>
        <w:tc>
          <w:tcPr>
            <w:tcW w:w="3543" w:type="dxa"/>
            <w:gridSpan w:val="2"/>
          </w:tcPr>
          <w:p w14:paraId="043FE087" w14:textId="77777777" w:rsidR="00C0662C" w:rsidRDefault="00C0662C" w:rsidP="000D56B0"/>
        </w:tc>
        <w:tc>
          <w:tcPr>
            <w:tcW w:w="1650" w:type="dxa"/>
          </w:tcPr>
          <w:p w14:paraId="219558DC" w14:textId="77777777" w:rsidR="00C0662C" w:rsidRDefault="00C0662C" w:rsidP="000D56B0"/>
        </w:tc>
      </w:tr>
      <w:tr w:rsidR="00C0662C" w14:paraId="5E31E841" w14:textId="77777777" w:rsidTr="000D56B0">
        <w:tc>
          <w:tcPr>
            <w:tcW w:w="9016" w:type="dxa"/>
            <w:gridSpan w:val="4"/>
          </w:tcPr>
          <w:p w14:paraId="0F377937" w14:textId="77777777" w:rsidR="00C0662C" w:rsidRDefault="00C0662C" w:rsidP="000D56B0">
            <w:r>
              <w:t xml:space="preserve">Project Start and End Dates: </w:t>
            </w:r>
          </w:p>
        </w:tc>
      </w:tr>
      <w:tr w:rsidR="00C0662C" w14:paraId="3AFEB813" w14:textId="77777777" w:rsidTr="000D56B0">
        <w:tc>
          <w:tcPr>
            <w:tcW w:w="9016" w:type="dxa"/>
            <w:gridSpan w:val="4"/>
          </w:tcPr>
          <w:p w14:paraId="3BA7E513" w14:textId="77777777" w:rsidR="00C0662C" w:rsidRPr="008B18E9" w:rsidRDefault="00C0662C" w:rsidP="000D56B0">
            <w:pPr>
              <w:rPr>
                <w:b/>
              </w:rPr>
            </w:pPr>
            <w:r w:rsidRPr="008B18E9">
              <w:rPr>
                <w:b/>
              </w:rPr>
              <w:t xml:space="preserve">Title of Research: </w:t>
            </w:r>
          </w:p>
          <w:p w14:paraId="330BCD1D" w14:textId="77777777" w:rsidR="00C0662C" w:rsidRDefault="00C0662C" w:rsidP="000D56B0"/>
          <w:p w14:paraId="66C8A8C0" w14:textId="77777777" w:rsidR="00C0662C" w:rsidRDefault="00C0662C" w:rsidP="000D56B0"/>
        </w:tc>
      </w:tr>
    </w:tbl>
    <w:p w14:paraId="58E88113" w14:textId="77777777" w:rsidR="00C0662C" w:rsidRDefault="00C0662C" w:rsidP="00C0662C"/>
    <w:tbl>
      <w:tblPr>
        <w:tblStyle w:val="TableGrid"/>
        <w:tblW w:w="0" w:type="auto"/>
        <w:tblLook w:val="04A0" w:firstRow="1" w:lastRow="0" w:firstColumn="1" w:lastColumn="0" w:noHBand="0" w:noVBand="1"/>
      </w:tblPr>
      <w:tblGrid>
        <w:gridCol w:w="9016"/>
      </w:tblGrid>
      <w:tr w:rsidR="00C0662C" w14:paraId="7B1E6628" w14:textId="77777777" w:rsidTr="000D56B0">
        <w:tc>
          <w:tcPr>
            <w:tcW w:w="9016" w:type="dxa"/>
          </w:tcPr>
          <w:p w14:paraId="6AAC9D60" w14:textId="77777777" w:rsidR="00C0662C" w:rsidRPr="003679E1" w:rsidRDefault="00C0662C" w:rsidP="000D56B0">
            <w:pPr>
              <w:rPr>
                <w:b/>
              </w:rPr>
            </w:pPr>
            <w:r w:rsidRPr="003679E1">
              <w:rPr>
                <w:b/>
                <w:color w:val="002060"/>
              </w:rPr>
              <w:t xml:space="preserve">Summary of Research </w:t>
            </w:r>
          </w:p>
        </w:tc>
      </w:tr>
      <w:tr w:rsidR="00C0662C" w14:paraId="667901F6" w14:textId="77777777" w:rsidTr="000D56B0">
        <w:tc>
          <w:tcPr>
            <w:tcW w:w="9016" w:type="dxa"/>
          </w:tcPr>
          <w:p w14:paraId="5841F727" w14:textId="77777777" w:rsidR="00C0662C" w:rsidRPr="003679E1" w:rsidRDefault="00C0662C" w:rsidP="00C0662C">
            <w:pPr>
              <w:pStyle w:val="ListParagraph"/>
              <w:numPr>
                <w:ilvl w:val="0"/>
                <w:numId w:val="1"/>
              </w:numPr>
              <w:rPr>
                <w:b/>
              </w:rPr>
            </w:pPr>
            <w:r w:rsidRPr="003679E1">
              <w:rPr>
                <w:b/>
              </w:rPr>
              <w:t xml:space="preserve">Research </w:t>
            </w:r>
            <w:r>
              <w:rPr>
                <w:b/>
              </w:rPr>
              <w:t>Purpose, Aim &amp; Research Question</w:t>
            </w:r>
          </w:p>
          <w:p w14:paraId="75B37F49" w14:textId="77777777" w:rsidR="00C0662C" w:rsidRDefault="00C0662C" w:rsidP="000D56B0">
            <w:pPr>
              <w:rPr>
                <w:i/>
                <w:sz w:val="18"/>
                <w:szCs w:val="18"/>
              </w:rPr>
            </w:pPr>
          </w:p>
          <w:p w14:paraId="022717D9" w14:textId="1ED149A7" w:rsidR="00C0662C" w:rsidRPr="00891002" w:rsidRDefault="00C0662C" w:rsidP="000D56B0">
            <w:pPr>
              <w:rPr>
                <w:i/>
                <w:color w:val="FF0000"/>
                <w:sz w:val="18"/>
                <w:szCs w:val="18"/>
              </w:rPr>
            </w:pPr>
            <w:r w:rsidRPr="00891002">
              <w:rPr>
                <w:i/>
                <w:color w:val="FF0000"/>
                <w:sz w:val="18"/>
                <w:szCs w:val="18"/>
              </w:rPr>
              <w:t xml:space="preserve">Provide </w:t>
            </w:r>
            <w:proofErr w:type="gramStart"/>
            <w:r w:rsidRPr="00891002">
              <w:rPr>
                <w:i/>
                <w:color w:val="FF0000"/>
                <w:sz w:val="18"/>
                <w:szCs w:val="18"/>
              </w:rPr>
              <w:t>a brief summary</w:t>
            </w:r>
            <w:proofErr w:type="gramEnd"/>
            <w:r w:rsidRPr="00891002">
              <w:rPr>
                <w:i/>
                <w:color w:val="FF0000"/>
                <w:sz w:val="18"/>
                <w:szCs w:val="18"/>
              </w:rPr>
              <w:t xml:space="preserve"> to describe: (1) Importance of your research, (2) What gaps does research aim to address, (3) Research Question(s) and hypothesis (if applicable), and (4) Variables to be measured/examined. (</w:t>
            </w:r>
            <w:r w:rsidR="00891002">
              <w:rPr>
                <w:i/>
                <w:color w:val="FF0000"/>
                <w:sz w:val="18"/>
                <w:szCs w:val="18"/>
              </w:rPr>
              <w:t>200 - 300</w:t>
            </w:r>
            <w:r w:rsidRPr="00891002">
              <w:rPr>
                <w:i/>
                <w:color w:val="FF0000"/>
                <w:sz w:val="18"/>
                <w:szCs w:val="18"/>
              </w:rPr>
              <w:t xml:space="preserve"> words</w:t>
            </w:r>
            <w:r w:rsidR="00891002">
              <w:rPr>
                <w:i/>
                <w:color w:val="FF0000"/>
                <w:sz w:val="18"/>
                <w:szCs w:val="18"/>
              </w:rPr>
              <w:t xml:space="preserve"> maximum</w:t>
            </w:r>
            <w:r w:rsidRPr="00891002">
              <w:rPr>
                <w:i/>
                <w:color w:val="FF0000"/>
                <w:sz w:val="18"/>
                <w:szCs w:val="18"/>
              </w:rPr>
              <w:t>)</w:t>
            </w:r>
          </w:p>
          <w:p w14:paraId="30CA8AEB" w14:textId="77777777" w:rsidR="00C0662C" w:rsidRDefault="00C0662C" w:rsidP="000D56B0"/>
          <w:p w14:paraId="65401DDB" w14:textId="77777777" w:rsidR="00C0662C" w:rsidRDefault="00C0662C" w:rsidP="000D56B0"/>
          <w:p w14:paraId="67C64C26" w14:textId="77777777" w:rsidR="00C0662C" w:rsidRDefault="00C0662C" w:rsidP="000D56B0"/>
          <w:p w14:paraId="3D6435BB" w14:textId="77777777" w:rsidR="00C0662C" w:rsidRDefault="00C0662C" w:rsidP="000D56B0"/>
          <w:p w14:paraId="486E1E4D" w14:textId="77777777" w:rsidR="00C0662C" w:rsidRDefault="00C0662C" w:rsidP="000D56B0"/>
          <w:p w14:paraId="438D41DF" w14:textId="77777777" w:rsidR="00C0662C" w:rsidRDefault="00C0662C" w:rsidP="000D56B0"/>
          <w:p w14:paraId="1D24CFF2" w14:textId="77777777" w:rsidR="00C0662C" w:rsidRDefault="00C0662C" w:rsidP="000D56B0"/>
          <w:p w14:paraId="284A38C7" w14:textId="77777777" w:rsidR="00C0662C" w:rsidRDefault="00C0662C" w:rsidP="000D56B0"/>
          <w:p w14:paraId="4270F72B" w14:textId="77777777" w:rsidR="00C0662C" w:rsidRDefault="00C0662C" w:rsidP="000D56B0"/>
          <w:p w14:paraId="02C71467" w14:textId="77777777" w:rsidR="00C0662C" w:rsidRDefault="00C0662C" w:rsidP="000D56B0"/>
          <w:p w14:paraId="2A66567C" w14:textId="77777777" w:rsidR="00C0662C" w:rsidRDefault="00C0662C" w:rsidP="000D56B0"/>
          <w:p w14:paraId="3310AD30" w14:textId="77777777" w:rsidR="00C0662C" w:rsidRDefault="00C0662C" w:rsidP="000D56B0"/>
          <w:p w14:paraId="21D0E8A0" w14:textId="77777777" w:rsidR="00C0662C" w:rsidRDefault="00C0662C" w:rsidP="000D56B0"/>
        </w:tc>
      </w:tr>
    </w:tbl>
    <w:p w14:paraId="114EDFC9" w14:textId="77777777" w:rsidR="00C0662C" w:rsidRDefault="00C0662C" w:rsidP="000227B3">
      <w:pPr>
        <w:rPr>
          <w:b/>
          <w:color w:val="002060"/>
        </w:rPr>
      </w:pPr>
    </w:p>
    <w:p w14:paraId="55D79D55" w14:textId="77777777" w:rsidR="00460073" w:rsidRDefault="00460073" w:rsidP="000227B3">
      <w:pPr>
        <w:rPr>
          <w:b/>
          <w:color w:val="002060"/>
        </w:rPr>
      </w:pPr>
    </w:p>
    <w:p w14:paraId="1C4D7B8E" w14:textId="77777777" w:rsidR="00460073" w:rsidRDefault="00460073" w:rsidP="000227B3">
      <w:pPr>
        <w:rPr>
          <w:b/>
          <w:color w:val="002060"/>
        </w:rPr>
      </w:pPr>
    </w:p>
    <w:p w14:paraId="0BA87E0B" w14:textId="7B4C803F" w:rsidR="00460073" w:rsidRDefault="00460073" w:rsidP="000227B3">
      <w:pPr>
        <w:rPr>
          <w:b/>
          <w:color w:val="002060"/>
        </w:rPr>
      </w:pPr>
    </w:p>
    <w:p w14:paraId="40E0DF2F" w14:textId="77777777" w:rsidR="0066796E" w:rsidRDefault="0066796E" w:rsidP="000227B3">
      <w:pPr>
        <w:rPr>
          <w:b/>
          <w:color w:val="002060"/>
        </w:rPr>
      </w:pPr>
    </w:p>
    <w:p w14:paraId="480B13B0" w14:textId="6D7C2395" w:rsidR="0061666B" w:rsidRDefault="0082384A" w:rsidP="00D77EA5">
      <w:pPr>
        <w:rPr>
          <w:sz w:val="24"/>
          <w:szCs w:val="24"/>
        </w:rPr>
      </w:pPr>
      <w:r w:rsidRPr="0082384A">
        <w:rPr>
          <w:sz w:val="24"/>
          <w:szCs w:val="24"/>
        </w:rPr>
        <w:lastRenderedPageBreak/>
        <w:t xml:space="preserve">Instructions: </w:t>
      </w:r>
      <w:r w:rsidR="0061666B" w:rsidRPr="0082384A">
        <w:rPr>
          <w:sz w:val="24"/>
          <w:szCs w:val="24"/>
        </w:rPr>
        <w:t>Please complete the</w:t>
      </w:r>
      <w:r w:rsidR="00460073" w:rsidRPr="0082384A">
        <w:rPr>
          <w:sz w:val="24"/>
          <w:szCs w:val="24"/>
        </w:rPr>
        <w:t xml:space="preserve"> respective</w:t>
      </w:r>
      <w:r w:rsidR="0061666B" w:rsidRPr="0082384A">
        <w:rPr>
          <w:sz w:val="24"/>
          <w:szCs w:val="24"/>
        </w:rPr>
        <w:t xml:space="preserve"> form</w:t>
      </w:r>
      <w:r w:rsidR="00EE0AF5">
        <w:rPr>
          <w:sz w:val="24"/>
          <w:szCs w:val="24"/>
        </w:rPr>
        <w:t xml:space="preserve"> of your research category</w:t>
      </w:r>
      <w:r w:rsidR="0061666B" w:rsidRPr="0082384A">
        <w:rPr>
          <w:sz w:val="24"/>
          <w:szCs w:val="24"/>
        </w:rPr>
        <w:t xml:space="preserve">. </w:t>
      </w:r>
    </w:p>
    <w:tbl>
      <w:tblPr>
        <w:tblStyle w:val="TableGrid"/>
        <w:tblW w:w="9085" w:type="dxa"/>
        <w:tblLook w:val="04A0" w:firstRow="1" w:lastRow="0" w:firstColumn="1" w:lastColumn="0" w:noHBand="0" w:noVBand="1"/>
      </w:tblPr>
      <w:tblGrid>
        <w:gridCol w:w="9085"/>
      </w:tblGrid>
      <w:tr w:rsidR="005D5C19" w14:paraId="36DAFC01" w14:textId="77777777" w:rsidTr="009A3858">
        <w:tc>
          <w:tcPr>
            <w:tcW w:w="9085" w:type="dxa"/>
          </w:tcPr>
          <w:p w14:paraId="3A324DAF" w14:textId="2522245C" w:rsidR="005D5C19" w:rsidRPr="001368D8" w:rsidRDefault="0066796E" w:rsidP="00152951">
            <w:pPr>
              <w:rPr>
                <w:b/>
              </w:rPr>
            </w:pPr>
            <w:r>
              <w:rPr>
                <w:b/>
                <w:color w:val="002060"/>
              </w:rPr>
              <w:t>Section B:</w:t>
            </w:r>
            <w:r w:rsidR="005D5C19" w:rsidRPr="0073285D">
              <w:rPr>
                <w:b/>
                <w:color w:val="002060"/>
              </w:rPr>
              <w:t xml:space="preserve"> </w:t>
            </w:r>
            <w:r w:rsidR="005D5C19">
              <w:rPr>
                <w:b/>
                <w:color w:val="002060"/>
              </w:rPr>
              <w:t>Description of Exempt Review</w:t>
            </w:r>
            <w:r w:rsidR="005D5C19" w:rsidRPr="0073285D">
              <w:rPr>
                <w:b/>
                <w:color w:val="002060"/>
              </w:rPr>
              <w:t xml:space="preserve"> Categories</w:t>
            </w:r>
            <w:r>
              <w:rPr>
                <w:b/>
                <w:color w:val="002060"/>
              </w:rPr>
              <w:t xml:space="preserve"> – </w:t>
            </w:r>
            <w:r w:rsidR="00152951">
              <w:rPr>
                <w:b/>
                <w:color w:val="002060"/>
              </w:rPr>
              <w:t>Form</w:t>
            </w:r>
            <w:r>
              <w:rPr>
                <w:b/>
                <w:color w:val="002060"/>
              </w:rPr>
              <w:t xml:space="preserve"> 1</w:t>
            </w:r>
          </w:p>
        </w:tc>
      </w:tr>
      <w:tr w:rsidR="005D5C19" w14:paraId="791DACAB" w14:textId="77777777" w:rsidTr="009A3858">
        <w:tc>
          <w:tcPr>
            <w:tcW w:w="9085" w:type="dxa"/>
          </w:tcPr>
          <w:p w14:paraId="0A028C81" w14:textId="77777777" w:rsidR="005D5C19" w:rsidRDefault="005D5C19" w:rsidP="009A3858">
            <w:pPr>
              <w:jc w:val="center"/>
              <w:rPr>
                <w:b/>
              </w:rPr>
            </w:pPr>
            <w:r w:rsidRPr="001368D8">
              <w:rPr>
                <w:b/>
              </w:rPr>
              <w:t>Category</w:t>
            </w:r>
            <w:r>
              <w:rPr>
                <w:b/>
              </w:rPr>
              <w:t xml:space="preserve"> 1</w:t>
            </w:r>
            <w:r w:rsidRPr="001368D8">
              <w:rPr>
                <w:b/>
              </w:rPr>
              <w:t xml:space="preserve">: Anonymous </w:t>
            </w:r>
            <w:r>
              <w:rPr>
                <w:b/>
              </w:rPr>
              <w:t>Tests, Surveys, Interviews, or Public O</w:t>
            </w:r>
            <w:r w:rsidRPr="001368D8">
              <w:rPr>
                <w:b/>
              </w:rPr>
              <w:t>bservations</w:t>
            </w:r>
          </w:p>
          <w:p w14:paraId="1ED4F80C" w14:textId="77777777" w:rsidR="005D5C19" w:rsidRDefault="005D5C19" w:rsidP="009A3858"/>
          <w:p w14:paraId="6B3CAD43" w14:textId="77777777" w:rsidR="005D5C19" w:rsidRPr="00A65887" w:rsidRDefault="005D5C19" w:rsidP="009A3858">
            <w:pPr>
              <w:rPr>
                <w:b/>
              </w:rPr>
            </w:pPr>
            <w:r w:rsidRPr="00A65887">
              <w:rPr>
                <w:b/>
              </w:rPr>
              <w:t xml:space="preserve">To qualify for Exempt Review: </w:t>
            </w:r>
          </w:p>
          <w:p w14:paraId="11CFD96E" w14:textId="77777777" w:rsidR="005D5C19" w:rsidRDefault="005D5C19" w:rsidP="009A3858">
            <w:pPr>
              <w:pStyle w:val="ListParagraph"/>
              <w:numPr>
                <w:ilvl w:val="0"/>
                <w:numId w:val="4"/>
              </w:numPr>
            </w:pPr>
            <w:r>
              <w:t xml:space="preserve">Research involves the use of anonymous tests (educational, cognitive, aptitude, achievement, diagnostic), surveys, interviews, and observations of public </w:t>
            </w:r>
            <w:proofErr w:type="spellStart"/>
            <w:r>
              <w:t>behavior</w:t>
            </w:r>
            <w:proofErr w:type="spellEnd"/>
            <w:r>
              <w:t xml:space="preserve"> in public spaces (including visual or auditory recording at a public place).</w:t>
            </w:r>
          </w:p>
          <w:p w14:paraId="6DD50EA0" w14:textId="77777777" w:rsidR="005D5C19" w:rsidRDefault="005D5C19" w:rsidP="009A3858">
            <w:pPr>
              <w:pStyle w:val="ListParagraph"/>
              <w:numPr>
                <w:ilvl w:val="0"/>
                <w:numId w:val="4"/>
              </w:numPr>
            </w:pPr>
            <w:r>
              <w:t xml:space="preserve">Personal information is NOT identifiable and/or linked to the subjects. </w:t>
            </w:r>
          </w:p>
          <w:p w14:paraId="219EFCC6" w14:textId="77777777" w:rsidR="005D5C19" w:rsidRDefault="005D5C19" w:rsidP="009A3858">
            <w:pPr>
              <w:pStyle w:val="ListParagraph"/>
              <w:numPr>
                <w:ilvl w:val="0"/>
                <w:numId w:val="4"/>
              </w:numPr>
            </w:pPr>
            <w:r>
              <w:t xml:space="preserve">Where possible, informed consent (verbal or written) must be obtained. </w:t>
            </w:r>
          </w:p>
          <w:p w14:paraId="6B53FA17" w14:textId="77777777" w:rsidR="005D5C19" w:rsidRDefault="005D5C19" w:rsidP="009A3858">
            <w:pPr>
              <w:pStyle w:val="ListParagraph"/>
              <w:numPr>
                <w:ilvl w:val="0"/>
                <w:numId w:val="4"/>
              </w:numPr>
            </w:pPr>
            <w:r>
              <w:t xml:space="preserve">Research involving minors is limited to standardized tests (i.e., simple questions and short answer responses) or observations of public </w:t>
            </w:r>
            <w:proofErr w:type="spellStart"/>
            <w:r>
              <w:t>behavior</w:t>
            </w:r>
            <w:proofErr w:type="spellEnd"/>
            <w:r>
              <w:t xml:space="preserve"> in public spaces, without participation from research team. </w:t>
            </w:r>
          </w:p>
          <w:p w14:paraId="0FAE2D1C" w14:textId="77777777" w:rsidR="005D5C19" w:rsidRDefault="005D5C19" w:rsidP="009A3858">
            <w:pPr>
              <w:pStyle w:val="ListParagraph"/>
              <w:numPr>
                <w:ilvl w:val="0"/>
                <w:numId w:val="4"/>
              </w:numPr>
            </w:pPr>
            <w:r>
              <w:t xml:space="preserve">Research presents no more than minimal risk. </w:t>
            </w:r>
          </w:p>
          <w:p w14:paraId="28053C40" w14:textId="77777777" w:rsidR="005D5C19" w:rsidRDefault="005D5C19" w:rsidP="009A3858"/>
          <w:p w14:paraId="6BE53C1D" w14:textId="77777777" w:rsidR="005D5C19" w:rsidRDefault="005D5C19" w:rsidP="009A3858">
            <w:r>
              <w:t>If there are video and/or audio recordings, informed consent should be obtained (as possible). Subjects must be allowed to withdraw from participation. For recordings in public spaces, research team must take necessary steps ensure confidentiality and anonymity of subjects being interviewed and/or observed. As much as possible, debriefing should be conducted.</w:t>
            </w:r>
          </w:p>
          <w:p w14:paraId="54400EB5" w14:textId="77777777" w:rsidR="005D5C19" w:rsidRDefault="005D5C19" w:rsidP="009A3858"/>
          <w:p w14:paraId="38811E6E" w14:textId="77777777" w:rsidR="005D5C19" w:rsidRPr="00A65887" w:rsidRDefault="005D5C19" w:rsidP="009A3858">
            <w:pPr>
              <w:rPr>
                <w:b/>
              </w:rPr>
            </w:pPr>
            <w:r w:rsidRPr="00A65887">
              <w:rPr>
                <w:b/>
              </w:rPr>
              <w:t>Exclusions from Exemption (What is NOT allowed):</w:t>
            </w:r>
          </w:p>
          <w:p w14:paraId="4C793249" w14:textId="77777777" w:rsidR="005D5C19" w:rsidRDefault="005D5C19" w:rsidP="009A3858">
            <w:pPr>
              <w:pStyle w:val="ListParagraph"/>
              <w:numPr>
                <w:ilvl w:val="0"/>
                <w:numId w:val="4"/>
              </w:numPr>
            </w:pPr>
            <w:r>
              <w:t xml:space="preserve">Test, survey, and interview questions should NOT contain invasive and sensitive questions that may cause subjects to experience emotional distress or discomfort. </w:t>
            </w:r>
          </w:p>
          <w:p w14:paraId="608AE991" w14:textId="77777777" w:rsidR="005D5C19" w:rsidRDefault="005D5C19" w:rsidP="009A3858">
            <w:pPr>
              <w:pStyle w:val="ListParagraph"/>
              <w:numPr>
                <w:ilvl w:val="0"/>
                <w:numId w:val="4"/>
              </w:numPr>
            </w:pPr>
            <w:r>
              <w:t xml:space="preserve">Research and survey/interview questions should NOT be manipulated </w:t>
            </w:r>
            <w:proofErr w:type="gramStart"/>
            <w:r>
              <w:t>in order to</w:t>
            </w:r>
            <w:proofErr w:type="gramEnd"/>
            <w:r>
              <w:t xml:space="preserve"> elicit certain kinds of </w:t>
            </w:r>
            <w:proofErr w:type="spellStart"/>
            <w:r>
              <w:t>behaviors</w:t>
            </w:r>
            <w:proofErr w:type="spellEnd"/>
            <w:r>
              <w:t xml:space="preserve"> and/or perceptions or responses.</w:t>
            </w:r>
          </w:p>
          <w:p w14:paraId="4C2F51B7" w14:textId="77777777" w:rsidR="005D5C19" w:rsidRDefault="005D5C19" w:rsidP="009A3858">
            <w:pPr>
              <w:pStyle w:val="ListParagraph"/>
              <w:numPr>
                <w:ilvl w:val="0"/>
                <w:numId w:val="4"/>
              </w:numPr>
            </w:pPr>
            <w:r>
              <w:t>Surveys / interview should NOT be combined with interventions and/or the collection of individually identifiable information.</w:t>
            </w:r>
          </w:p>
          <w:p w14:paraId="4E5EC4DA" w14:textId="77777777" w:rsidR="005D5C19" w:rsidRDefault="005D5C19" w:rsidP="009A3858">
            <w:pPr>
              <w:pStyle w:val="ListParagraph"/>
              <w:numPr>
                <w:ilvl w:val="0"/>
                <w:numId w:val="4"/>
              </w:numPr>
            </w:pPr>
            <w:r>
              <w:t xml:space="preserve">Information should NOT allow any direct or indirect identification of participants. </w:t>
            </w:r>
          </w:p>
          <w:p w14:paraId="24B2C433" w14:textId="77777777" w:rsidR="005D5C19" w:rsidRDefault="005D5C19" w:rsidP="009A3858"/>
        </w:tc>
      </w:tr>
    </w:tbl>
    <w:p w14:paraId="5D669366" w14:textId="122B5783" w:rsidR="005D5C19" w:rsidRDefault="005D5C19" w:rsidP="00D77EA5">
      <w:pPr>
        <w:rPr>
          <w:sz w:val="24"/>
          <w:szCs w:val="24"/>
        </w:rPr>
      </w:pPr>
    </w:p>
    <w:p w14:paraId="23C905A6" w14:textId="1D894B68" w:rsidR="006667FC" w:rsidRDefault="006667FC" w:rsidP="00D77EA5">
      <w:pPr>
        <w:rPr>
          <w:sz w:val="24"/>
          <w:szCs w:val="24"/>
        </w:rPr>
      </w:pPr>
    </w:p>
    <w:p w14:paraId="371E8DE1" w14:textId="38BC4A4A" w:rsidR="006667FC" w:rsidRDefault="006667FC" w:rsidP="00D77EA5">
      <w:pPr>
        <w:rPr>
          <w:sz w:val="24"/>
          <w:szCs w:val="24"/>
        </w:rPr>
      </w:pPr>
    </w:p>
    <w:p w14:paraId="2A7ABA39" w14:textId="3437F23D" w:rsidR="006667FC" w:rsidRDefault="006667FC" w:rsidP="00D77EA5">
      <w:pPr>
        <w:rPr>
          <w:sz w:val="24"/>
          <w:szCs w:val="24"/>
        </w:rPr>
      </w:pPr>
    </w:p>
    <w:p w14:paraId="6154D8A3" w14:textId="7F55F33B" w:rsidR="006667FC" w:rsidRDefault="006667FC" w:rsidP="00D77EA5">
      <w:pPr>
        <w:rPr>
          <w:sz w:val="24"/>
          <w:szCs w:val="24"/>
        </w:rPr>
      </w:pPr>
    </w:p>
    <w:p w14:paraId="1F612455" w14:textId="73F06361" w:rsidR="006667FC" w:rsidRDefault="006667FC" w:rsidP="00D77EA5">
      <w:pPr>
        <w:rPr>
          <w:sz w:val="24"/>
          <w:szCs w:val="24"/>
        </w:rPr>
      </w:pPr>
    </w:p>
    <w:p w14:paraId="68218349" w14:textId="4D036640" w:rsidR="006667FC" w:rsidRDefault="006667FC" w:rsidP="00D77EA5">
      <w:pPr>
        <w:rPr>
          <w:sz w:val="24"/>
          <w:szCs w:val="24"/>
        </w:rPr>
      </w:pPr>
    </w:p>
    <w:p w14:paraId="1676799F" w14:textId="1156720E" w:rsidR="006667FC" w:rsidRDefault="006667FC" w:rsidP="00D77EA5">
      <w:pPr>
        <w:rPr>
          <w:sz w:val="24"/>
          <w:szCs w:val="24"/>
        </w:rPr>
      </w:pPr>
    </w:p>
    <w:p w14:paraId="3C6233F1" w14:textId="69124CE4" w:rsidR="006667FC" w:rsidRDefault="006667FC" w:rsidP="00D77EA5">
      <w:pPr>
        <w:rPr>
          <w:sz w:val="24"/>
          <w:szCs w:val="24"/>
        </w:rPr>
      </w:pPr>
    </w:p>
    <w:p w14:paraId="7E1CA3BC" w14:textId="5DEBC861" w:rsidR="006667FC" w:rsidRDefault="006667FC" w:rsidP="00D77EA5">
      <w:pPr>
        <w:rPr>
          <w:sz w:val="24"/>
          <w:szCs w:val="24"/>
        </w:rPr>
      </w:pPr>
    </w:p>
    <w:p w14:paraId="39731F75" w14:textId="77777777" w:rsidR="006667FC" w:rsidRDefault="006667FC" w:rsidP="00D77EA5">
      <w:pPr>
        <w:rPr>
          <w:sz w:val="24"/>
          <w:szCs w:val="24"/>
        </w:rPr>
      </w:pPr>
    </w:p>
    <w:p w14:paraId="182AE2A6" w14:textId="7457F50A" w:rsidR="0061666B" w:rsidRDefault="005454D4" w:rsidP="0061666B">
      <w:sdt>
        <w:sdtPr>
          <w:rPr>
            <w:sz w:val="18"/>
            <w:szCs w:val="18"/>
          </w:rPr>
          <w:id w:val="1140844697"/>
          <w14:checkbox>
            <w14:checked w14:val="0"/>
            <w14:checkedState w14:val="2612" w14:font="MS Gothic"/>
            <w14:uncheckedState w14:val="2610" w14:font="MS Gothic"/>
          </w14:checkbox>
        </w:sdtPr>
        <w:sdtEndPr/>
        <w:sdtContent>
          <w:r w:rsidR="0061666B" w:rsidRPr="00E24333">
            <w:rPr>
              <w:rFonts w:ascii="MS Gothic" w:eastAsia="MS Gothic" w:hAnsi="MS Gothic" w:hint="eastAsia"/>
              <w:sz w:val="18"/>
              <w:szCs w:val="18"/>
            </w:rPr>
            <w:t>☐</w:t>
          </w:r>
        </w:sdtContent>
      </w:sdt>
      <w:r w:rsidR="0061666B">
        <w:t xml:space="preserve"> </w:t>
      </w:r>
      <w:r w:rsidR="0061666B" w:rsidRPr="001368D8">
        <w:rPr>
          <w:b/>
        </w:rPr>
        <w:t>Exempt Category</w:t>
      </w:r>
      <w:r w:rsidR="0061666B">
        <w:rPr>
          <w:b/>
        </w:rPr>
        <w:t xml:space="preserve"> 1</w:t>
      </w:r>
      <w:r w:rsidR="0061666B" w:rsidRPr="001368D8">
        <w:rPr>
          <w:b/>
        </w:rPr>
        <w:t xml:space="preserve">: Anonymous </w:t>
      </w:r>
      <w:r w:rsidR="0061666B">
        <w:rPr>
          <w:b/>
        </w:rPr>
        <w:t>Tests, Surveys, Interviews, or Public O</w:t>
      </w:r>
      <w:r w:rsidR="0061666B" w:rsidRPr="001368D8">
        <w:rPr>
          <w:b/>
        </w:rPr>
        <w:t>bservations</w:t>
      </w:r>
    </w:p>
    <w:p w14:paraId="4045CA8E" w14:textId="7EC12191" w:rsidR="0061666B" w:rsidRDefault="0061666B" w:rsidP="0061666B">
      <w:r>
        <w:t xml:space="preserve">Please check to indicate that your study </w:t>
      </w:r>
      <w:r w:rsidRPr="001368D8">
        <w:rPr>
          <w:b/>
        </w:rPr>
        <w:t xml:space="preserve">DOES </w:t>
      </w:r>
      <w:proofErr w:type="gramStart"/>
      <w:r w:rsidRPr="001368D8">
        <w:rPr>
          <w:b/>
        </w:rPr>
        <w:t>NOT</w:t>
      </w:r>
      <w:r w:rsidR="0009406B">
        <w:rPr>
          <w:b/>
        </w:rPr>
        <w:t xml:space="preserve"> </w:t>
      </w:r>
      <w:r>
        <w:t>:</w:t>
      </w:r>
      <w:proofErr w:type="gramEnd"/>
      <w:r>
        <w:t xml:space="preserve"> </w:t>
      </w:r>
    </w:p>
    <w:tbl>
      <w:tblPr>
        <w:tblStyle w:val="TableGrid"/>
        <w:tblW w:w="8803" w:type="dxa"/>
        <w:tblLook w:val="04A0" w:firstRow="1" w:lastRow="0" w:firstColumn="1" w:lastColumn="0" w:noHBand="0" w:noVBand="1"/>
      </w:tblPr>
      <w:tblGrid>
        <w:gridCol w:w="584"/>
        <w:gridCol w:w="8219"/>
      </w:tblGrid>
      <w:tr w:rsidR="0061666B" w14:paraId="159E2E5F" w14:textId="77777777" w:rsidTr="00791671">
        <w:trPr>
          <w:trHeight w:val="313"/>
        </w:trPr>
        <w:tc>
          <w:tcPr>
            <w:tcW w:w="584" w:type="dxa"/>
          </w:tcPr>
          <w:p w14:paraId="507871AB" w14:textId="77777777" w:rsidR="0061666B" w:rsidRPr="006D5C7F" w:rsidRDefault="005454D4" w:rsidP="00791671">
            <w:pPr>
              <w:jc w:val="center"/>
              <w:rPr>
                <w:sz w:val="20"/>
                <w:szCs w:val="20"/>
              </w:rPr>
            </w:pPr>
            <w:sdt>
              <w:sdtPr>
                <w:rPr>
                  <w:sz w:val="18"/>
                  <w:szCs w:val="18"/>
                </w:rPr>
                <w:id w:val="-1588539480"/>
                <w14:checkbox>
                  <w14:checked w14:val="0"/>
                  <w14:checkedState w14:val="2612" w14:font="MS Gothic"/>
                  <w14:uncheckedState w14:val="2610" w14:font="MS Gothic"/>
                </w14:checkbox>
              </w:sdtPr>
              <w:sdtEndPr/>
              <w:sdtContent>
                <w:r w:rsidR="0061666B" w:rsidRPr="00E24333">
                  <w:rPr>
                    <w:rFonts w:ascii="MS Gothic" w:eastAsia="MS Gothic" w:hAnsi="MS Gothic" w:hint="eastAsia"/>
                    <w:sz w:val="18"/>
                    <w:szCs w:val="18"/>
                  </w:rPr>
                  <w:t>☐</w:t>
                </w:r>
              </w:sdtContent>
            </w:sdt>
          </w:p>
        </w:tc>
        <w:tc>
          <w:tcPr>
            <w:tcW w:w="8219" w:type="dxa"/>
          </w:tcPr>
          <w:p w14:paraId="30D0D3BB" w14:textId="77777777" w:rsidR="00184E69" w:rsidRDefault="0061666B" w:rsidP="00791671">
            <w:pPr>
              <w:rPr>
                <w:sz w:val="20"/>
                <w:szCs w:val="20"/>
              </w:rPr>
            </w:pPr>
            <w:r w:rsidRPr="006D5C7F">
              <w:rPr>
                <w:sz w:val="20"/>
                <w:szCs w:val="20"/>
              </w:rPr>
              <w:t>Contain invasive</w:t>
            </w:r>
            <w:r>
              <w:rPr>
                <w:sz w:val="20"/>
                <w:szCs w:val="20"/>
              </w:rPr>
              <w:t xml:space="preserve">, </w:t>
            </w:r>
            <w:proofErr w:type="gramStart"/>
            <w:r>
              <w:rPr>
                <w:sz w:val="20"/>
                <w:szCs w:val="20"/>
              </w:rPr>
              <w:t>discomforting</w:t>
            </w:r>
            <w:proofErr w:type="gramEnd"/>
            <w:r>
              <w:rPr>
                <w:sz w:val="20"/>
                <w:szCs w:val="20"/>
              </w:rPr>
              <w:t xml:space="preserve"> or sensitive interview or survey </w:t>
            </w:r>
            <w:r w:rsidRPr="006D5C7F">
              <w:rPr>
                <w:sz w:val="20"/>
                <w:szCs w:val="20"/>
              </w:rPr>
              <w:t>questions</w:t>
            </w:r>
            <w:r>
              <w:rPr>
                <w:sz w:val="20"/>
                <w:szCs w:val="20"/>
              </w:rPr>
              <w:t xml:space="preserve"> or stimuli</w:t>
            </w:r>
            <w:r w:rsidRPr="006D5C7F">
              <w:rPr>
                <w:sz w:val="20"/>
                <w:szCs w:val="20"/>
              </w:rPr>
              <w:t xml:space="preserve"> that </w:t>
            </w:r>
            <w:r>
              <w:rPr>
                <w:sz w:val="20"/>
                <w:szCs w:val="20"/>
              </w:rPr>
              <w:t xml:space="preserve">might </w:t>
            </w:r>
            <w:r w:rsidRPr="006D5C7F">
              <w:rPr>
                <w:sz w:val="20"/>
                <w:szCs w:val="20"/>
              </w:rPr>
              <w:t xml:space="preserve">cause subjects to experience distress </w:t>
            </w:r>
            <w:r>
              <w:rPr>
                <w:sz w:val="20"/>
                <w:szCs w:val="20"/>
              </w:rPr>
              <w:t>or</w:t>
            </w:r>
            <w:r w:rsidRPr="006D5C7F">
              <w:rPr>
                <w:sz w:val="20"/>
                <w:szCs w:val="20"/>
              </w:rPr>
              <w:t xml:space="preserve"> discomfort.</w:t>
            </w:r>
          </w:p>
          <w:p w14:paraId="140EABD0" w14:textId="77777777" w:rsidR="00184E69" w:rsidRDefault="00184E69" w:rsidP="00791671">
            <w:pPr>
              <w:rPr>
                <w:sz w:val="20"/>
                <w:szCs w:val="20"/>
              </w:rPr>
            </w:pPr>
          </w:p>
          <w:p w14:paraId="37AD7CEC" w14:textId="62F0C3C9" w:rsidR="00184E69" w:rsidRPr="00184E69" w:rsidRDefault="000227B3" w:rsidP="000227B3">
            <w:pPr>
              <w:rPr>
                <w:i/>
                <w:sz w:val="20"/>
                <w:szCs w:val="20"/>
              </w:rPr>
            </w:pPr>
            <w:r w:rsidRPr="002D2959">
              <w:rPr>
                <w:i/>
                <w:color w:val="FF0000"/>
                <w:sz w:val="20"/>
                <w:szCs w:val="20"/>
              </w:rPr>
              <w:t xml:space="preserve">(Append </w:t>
            </w:r>
            <w:r w:rsidR="00184E69" w:rsidRPr="002D2959">
              <w:rPr>
                <w:i/>
                <w:color w:val="FF0000"/>
                <w:sz w:val="20"/>
                <w:szCs w:val="20"/>
              </w:rPr>
              <w:t>all questions in Appendix</w:t>
            </w:r>
            <w:r w:rsidRPr="002D2959">
              <w:rPr>
                <w:i/>
                <w:color w:val="FF0000"/>
                <w:sz w:val="20"/>
                <w:szCs w:val="20"/>
              </w:rPr>
              <w:t xml:space="preserve"> section</w:t>
            </w:r>
            <w:r w:rsidR="00184E69" w:rsidRPr="002D2959">
              <w:rPr>
                <w:i/>
                <w:color w:val="FF0000"/>
                <w:sz w:val="20"/>
                <w:szCs w:val="20"/>
              </w:rPr>
              <w:t xml:space="preserve"> below)</w:t>
            </w:r>
          </w:p>
        </w:tc>
      </w:tr>
      <w:tr w:rsidR="0061666B" w14:paraId="57DBBC3D" w14:textId="77777777" w:rsidTr="00791671">
        <w:trPr>
          <w:trHeight w:val="300"/>
        </w:trPr>
        <w:tc>
          <w:tcPr>
            <w:tcW w:w="584" w:type="dxa"/>
          </w:tcPr>
          <w:p w14:paraId="7065B4AC" w14:textId="77777777" w:rsidR="0061666B" w:rsidRDefault="005454D4" w:rsidP="00791671">
            <w:pPr>
              <w:jc w:val="center"/>
            </w:pPr>
            <w:sdt>
              <w:sdtPr>
                <w:rPr>
                  <w:sz w:val="18"/>
                  <w:szCs w:val="18"/>
                </w:rPr>
                <w:id w:val="-895051137"/>
                <w14:checkbox>
                  <w14:checked w14:val="0"/>
                  <w14:checkedState w14:val="2612" w14:font="MS Gothic"/>
                  <w14:uncheckedState w14:val="2610" w14:font="MS Gothic"/>
                </w14:checkbox>
              </w:sdtPr>
              <w:sdtEndPr/>
              <w:sdtContent>
                <w:r w:rsidR="0061666B" w:rsidRPr="00E24333">
                  <w:rPr>
                    <w:rFonts w:ascii="MS Gothic" w:eastAsia="MS Gothic" w:hAnsi="MS Gothic" w:hint="eastAsia"/>
                    <w:sz w:val="18"/>
                    <w:szCs w:val="18"/>
                  </w:rPr>
                  <w:t>☐</w:t>
                </w:r>
              </w:sdtContent>
            </w:sdt>
          </w:p>
        </w:tc>
        <w:tc>
          <w:tcPr>
            <w:tcW w:w="8219" w:type="dxa"/>
          </w:tcPr>
          <w:p w14:paraId="08D1133D" w14:textId="77777777" w:rsidR="0061666B" w:rsidRPr="006D5C7F" w:rsidRDefault="0061666B" w:rsidP="00791671">
            <w:pPr>
              <w:rPr>
                <w:sz w:val="20"/>
                <w:szCs w:val="20"/>
              </w:rPr>
            </w:pPr>
            <w:r w:rsidRPr="006D5C7F">
              <w:rPr>
                <w:sz w:val="20"/>
                <w:szCs w:val="20"/>
              </w:rPr>
              <w:t xml:space="preserve">Involve sensitive topics, socially questionable, or highly personal issues </w:t>
            </w:r>
          </w:p>
        </w:tc>
      </w:tr>
      <w:tr w:rsidR="0061666B" w14:paraId="1536464C" w14:textId="77777777" w:rsidTr="00791671">
        <w:trPr>
          <w:trHeight w:val="461"/>
        </w:trPr>
        <w:tc>
          <w:tcPr>
            <w:tcW w:w="584" w:type="dxa"/>
          </w:tcPr>
          <w:p w14:paraId="23D14907" w14:textId="77777777" w:rsidR="0061666B" w:rsidRPr="006D5C7F" w:rsidRDefault="005454D4" w:rsidP="00791671">
            <w:pPr>
              <w:jc w:val="center"/>
              <w:rPr>
                <w:sz w:val="20"/>
                <w:szCs w:val="20"/>
              </w:rPr>
            </w:pPr>
            <w:sdt>
              <w:sdtPr>
                <w:rPr>
                  <w:sz w:val="18"/>
                  <w:szCs w:val="18"/>
                </w:rPr>
                <w:id w:val="1234664336"/>
                <w14:checkbox>
                  <w14:checked w14:val="0"/>
                  <w14:checkedState w14:val="2612" w14:font="MS Gothic"/>
                  <w14:uncheckedState w14:val="2610" w14:font="MS Gothic"/>
                </w14:checkbox>
              </w:sdtPr>
              <w:sdtEndPr/>
              <w:sdtContent>
                <w:r w:rsidR="0061666B" w:rsidRPr="00E24333">
                  <w:rPr>
                    <w:rFonts w:ascii="MS Gothic" w:eastAsia="MS Gothic" w:hAnsi="MS Gothic" w:hint="eastAsia"/>
                    <w:sz w:val="18"/>
                    <w:szCs w:val="18"/>
                  </w:rPr>
                  <w:t>☐</w:t>
                </w:r>
              </w:sdtContent>
            </w:sdt>
          </w:p>
        </w:tc>
        <w:tc>
          <w:tcPr>
            <w:tcW w:w="8219" w:type="dxa"/>
          </w:tcPr>
          <w:p w14:paraId="51E3B5D9" w14:textId="77777777" w:rsidR="0061666B" w:rsidRDefault="0061666B" w:rsidP="00791671">
            <w:pPr>
              <w:rPr>
                <w:sz w:val="20"/>
                <w:szCs w:val="20"/>
              </w:rPr>
            </w:pPr>
            <w:r w:rsidRPr="006D5C7F">
              <w:rPr>
                <w:sz w:val="20"/>
                <w:szCs w:val="20"/>
              </w:rPr>
              <w:t xml:space="preserve">Manipulate the environment to elicit certain </w:t>
            </w:r>
            <w:proofErr w:type="spellStart"/>
            <w:r w:rsidRPr="006D5C7F">
              <w:rPr>
                <w:sz w:val="20"/>
                <w:szCs w:val="20"/>
              </w:rPr>
              <w:t>behaviors</w:t>
            </w:r>
            <w:proofErr w:type="spellEnd"/>
            <w:r w:rsidRPr="006D5C7F">
              <w:rPr>
                <w:sz w:val="20"/>
                <w:szCs w:val="20"/>
              </w:rPr>
              <w:t xml:space="preserve"> and/or affect subjects’ responses or perceptions.</w:t>
            </w:r>
          </w:p>
          <w:p w14:paraId="00A73F67" w14:textId="77777777" w:rsidR="00184E69" w:rsidRDefault="00184E69" w:rsidP="00791671">
            <w:pPr>
              <w:rPr>
                <w:i/>
                <w:sz w:val="20"/>
                <w:szCs w:val="20"/>
              </w:rPr>
            </w:pPr>
          </w:p>
          <w:p w14:paraId="30706AE0" w14:textId="7A6EB018" w:rsidR="00184E69" w:rsidRDefault="00184E69" w:rsidP="00791671">
            <w:pPr>
              <w:rPr>
                <w:i/>
                <w:color w:val="FF0000"/>
                <w:sz w:val="20"/>
                <w:szCs w:val="20"/>
              </w:rPr>
            </w:pPr>
            <w:r w:rsidRPr="002D2959">
              <w:rPr>
                <w:i/>
                <w:color w:val="FF0000"/>
                <w:sz w:val="20"/>
                <w:szCs w:val="20"/>
              </w:rPr>
              <w:t xml:space="preserve">Describe the procedures of your study (i.e., explain step-by-step how are you collecting your data): </w:t>
            </w:r>
          </w:p>
          <w:p w14:paraId="03667C7D" w14:textId="77777777" w:rsidR="00B97295" w:rsidRPr="00184E69" w:rsidRDefault="00B97295" w:rsidP="00791671">
            <w:pPr>
              <w:rPr>
                <w:i/>
                <w:sz w:val="20"/>
                <w:szCs w:val="20"/>
              </w:rPr>
            </w:pPr>
          </w:p>
          <w:p w14:paraId="2EEB555B" w14:textId="63EDAF71" w:rsidR="00184E69" w:rsidRPr="006D5C7F" w:rsidRDefault="00184E69" w:rsidP="00791671">
            <w:pPr>
              <w:rPr>
                <w:sz w:val="20"/>
                <w:szCs w:val="20"/>
              </w:rPr>
            </w:pPr>
          </w:p>
        </w:tc>
      </w:tr>
      <w:tr w:rsidR="0061666B" w14:paraId="57441138" w14:textId="77777777" w:rsidTr="00791671">
        <w:trPr>
          <w:trHeight w:val="417"/>
        </w:trPr>
        <w:tc>
          <w:tcPr>
            <w:tcW w:w="584" w:type="dxa"/>
          </w:tcPr>
          <w:p w14:paraId="5E339AF6" w14:textId="77777777" w:rsidR="0061666B" w:rsidRPr="006D5C7F" w:rsidRDefault="005454D4" w:rsidP="00791671">
            <w:pPr>
              <w:jc w:val="center"/>
              <w:rPr>
                <w:sz w:val="20"/>
                <w:szCs w:val="20"/>
              </w:rPr>
            </w:pPr>
            <w:sdt>
              <w:sdtPr>
                <w:rPr>
                  <w:sz w:val="18"/>
                  <w:szCs w:val="18"/>
                </w:rPr>
                <w:id w:val="-1714728124"/>
                <w14:checkbox>
                  <w14:checked w14:val="0"/>
                  <w14:checkedState w14:val="2612" w14:font="MS Gothic"/>
                  <w14:uncheckedState w14:val="2610" w14:font="MS Gothic"/>
                </w14:checkbox>
              </w:sdtPr>
              <w:sdtEndPr/>
              <w:sdtContent>
                <w:r w:rsidR="0061666B" w:rsidRPr="00E24333">
                  <w:rPr>
                    <w:rFonts w:ascii="MS Gothic" w:eastAsia="MS Gothic" w:hAnsi="MS Gothic" w:hint="eastAsia"/>
                    <w:sz w:val="18"/>
                    <w:szCs w:val="18"/>
                  </w:rPr>
                  <w:t>☐</w:t>
                </w:r>
              </w:sdtContent>
            </w:sdt>
          </w:p>
        </w:tc>
        <w:tc>
          <w:tcPr>
            <w:tcW w:w="8219" w:type="dxa"/>
          </w:tcPr>
          <w:p w14:paraId="39C0E5AC" w14:textId="77777777" w:rsidR="0061666B" w:rsidRDefault="0061666B" w:rsidP="00791671">
            <w:pPr>
              <w:rPr>
                <w:sz w:val="20"/>
                <w:szCs w:val="20"/>
              </w:rPr>
            </w:pPr>
            <w:r w:rsidRPr="006D5C7F">
              <w:rPr>
                <w:sz w:val="20"/>
                <w:szCs w:val="20"/>
              </w:rPr>
              <w:t>Contain individually identifiable data.</w:t>
            </w:r>
          </w:p>
          <w:p w14:paraId="45871300" w14:textId="77777777" w:rsidR="00184E69" w:rsidRDefault="00184E69" w:rsidP="00791671">
            <w:pPr>
              <w:rPr>
                <w:sz w:val="20"/>
                <w:szCs w:val="20"/>
              </w:rPr>
            </w:pPr>
          </w:p>
          <w:p w14:paraId="292A9621" w14:textId="2CA508F3" w:rsidR="00184E69" w:rsidRDefault="00184E69" w:rsidP="00791671">
            <w:pPr>
              <w:rPr>
                <w:i/>
                <w:color w:val="FF0000"/>
                <w:sz w:val="20"/>
                <w:szCs w:val="20"/>
              </w:rPr>
            </w:pPr>
            <w:r w:rsidRPr="00B97295">
              <w:rPr>
                <w:i/>
                <w:color w:val="FF0000"/>
                <w:sz w:val="20"/>
                <w:szCs w:val="20"/>
              </w:rPr>
              <w:t xml:space="preserve">Describe what data you are collecting and how they are </w:t>
            </w:r>
            <w:r w:rsidR="008B18E9" w:rsidRPr="00B97295">
              <w:rPr>
                <w:i/>
                <w:color w:val="FF0000"/>
                <w:sz w:val="20"/>
                <w:szCs w:val="20"/>
              </w:rPr>
              <w:t xml:space="preserve">NOT </w:t>
            </w:r>
            <w:proofErr w:type="gramStart"/>
            <w:r w:rsidRPr="00B97295">
              <w:rPr>
                <w:i/>
                <w:color w:val="FF0000"/>
                <w:sz w:val="20"/>
                <w:szCs w:val="20"/>
              </w:rPr>
              <w:t>individually-identifiable</w:t>
            </w:r>
            <w:proofErr w:type="gramEnd"/>
            <w:r w:rsidRPr="00B97295">
              <w:rPr>
                <w:i/>
                <w:color w:val="FF0000"/>
                <w:sz w:val="20"/>
                <w:szCs w:val="20"/>
              </w:rPr>
              <w:t xml:space="preserve">: </w:t>
            </w:r>
          </w:p>
          <w:p w14:paraId="5888BA10" w14:textId="50B6F860" w:rsidR="00B97295" w:rsidRPr="00B97295" w:rsidRDefault="00B97295" w:rsidP="00791671">
            <w:pPr>
              <w:rPr>
                <w:i/>
                <w:color w:val="FF0000"/>
                <w:sz w:val="20"/>
                <w:szCs w:val="20"/>
              </w:rPr>
            </w:pPr>
          </w:p>
          <w:p w14:paraId="7CCCC8E6" w14:textId="3E60F883" w:rsidR="00184E69" w:rsidRPr="006D5C7F" w:rsidRDefault="00184E69" w:rsidP="00791671">
            <w:pPr>
              <w:rPr>
                <w:sz w:val="20"/>
                <w:szCs w:val="20"/>
              </w:rPr>
            </w:pPr>
          </w:p>
        </w:tc>
      </w:tr>
      <w:tr w:rsidR="0061666B" w14:paraId="76A90CF1" w14:textId="77777777" w:rsidTr="00791671">
        <w:trPr>
          <w:trHeight w:val="517"/>
        </w:trPr>
        <w:tc>
          <w:tcPr>
            <w:tcW w:w="584" w:type="dxa"/>
          </w:tcPr>
          <w:p w14:paraId="6955804F" w14:textId="77777777" w:rsidR="0061666B" w:rsidRPr="006D5C7F" w:rsidRDefault="005454D4" w:rsidP="00791671">
            <w:pPr>
              <w:jc w:val="center"/>
              <w:rPr>
                <w:sz w:val="20"/>
                <w:szCs w:val="20"/>
              </w:rPr>
            </w:pPr>
            <w:sdt>
              <w:sdtPr>
                <w:rPr>
                  <w:sz w:val="18"/>
                  <w:szCs w:val="18"/>
                </w:rPr>
                <w:id w:val="-1644339710"/>
                <w14:checkbox>
                  <w14:checked w14:val="0"/>
                  <w14:checkedState w14:val="2612" w14:font="MS Gothic"/>
                  <w14:uncheckedState w14:val="2610" w14:font="MS Gothic"/>
                </w14:checkbox>
              </w:sdtPr>
              <w:sdtEndPr/>
              <w:sdtContent>
                <w:r w:rsidR="0061666B" w:rsidRPr="00E24333">
                  <w:rPr>
                    <w:rFonts w:ascii="MS Gothic" w:eastAsia="MS Gothic" w:hAnsi="MS Gothic" w:hint="eastAsia"/>
                    <w:sz w:val="18"/>
                    <w:szCs w:val="18"/>
                  </w:rPr>
                  <w:t>☐</w:t>
                </w:r>
              </w:sdtContent>
            </w:sdt>
          </w:p>
        </w:tc>
        <w:tc>
          <w:tcPr>
            <w:tcW w:w="8219" w:type="dxa"/>
          </w:tcPr>
          <w:p w14:paraId="584AE5CE" w14:textId="77777777" w:rsidR="00184E69" w:rsidRDefault="0061666B" w:rsidP="00791671">
            <w:pPr>
              <w:rPr>
                <w:sz w:val="20"/>
                <w:szCs w:val="20"/>
              </w:rPr>
            </w:pPr>
            <w:r w:rsidRPr="006D5C7F">
              <w:rPr>
                <w:sz w:val="20"/>
                <w:szCs w:val="20"/>
              </w:rPr>
              <w:t>Record information in a way that subjects can be identified directly, or indir</w:t>
            </w:r>
            <w:r w:rsidR="00184E69">
              <w:rPr>
                <w:sz w:val="20"/>
                <w:szCs w:val="20"/>
              </w:rPr>
              <w:t>ectly though other identifiers.</w:t>
            </w:r>
          </w:p>
          <w:p w14:paraId="116A25AE" w14:textId="77777777" w:rsidR="00184E69" w:rsidRDefault="00184E69" w:rsidP="00791671">
            <w:pPr>
              <w:rPr>
                <w:sz w:val="20"/>
                <w:szCs w:val="20"/>
              </w:rPr>
            </w:pPr>
          </w:p>
          <w:p w14:paraId="7F0859B1" w14:textId="35CC9A75" w:rsidR="00184E69" w:rsidRDefault="00184E69" w:rsidP="00791671">
            <w:pPr>
              <w:rPr>
                <w:i/>
                <w:color w:val="FF0000"/>
                <w:sz w:val="20"/>
                <w:szCs w:val="20"/>
              </w:rPr>
            </w:pPr>
            <w:r w:rsidRPr="00B97295">
              <w:rPr>
                <w:i/>
                <w:color w:val="FF0000"/>
                <w:sz w:val="20"/>
                <w:szCs w:val="20"/>
              </w:rPr>
              <w:t>Describe how you are</w:t>
            </w:r>
            <w:r w:rsidR="000677F1" w:rsidRPr="00B97295">
              <w:rPr>
                <w:i/>
                <w:color w:val="FF0000"/>
                <w:sz w:val="20"/>
                <w:szCs w:val="20"/>
              </w:rPr>
              <w:t xml:space="preserve"> storing,</w:t>
            </w:r>
            <w:r w:rsidRPr="00B97295">
              <w:rPr>
                <w:i/>
                <w:color w:val="FF0000"/>
                <w:sz w:val="20"/>
                <w:szCs w:val="20"/>
              </w:rPr>
              <w:t xml:space="preserve"> cleaning</w:t>
            </w:r>
            <w:r w:rsidR="000677F1" w:rsidRPr="00B97295">
              <w:rPr>
                <w:i/>
                <w:color w:val="FF0000"/>
                <w:sz w:val="20"/>
                <w:szCs w:val="20"/>
              </w:rPr>
              <w:t xml:space="preserve">, and </w:t>
            </w:r>
            <w:proofErr w:type="spellStart"/>
            <w:r w:rsidR="000677F1" w:rsidRPr="00B97295">
              <w:rPr>
                <w:i/>
                <w:color w:val="FF0000"/>
                <w:sz w:val="20"/>
                <w:szCs w:val="20"/>
              </w:rPr>
              <w:t>analyzing</w:t>
            </w:r>
            <w:proofErr w:type="spellEnd"/>
            <w:r w:rsidRPr="00B97295">
              <w:rPr>
                <w:i/>
                <w:color w:val="FF0000"/>
                <w:sz w:val="20"/>
                <w:szCs w:val="20"/>
              </w:rPr>
              <w:t xml:space="preserve"> your data to ensure confidentiality and anonymity:</w:t>
            </w:r>
          </w:p>
          <w:p w14:paraId="24FC791C" w14:textId="2A92CCD5" w:rsidR="00B97295" w:rsidRPr="00B97295" w:rsidRDefault="00B97295" w:rsidP="00791671">
            <w:pPr>
              <w:rPr>
                <w:i/>
                <w:color w:val="FF0000"/>
                <w:sz w:val="20"/>
                <w:szCs w:val="20"/>
              </w:rPr>
            </w:pPr>
          </w:p>
          <w:p w14:paraId="10285748" w14:textId="030F5A50" w:rsidR="008B18E9" w:rsidRPr="008B18E9" w:rsidRDefault="008B18E9" w:rsidP="00791671">
            <w:pPr>
              <w:rPr>
                <w:i/>
                <w:sz w:val="20"/>
                <w:szCs w:val="20"/>
              </w:rPr>
            </w:pPr>
          </w:p>
        </w:tc>
      </w:tr>
      <w:tr w:rsidR="0061666B" w14:paraId="25C426E0" w14:textId="77777777" w:rsidTr="00791671">
        <w:trPr>
          <w:trHeight w:val="566"/>
        </w:trPr>
        <w:tc>
          <w:tcPr>
            <w:tcW w:w="584" w:type="dxa"/>
          </w:tcPr>
          <w:p w14:paraId="4E6264B3" w14:textId="77777777" w:rsidR="0061666B" w:rsidRPr="006D5C7F" w:rsidRDefault="005454D4" w:rsidP="00791671">
            <w:pPr>
              <w:jc w:val="center"/>
              <w:rPr>
                <w:sz w:val="20"/>
                <w:szCs w:val="20"/>
              </w:rPr>
            </w:pPr>
            <w:sdt>
              <w:sdtPr>
                <w:rPr>
                  <w:sz w:val="18"/>
                  <w:szCs w:val="18"/>
                </w:rPr>
                <w:id w:val="-952324105"/>
                <w14:checkbox>
                  <w14:checked w14:val="0"/>
                  <w14:checkedState w14:val="2612" w14:font="MS Gothic"/>
                  <w14:uncheckedState w14:val="2610" w14:font="MS Gothic"/>
                </w14:checkbox>
              </w:sdtPr>
              <w:sdtEndPr/>
              <w:sdtContent>
                <w:r w:rsidR="0061666B" w:rsidRPr="00E24333">
                  <w:rPr>
                    <w:rFonts w:ascii="MS Gothic" w:eastAsia="MS Gothic" w:hAnsi="MS Gothic" w:hint="eastAsia"/>
                    <w:sz w:val="18"/>
                    <w:szCs w:val="18"/>
                  </w:rPr>
                  <w:t>☐</w:t>
                </w:r>
              </w:sdtContent>
            </w:sdt>
          </w:p>
        </w:tc>
        <w:tc>
          <w:tcPr>
            <w:tcW w:w="8219" w:type="dxa"/>
          </w:tcPr>
          <w:p w14:paraId="069F4D18" w14:textId="0BD78211" w:rsidR="0061666B" w:rsidRDefault="0061666B" w:rsidP="00791671">
            <w:pPr>
              <w:rPr>
                <w:sz w:val="20"/>
                <w:szCs w:val="20"/>
              </w:rPr>
            </w:pPr>
            <w:r w:rsidRPr="006D5C7F">
              <w:rPr>
                <w:sz w:val="20"/>
                <w:szCs w:val="20"/>
              </w:rPr>
              <w:t xml:space="preserve">Put the subject at risk of harm, should there be any accidental disclosure of subjects’ responses </w:t>
            </w:r>
            <w:r>
              <w:rPr>
                <w:sz w:val="20"/>
                <w:szCs w:val="20"/>
              </w:rPr>
              <w:t xml:space="preserve">or </w:t>
            </w:r>
            <w:proofErr w:type="spellStart"/>
            <w:r>
              <w:rPr>
                <w:sz w:val="20"/>
                <w:szCs w:val="20"/>
              </w:rPr>
              <w:t>behaviors</w:t>
            </w:r>
            <w:proofErr w:type="spellEnd"/>
            <w:r w:rsidRPr="006D5C7F">
              <w:rPr>
                <w:sz w:val="20"/>
                <w:szCs w:val="20"/>
              </w:rPr>
              <w:t>.</w:t>
            </w:r>
          </w:p>
          <w:p w14:paraId="6F0AC002" w14:textId="77777777" w:rsidR="00121201" w:rsidRDefault="00121201" w:rsidP="00791671">
            <w:pPr>
              <w:rPr>
                <w:sz w:val="20"/>
                <w:szCs w:val="20"/>
              </w:rPr>
            </w:pPr>
          </w:p>
          <w:p w14:paraId="312DD300" w14:textId="32479306" w:rsidR="00121201" w:rsidRDefault="00121201" w:rsidP="00791671">
            <w:pPr>
              <w:rPr>
                <w:i/>
                <w:color w:val="FF0000"/>
                <w:sz w:val="20"/>
                <w:szCs w:val="20"/>
              </w:rPr>
            </w:pPr>
            <w:r w:rsidRPr="00B97295">
              <w:rPr>
                <w:i/>
                <w:color w:val="FF0000"/>
                <w:sz w:val="20"/>
                <w:szCs w:val="20"/>
              </w:rPr>
              <w:t xml:space="preserve">Describe how your study is of minimal risk: </w:t>
            </w:r>
          </w:p>
          <w:p w14:paraId="7EE009A5" w14:textId="77777777" w:rsidR="00B97295" w:rsidRPr="00B97295" w:rsidRDefault="00B97295" w:rsidP="00791671">
            <w:pPr>
              <w:rPr>
                <w:i/>
                <w:color w:val="FF0000"/>
                <w:sz w:val="20"/>
                <w:szCs w:val="20"/>
              </w:rPr>
            </w:pPr>
          </w:p>
          <w:p w14:paraId="2FBDF747" w14:textId="5EAD15E5" w:rsidR="00121201" w:rsidRPr="006D5C7F" w:rsidRDefault="00121201" w:rsidP="00791671">
            <w:pPr>
              <w:rPr>
                <w:sz w:val="20"/>
                <w:szCs w:val="20"/>
              </w:rPr>
            </w:pPr>
          </w:p>
        </w:tc>
      </w:tr>
      <w:tr w:rsidR="0061666B" w14:paraId="1720A6B6" w14:textId="77777777" w:rsidTr="00791671">
        <w:trPr>
          <w:trHeight w:val="446"/>
        </w:trPr>
        <w:tc>
          <w:tcPr>
            <w:tcW w:w="584" w:type="dxa"/>
          </w:tcPr>
          <w:p w14:paraId="71142F2C" w14:textId="77777777" w:rsidR="0061666B" w:rsidRPr="006D5C7F" w:rsidRDefault="005454D4" w:rsidP="00791671">
            <w:pPr>
              <w:jc w:val="center"/>
              <w:rPr>
                <w:sz w:val="20"/>
                <w:szCs w:val="20"/>
              </w:rPr>
            </w:pPr>
            <w:sdt>
              <w:sdtPr>
                <w:rPr>
                  <w:sz w:val="18"/>
                  <w:szCs w:val="18"/>
                </w:rPr>
                <w:id w:val="-137340753"/>
                <w14:checkbox>
                  <w14:checked w14:val="0"/>
                  <w14:checkedState w14:val="2612" w14:font="MS Gothic"/>
                  <w14:uncheckedState w14:val="2610" w14:font="MS Gothic"/>
                </w14:checkbox>
              </w:sdtPr>
              <w:sdtEndPr/>
              <w:sdtContent>
                <w:r w:rsidR="0061666B" w:rsidRPr="00E24333">
                  <w:rPr>
                    <w:rFonts w:ascii="MS Gothic" w:eastAsia="MS Gothic" w:hAnsi="MS Gothic" w:hint="eastAsia"/>
                    <w:sz w:val="18"/>
                    <w:szCs w:val="18"/>
                  </w:rPr>
                  <w:t>☐</w:t>
                </w:r>
              </w:sdtContent>
            </w:sdt>
          </w:p>
        </w:tc>
        <w:tc>
          <w:tcPr>
            <w:tcW w:w="8219" w:type="dxa"/>
          </w:tcPr>
          <w:p w14:paraId="08B9583E" w14:textId="77777777" w:rsidR="0061666B" w:rsidRDefault="0061666B" w:rsidP="00791671">
            <w:pPr>
              <w:rPr>
                <w:sz w:val="20"/>
                <w:szCs w:val="20"/>
              </w:rPr>
            </w:pPr>
            <w:r>
              <w:rPr>
                <w:sz w:val="20"/>
                <w:szCs w:val="20"/>
              </w:rPr>
              <w:t xml:space="preserve">Intrude into the privacy of subjects and/or cause discomfort, especially if video or audio recordings and/or observations are made. </w:t>
            </w:r>
          </w:p>
          <w:p w14:paraId="0DA54648" w14:textId="77777777" w:rsidR="00541E21" w:rsidRDefault="00541E21" w:rsidP="00791671">
            <w:pPr>
              <w:rPr>
                <w:sz w:val="20"/>
                <w:szCs w:val="20"/>
              </w:rPr>
            </w:pPr>
          </w:p>
          <w:p w14:paraId="3F6EAE3B" w14:textId="74A6FBF2" w:rsidR="00541E21" w:rsidRDefault="00541E21" w:rsidP="00791671">
            <w:pPr>
              <w:rPr>
                <w:i/>
                <w:sz w:val="20"/>
                <w:szCs w:val="20"/>
              </w:rPr>
            </w:pPr>
            <w:r w:rsidRPr="00B97295">
              <w:rPr>
                <w:i/>
                <w:color w:val="FF0000"/>
                <w:sz w:val="20"/>
                <w:szCs w:val="20"/>
              </w:rPr>
              <w:t>Describe how the research team will ensure privacy and minimize discomfort of participants:</w:t>
            </w:r>
            <w:r w:rsidRPr="00541E21">
              <w:rPr>
                <w:i/>
                <w:sz w:val="20"/>
                <w:szCs w:val="20"/>
              </w:rPr>
              <w:t xml:space="preserve"> </w:t>
            </w:r>
          </w:p>
          <w:p w14:paraId="451C7AFC" w14:textId="77777777" w:rsidR="00B97295" w:rsidRPr="00541E21" w:rsidRDefault="00B97295" w:rsidP="00791671">
            <w:pPr>
              <w:rPr>
                <w:i/>
                <w:sz w:val="20"/>
                <w:szCs w:val="20"/>
              </w:rPr>
            </w:pPr>
          </w:p>
          <w:p w14:paraId="2E6295FC" w14:textId="2F7F3DB2" w:rsidR="00541E21" w:rsidRPr="006D5C7F" w:rsidRDefault="00541E21" w:rsidP="00791671">
            <w:pPr>
              <w:rPr>
                <w:sz w:val="20"/>
                <w:szCs w:val="20"/>
              </w:rPr>
            </w:pPr>
          </w:p>
        </w:tc>
      </w:tr>
      <w:tr w:rsidR="0061666B" w14:paraId="5BF44B75" w14:textId="77777777" w:rsidTr="00791671">
        <w:trPr>
          <w:trHeight w:val="446"/>
        </w:trPr>
        <w:tc>
          <w:tcPr>
            <w:tcW w:w="584" w:type="dxa"/>
          </w:tcPr>
          <w:p w14:paraId="5AA85681" w14:textId="77777777" w:rsidR="0061666B" w:rsidRPr="006D5C7F" w:rsidRDefault="005454D4" w:rsidP="00791671">
            <w:pPr>
              <w:jc w:val="center"/>
              <w:rPr>
                <w:sz w:val="20"/>
                <w:szCs w:val="20"/>
              </w:rPr>
            </w:pPr>
            <w:sdt>
              <w:sdtPr>
                <w:rPr>
                  <w:sz w:val="18"/>
                  <w:szCs w:val="18"/>
                </w:rPr>
                <w:id w:val="-1816246023"/>
                <w14:checkbox>
                  <w14:checked w14:val="0"/>
                  <w14:checkedState w14:val="2612" w14:font="MS Gothic"/>
                  <w14:uncheckedState w14:val="2610" w14:font="MS Gothic"/>
                </w14:checkbox>
              </w:sdtPr>
              <w:sdtEndPr/>
              <w:sdtContent>
                <w:r w:rsidR="0061666B" w:rsidRPr="00E24333">
                  <w:rPr>
                    <w:rFonts w:ascii="MS Gothic" w:eastAsia="MS Gothic" w:hAnsi="MS Gothic" w:hint="eastAsia"/>
                    <w:sz w:val="18"/>
                    <w:szCs w:val="18"/>
                  </w:rPr>
                  <w:t>☐</w:t>
                </w:r>
              </w:sdtContent>
            </w:sdt>
          </w:p>
        </w:tc>
        <w:tc>
          <w:tcPr>
            <w:tcW w:w="8219" w:type="dxa"/>
          </w:tcPr>
          <w:p w14:paraId="1AA0488C" w14:textId="77777777" w:rsidR="0061666B" w:rsidRDefault="0061666B" w:rsidP="00791671">
            <w:pPr>
              <w:rPr>
                <w:sz w:val="20"/>
                <w:szCs w:val="20"/>
              </w:rPr>
            </w:pPr>
            <w:r>
              <w:rPr>
                <w:sz w:val="20"/>
                <w:szCs w:val="20"/>
              </w:rPr>
              <w:t xml:space="preserve">Include </w:t>
            </w:r>
            <w:r w:rsidRPr="00531257">
              <w:rPr>
                <w:sz w:val="20"/>
                <w:szCs w:val="20"/>
              </w:rPr>
              <w:t xml:space="preserve">vulnerable populations (e.g., </w:t>
            </w:r>
            <w:r>
              <w:rPr>
                <w:sz w:val="20"/>
                <w:szCs w:val="20"/>
              </w:rPr>
              <w:t>minors below the age of 16, individuals with special needs, individuals with known physical or mental health issues, older adults above the age of 60, individuals who might be socially disadvantaged, individuals who may lack the cognitive capacity to make informed decisions on whether to participate in the study, etc)</w:t>
            </w:r>
          </w:p>
          <w:p w14:paraId="1A208956" w14:textId="77777777" w:rsidR="00121201" w:rsidRDefault="00121201" w:rsidP="00791671">
            <w:pPr>
              <w:rPr>
                <w:sz w:val="20"/>
                <w:szCs w:val="20"/>
              </w:rPr>
            </w:pPr>
          </w:p>
          <w:p w14:paraId="3B797A02" w14:textId="53EB91B8" w:rsidR="00121201" w:rsidRDefault="00121201" w:rsidP="00791671">
            <w:pPr>
              <w:rPr>
                <w:i/>
                <w:color w:val="FF0000"/>
                <w:sz w:val="20"/>
                <w:szCs w:val="20"/>
              </w:rPr>
            </w:pPr>
            <w:r w:rsidRPr="00B97295">
              <w:rPr>
                <w:i/>
                <w:color w:val="FF0000"/>
                <w:sz w:val="20"/>
                <w:szCs w:val="20"/>
              </w:rPr>
              <w:t>Describe: (1) who your participants are, (2) how many participants you plan to get, (3) how you will recruit them, and (4) how you will obtain informed consent.</w:t>
            </w:r>
          </w:p>
          <w:p w14:paraId="0F421E55" w14:textId="77777777" w:rsidR="00B97295" w:rsidRPr="00B97295" w:rsidRDefault="00B97295" w:rsidP="00791671">
            <w:pPr>
              <w:rPr>
                <w:i/>
                <w:color w:val="FF0000"/>
                <w:sz w:val="20"/>
                <w:szCs w:val="20"/>
              </w:rPr>
            </w:pPr>
          </w:p>
          <w:p w14:paraId="070B6A29" w14:textId="32211D9A" w:rsidR="008B18E9" w:rsidRPr="008B18E9" w:rsidRDefault="008B18E9" w:rsidP="00791671">
            <w:pPr>
              <w:rPr>
                <w:i/>
                <w:sz w:val="20"/>
                <w:szCs w:val="20"/>
              </w:rPr>
            </w:pPr>
          </w:p>
        </w:tc>
      </w:tr>
    </w:tbl>
    <w:p w14:paraId="15ED2492" w14:textId="368E64E5" w:rsidR="00541E21" w:rsidRDefault="00541E21" w:rsidP="00241952">
      <w:pPr>
        <w:rPr>
          <w:sz w:val="18"/>
          <w:szCs w:val="18"/>
        </w:rPr>
      </w:pPr>
    </w:p>
    <w:p w14:paraId="0FC17E49" w14:textId="35E39CAC" w:rsidR="0082384A" w:rsidRDefault="0082384A" w:rsidP="00241952">
      <w:pPr>
        <w:rPr>
          <w:sz w:val="18"/>
          <w:szCs w:val="18"/>
        </w:rPr>
      </w:pPr>
    </w:p>
    <w:p w14:paraId="77FE53E3" w14:textId="0521F2DE" w:rsidR="0082384A" w:rsidRDefault="0082384A" w:rsidP="00241952">
      <w:pPr>
        <w:rPr>
          <w:sz w:val="18"/>
          <w:szCs w:val="18"/>
        </w:rPr>
      </w:pPr>
    </w:p>
    <w:p w14:paraId="026EE0C8" w14:textId="696F85A7" w:rsidR="0082384A" w:rsidRDefault="0082384A" w:rsidP="00241952">
      <w:pPr>
        <w:rPr>
          <w:sz w:val="18"/>
          <w:szCs w:val="18"/>
        </w:rPr>
      </w:pPr>
    </w:p>
    <w:p w14:paraId="395699CD" w14:textId="77777777" w:rsidR="009346C6" w:rsidRDefault="009346C6" w:rsidP="00241952">
      <w:pPr>
        <w:rPr>
          <w:sz w:val="18"/>
          <w:szCs w:val="18"/>
        </w:rPr>
        <w:sectPr w:rsidR="009346C6" w:rsidSect="009346C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tbl>
      <w:tblPr>
        <w:tblStyle w:val="TableGrid"/>
        <w:tblW w:w="9085" w:type="dxa"/>
        <w:tblLook w:val="04A0" w:firstRow="1" w:lastRow="0" w:firstColumn="1" w:lastColumn="0" w:noHBand="0" w:noVBand="1"/>
      </w:tblPr>
      <w:tblGrid>
        <w:gridCol w:w="9085"/>
      </w:tblGrid>
      <w:tr w:rsidR="005D5C19" w14:paraId="12FE4974" w14:textId="77777777" w:rsidTr="009A3858">
        <w:tc>
          <w:tcPr>
            <w:tcW w:w="9085" w:type="dxa"/>
          </w:tcPr>
          <w:p w14:paraId="30A05C36" w14:textId="70C99FE4" w:rsidR="005D5C19" w:rsidRPr="001368D8" w:rsidRDefault="0066796E" w:rsidP="00152951">
            <w:pPr>
              <w:rPr>
                <w:b/>
              </w:rPr>
            </w:pPr>
            <w:r>
              <w:rPr>
                <w:b/>
                <w:color w:val="002060"/>
              </w:rPr>
              <w:lastRenderedPageBreak/>
              <w:t>Section B</w:t>
            </w:r>
            <w:r w:rsidR="005D5C19" w:rsidRPr="0073285D">
              <w:rPr>
                <w:b/>
                <w:color w:val="002060"/>
              </w:rPr>
              <w:t xml:space="preserve">: </w:t>
            </w:r>
            <w:r w:rsidR="005D5C19">
              <w:rPr>
                <w:b/>
                <w:color w:val="002060"/>
              </w:rPr>
              <w:t>Description of Exempt Review</w:t>
            </w:r>
            <w:r w:rsidR="005D5C19" w:rsidRPr="0073285D">
              <w:rPr>
                <w:b/>
                <w:color w:val="002060"/>
              </w:rPr>
              <w:t xml:space="preserve"> Categories</w:t>
            </w:r>
            <w:r>
              <w:rPr>
                <w:b/>
                <w:color w:val="002060"/>
              </w:rPr>
              <w:t xml:space="preserve"> – </w:t>
            </w:r>
            <w:r w:rsidR="00152951">
              <w:rPr>
                <w:b/>
                <w:color w:val="002060"/>
              </w:rPr>
              <w:t>Form</w:t>
            </w:r>
            <w:r>
              <w:rPr>
                <w:b/>
                <w:color w:val="002060"/>
              </w:rPr>
              <w:t xml:space="preserve"> 2</w:t>
            </w:r>
          </w:p>
        </w:tc>
      </w:tr>
      <w:tr w:rsidR="005D5C19" w14:paraId="01EB38F0" w14:textId="77777777" w:rsidTr="009A3858">
        <w:tc>
          <w:tcPr>
            <w:tcW w:w="9085" w:type="dxa"/>
          </w:tcPr>
          <w:p w14:paraId="06FB9E02" w14:textId="77777777" w:rsidR="005D5C19" w:rsidRDefault="005D5C19" w:rsidP="009A3858">
            <w:pPr>
              <w:jc w:val="center"/>
              <w:rPr>
                <w:b/>
              </w:rPr>
            </w:pPr>
            <w:r w:rsidRPr="001368D8">
              <w:rPr>
                <w:b/>
              </w:rPr>
              <w:t>Category</w:t>
            </w:r>
            <w:r>
              <w:rPr>
                <w:b/>
              </w:rPr>
              <w:t xml:space="preserve"> 2</w:t>
            </w:r>
            <w:r w:rsidRPr="001368D8">
              <w:rPr>
                <w:b/>
              </w:rPr>
              <w:t xml:space="preserve">: </w:t>
            </w:r>
            <w:r>
              <w:rPr>
                <w:b/>
              </w:rPr>
              <w:t>Research in Normal Educational &amp; Organizational Settings</w:t>
            </w:r>
          </w:p>
          <w:p w14:paraId="7DE967C6" w14:textId="77777777" w:rsidR="005D5C19" w:rsidRDefault="005D5C19" w:rsidP="009A3858">
            <w:pPr>
              <w:rPr>
                <w:b/>
              </w:rPr>
            </w:pPr>
          </w:p>
          <w:p w14:paraId="7E3F07D8" w14:textId="77777777" w:rsidR="005D5C19" w:rsidRPr="00A65887" w:rsidRDefault="005D5C19" w:rsidP="009A3858">
            <w:pPr>
              <w:rPr>
                <w:b/>
              </w:rPr>
            </w:pPr>
            <w:r w:rsidRPr="00A65887">
              <w:rPr>
                <w:b/>
              </w:rPr>
              <w:t xml:space="preserve">To qualify for Exempt Review: </w:t>
            </w:r>
          </w:p>
          <w:p w14:paraId="531CDF7B" w14:textId="77777777" w:rsidR="005D5C19" w:rsidRDefault="005D5C19" w:rsidP="009A3858">
            <w:pPr>
              <w:pStyle w:val="ListParagraph"/>
              <w:numPr>
                <w:ilvl w:val="0"/>
                <w:numId w:val="4"/>
              </w:numPr>
            </w:pPr>
            <w:r>
              <w:t xml:space="preserve">Research is within normal educational or organizational practices in established or commonly accepted settings. </w:t>
            </w:r>
          </w:p>
          <w:p w14:paraId="15B64ED3" w14:textId="77777777" w:rsidR="005D5C19" w:rsidRDefault="005D5C19" w:rsidP="009A3858">
            <w:pPr>
              <w:pStyle w:val="ListParagraph"/>
              <w:numPr>
                <w:ilvl w:val="0"/>
                <w:numId w:val="4"/>
              </w:numPr>
            </w:pPr>
            <w:r>
              <w:t>Education research is on the effectiveness of normal instructional techniques, curricular, or classroom practices.</w:t>
            </w:r>
          </w:p>
          <w:p w14:paraId="0DFA9FAA" w14:textId="77777777" w:rsidR="005D5C19" w:rsidRDefault="005D5C19" w:rsidP="009A3858">
            <w:pPr>
              <w:pStyle w:val="ListParagraph"/>
              <w:numPr>
                <w:ilvl w:val="0"/>
                <w:numId w:val="4"/>
              </w:numPr>
            </w:pPr>
            <w:r>
              <w:t>Organization research is on the effectiveness of current organization policies, programs, and practices.</w:t>
            </w:r>
          </w:p>
          <w:p w14:paraId="62CBFA46" w14:textId="77777777" w:rsidR="005D5C19" w:rsidRDefault="005D5C19" w:rsidP="009A3858">
            <w:pPr>
              <w:pStyle w:val="ListParagraph"/>
              <w:numPr>
                <w:ilvl w:val="0"/>
                <w:numId w:val="4"/>
              </w:numPr>
            </w:pPr>
            <w:r>
              <w:t xml:space="preserve">Research must does not involve an increase of risk or discomfort beyond normal and routine practices. </w:t>
            </w:r>
          </w:p>
          <w:p w14:paraId="464D2E24" w14:textId="77777777" w:rsidR="005D5C19" w:rsidRDefault="005D5C19" w:rsidP="009A3858">
            <w:pPr>
              <w:pStyle w:val="ListParagraph"/>
              <w:numPr>
                <w:ilvl w:val="0"/>
                <w:numId w:val="4"/>
              </w:numPr>
            </w:pPr>
            <w:r>
              <w:t xml:space="preserve">Research may also involve collection of data related to teacher/staff management, and/or student/employee knowledge, beliefs, or attitudes towards learning and the organisation, with informed consent given. </w:t>
            </w:r>
          </w:p>
          <w:p w14:paraId="19EFE556" w14:textId="77777777" w:rsidR="005D5C19" w:rsidRDefault="005D5C19" w:rsidP="009A3858">
            <w:pPr>
              <w:pStyle w:val="ListParagraph"/>
              <w:numPr>
                <w:ilvl w:val="0"/>
                <w:numId w:val="4"/>
              </w:numPr>
            </w:pPr>
            <w:r>
              <w:t xml:space="preserve">All research data must be de-identified. </w:t>
            </w:r>
          </w:p>
          <w:p w14:paraId="233DC7F2" w14:textId="77777777" w:rsidR="005D5C19" w:rsidRDefault="005D5C19" w:rsidP="009A3858">
            <w:pPr>
              <w:pStyle w:val="ListParagraph"/>
              <w:numPr>
                <w:ilvl w:val="0"/>
                <w:numId w:val="4"/>
              </w:numPr>
            </w:pPr>
            <w:r>
              <w:t xml:space="preserve">Research must ensure that students and staff are not coerced into participating. Subjects must be allowed to withdraw from participation. </w:t>
            </w:r>
          </w:p>
          <w:p w14:paraId="142C4F21" w14:textId="77777777" w:rsidR="005D5C19" w:rsidRDefault="005D5C19" w:rsidP="009A3858">
            <w:pPr>
              <w:pStyle w:val="ListParagraph"/>
              <w:numPr>
                <w:ilvl w:val="0"/>
                <w:numId w:val="4"/>
              </w:numPr>
            </w:pPr>
            <w:r>
              <w:t>If research involves video and/or audio recording, expressed consent must be obtained.  As much as possible, debriefing should be conducted.</w:t>
            </w:r>
          </w:p>
          <w:p w14:paraId="02E47205" w14:textId="77777777" w:rsidR="005D5C19" w:rsidRDefault="005D5C19" w:rsidP="009A3858">
            <w:pPr>
              <w:pStyle w:val="ListParagraph"/>
              <w:numPr>
                <w:ilvl w:val="0"/>
                <w:numId w:val="4"/>
              </w:numPr>
            </w:pPr>
            <w:r>
              <w:t>Research presents no more than minimal risk.</w:t>
            </w:r>
          </w:p>
          <w:p w14:paraId="10F6D2CE" w14:textId="77777777" w:rsidR="005D5C19" w:rsidRDefault="005D5C19" w:rsidP="009A3858"/>
          <w:p w14:paraId="6801EA06" w14:textId="77777777" w:rsidR="005D5C19" w:rsidRPr="00A65887" w:rsidRDefault="005D5C19" w:rsidP="009A3858">
            <w:pPr>
              <w:rPr>
                <w:b/>
              </w:rPr>
            </w:pPr>
            <w:r w:rsidRPr="00A65887">
              <w:rPr>
                <w:b/>
              </w:rPr>
              <w:t>Exclusions from Exemption (What is NOT allowed):</w:t>
            </w:r>
          </w:p>
          <w:p w14:paraId="2C7BDA12" w14:textId="77777777" w:rsidR="005D5C19" w:rsidRDefault="005D5C19" w:rsidP="009A3858">
            <w:pPr>
              <w:pStyle w:val="ListParagraph"/>
              <w:numPr>
                <w:ilvl w:val="0"/>
                <w:numId w:val="4"/>
              </w:numPr>
            </w:pPr>
            <w:r>
              <w:t>Research must NOT be on the evaluation of radically new or innovative practices or use of random assignment of participants to different instructional or operational practices for comparison.</w:t>
            </w:r>
          </w:p>
          <w:p w14:paraId="2669C1FA" w14:textId="77777777" w:rsidR="005D5C19" w:rsidRDefault="005D5C19" w:rsidP="009A3858">
            <w:pPr>
              <w:pStyle w:val="ListParagraph"/>
              <w:numPr>
                <w:ilvl w:val="0"/>
                <w:numId w:val="4"/>
              </w:numPr>
            </w:pPr>
            <w:r>
              <w:t>Research must NOT go beyond the regular scope of activity being studied that would be a deviation from normal educational or organizational practices.</w:t>
            </w:r>
          </w:p>
          <w:p w14:paraId="42435AB4" w14:textId="77777777" w:rsidR="005D5C19" w:rsidRDefault="005D5C19" w:rsidP="009A3858">
            <w:pPr>
              <w:pStyle w:val="ListParagraph"/>
              <w:numPr>
                <w:ilvl w:val="0"/>
                <w:numId w:val="4"/>
              </w:numPr>
            </w:pPr>
            <w:r>
              <w:t>Research must NOT involve sensitive topics, socially questionable or highly personal issues.</w:t>
            </w:r>
          </w:p>
          <w:p w14:paraId="2CFB7ECA" w14:textId="77777777" w:rsidR="005D5C19" w:rsidRDefault="005D5C19" w:rsidP="009A3858">
            <w:pPr>
              <w:pStyle w:val="ListParagraph"/>
              <w:numPr>
                <w:ilvl w:val="0"/>
                <w:numId w:val="4"/>
              </w:numPr>
            </w:pPr>
            <w:r>
              <w:t>Research must NOT involve minors, except when the research team does not participate in the activities observed.</w:t>
            </w:r>
          </w:p>
          <w:p w14:paraId="473BC53A" w14:textId="77777777" w:rsidR="005D5C19" w:rsidRDefault="005D5C19" w:rsidP="009A3858">
            <w:pPr>
              <w:pStyle w:val="ListParagraph"/>
              <w:numPr>
                <w:ilvl w:val="0"/>
                <w:numId w:val="4"/>
              </w:numPr>
            </w:pPr>
            <w:r>
              <w:t xml:space="preserve">For educational research, it must not adversely impact students’ learning environment, opportunities to learn the required educational content, and/or assessment outcomes. </w:t>
            </w:r>
          </w:p>
          <w:p w14:paraId="5B0A249A" w14:textId="77777777" w:rsidR="005D5C19" w:rsidRDefault="005D5C19" w:rsidP="009A3858">
            <w:pPr>
              <w:pStyle w:val="ListParagraph"/>
              <w:numPr>
                <w:ilvl w:val="0"/>
                <w:numId w:val="4"/>
              </w:numPr>
              <w:spacing w:after="160" w:line="259" w:lineRule="auto"/>
            </w:pPr>
            <w:r>
              <w:t xml:space="preserve">For organisational research, it must not adversely impact employee’s working environment, opportunities to develop professionally, and/or work performance outcomes. </w:t>
            </w:r>
          </w:p>
          <w:p w14:paraId="2F2AFC51" w14:textId="77777777" w:rsidR="005D5C19" w:rsidRDefault="005D5C19" w:rsidP="009A3858">
            <w:pPr>
              <w:pStyle w:val="ListParagraph"/>
              <w:numPr>
                <w:ilvl w:val="0"/>
                <w:numId w:val="4"/>
              </w:numPr>
            </w:pPr>
            <w:r>
              <w:t xml:space="preserve">Analysis of student academic grades or staff performance outcomes must NOT be </w:t>
            </w:r>
            <w:proofErr w:type="gramStart"/>
            <w:r>
              <w:t>individually-identifiable</w:t>
            </w:r>
            <w:proofErr w:type="gramEnd"/>
            <w:r>
              <w:t>.</w:t>
            </w:r>
          </w:p>
          <w:p w14:paraId="1F1E7722" w14:textId="77777777" w:rsidR="005D5C19" w:rsidRDefault="005D5C19" w:rsidP="009A3858">
            <w:pPr>
              <w:pStyle w:val="ListParagraph"/>
              <w:numPr>
                <w:ilvl w:val="0"/>
                <w:numId w:val="4"/>
              </w:numPr>
            </w:pPr>
            <w:r>
              <w:t>Research involving physical activity must NOT significantly alter or pose a level of risk to participants.</w:t>
            </w:r>
          </w:p>
          <w:p w14:paraId="6ECD26AB" w14:textId="77777777" w:rsidR="005D5C19" w:rsidRDefault="005D5C19" w:rsidP="009A3858">
            <w:pPr>
              <w:pStyle w:val="ListParagraph"/>
              <w:numPr>
                <w:ilvl w:val="0"/>
                <w:numId w:val="4"/>
              </w:numPr>
            </w:pPr>
            <w:proofErr w:type="spellStart"/>
            <w:r>
              <w:t>Reseaarch</w:t>
            </w:r>
            <w:proofErr w:type="spellEnd"/>
            <w:r>
              <w:t xml:space="preserve"> must NOT involve deception or with-holding of information</w:t>
            </w:r>
          </w:p>
          <w:p w14:paraId="4F516DB9" w14:textId="77777777" w:rsidR="005D5C19" w:rsidRDefault="005D5C19" w:rsidP="009A3858"/>
        </w:tc>
      </w:tr>
    </w:tbl>
    <w:p w14:paraId="2C54146D" w14:textId="1CC73DB1" w:rsidR="005D5C19" w:rsidRDefault="005D5C19" w:rsidP="00241952">
      <w:pPr>
        <w:rPr>
          <w:sz w:val="18"/>
          <w:szCs w:val="18"/>
        </w:rPr>
      </w:pPr>
    </w:p>
    <w:p w14:paraId="22966C98" w14:textId="7FD0CD05" w:rsidR="000D239E" w:rsidRDefault="000D239E" w:rsidP="00241952">
      <w:pPr>
        <w:rPr>
          <w:sz w:val="18"/>
          <w:szCs w:val="18"/>
        </w:rPr>
      </w:pPr>
    </w:p>
    <w:p w14:paraId="085635CD" w14:textId="6E5AAC0C" w:rsidR="000D239E" w:rsidRDefault="000D239E" w:rsidP="00241952">
      <w:pPr>
        <w:rPr>
          <w:sz w:val="18"/>
          <w:szCs w:val="18"/>
        </w:rPr>
      </w:pPr>
    </w:p>
    <w:p w14:paraId="27873981" w14:textId="09B5C822" w:rsidR="000D239E" w:rsidRDefault="000D239E" w:rsidP="00241952">
      <w:pPr>
        <w:rPr>
          <w:sz w:val="18"/>
          <w:szCs w:val="18"/>
        </w:rPr>
      </w:pPr>
    </w:p>
    <w:p w14:paraId="1DCB71A8" w14:textId="20D40171" w:rsidR="000D239E" w:rsidRDefault="000D239E" w:rsidP="00241952">
      <w:pPr>
        <w:rPr>
          <w:sz w:val="18"/>
          <w:szCs w:val="18"/>
        </w:rPr>
      </w:pPr>
    </w:p>
    <w:p w14:paraId="00480380" w14:textId="77777777" w:rsidR="000D239E" w:rsidRDefault="000D239E" w:rsidP="00241952">
      <w:pPr>
        <w:rPr>
          <w:sz w:val="18"/>
          <w:szCs w:val="18"/>
        </w:rPr>
      </w:pPr>
    </w:p>
    <w:p w14:paraId="751FEBA8" w14:textId="2B668648" w:rsidR="00241952" w:rsidRPr="000677F1" w:rsidRDefault="005454D4" w:rsidP="00241952">
      <w:pPr>
        <w:rPr>
          <w:b/>
        </w:rPr>
      </w:pPr>
      <w:sdt>
        <w:sdtPr>
          <w:rPr>
            <w:sz w:val="18"/>
            <w:szCs w:val="18"/>
          </w:rPr>
          <w:id w:val="-77369972"/>
          <w14:checkbox>
            <w14:checked w14:val="0"/>
            <w14:checkedState w14:val="2612" w14:font="MS Gothic"/>
            <w14:uncheckedState w14:val="2610" w14:font="MS Gothic"/>
          </w14:checkbox>
        </w:sdtPr>
        <w:sdtEndPr/>
        <w:sdtContent>
          <w:r w:rsidR="00241952">
            <w:rPr>
              <w:rFonts w:ascii="MS Gothic" w:eastAsia="MS Gothic" w:hAnsi="MS Gothic" w:hint="eastAsia"/>
              <w:sz w:val="18"/>
              <w:szCs w:val="18"/>
            </w:rPr>
            <w:t>☐</w:t>
          </w:r>
        </w:sdtContent>
      </w:sdt>
      <w:r w:rsidR="00241952">
        <w:rPr>
          <w:b/>
        </w:rPr>
        <w:t xml:space="preserve"> </w:t>
      </w:r>
      <w:r w:rsidR="00241952" w:rsidRPr="001368D8">
        <w:rPr>
          <w:b/>
        </w:rPr>
        <w:t>Exempt Category</w:t>
      </w:r>
      <w:r w:rsidR="00241952">
        <w:rPr>
          <w:b/>
        </w:rPr>
        <w:t xml:space="preserve"> 2</w:t>
      </w:r>
      <w:r w:rsidR="00241952" w:rsidRPr="001368D8">
        <w:rPr>
          <w:b/>
        </w:rPr>
        <w:t xml:space="preserve">: </w:t>
      </w:r>
      <w:r w:rsidR="000677F1">
        <w:rPr>
          <w:b/>
        </w:rPr>
        <w:t xml:space="preserve">Research in Normal </w:t>
      </w:r>
      <w:r w:rsidR="00241952">
        <w:rPr>
          <w:b/>
        </w:rPr>
        <w:t>Educational &amp; Organizational Settings</w:t>
      </w:r>
      <w:r w:rsidR="00241952">
        <w:t xml:space="preserve"> </w:t>
      </w:r>
    </w:p>
    <w:p w14:paraId="64A09154" w14:textId="77777777" w:rsidR="00241952" w:rsidRDefault="00241952" w:rsidP="00241952">
      <w:r>
        <w:t xml:space="preserve">Please check to indicate that your study </w:t>
      </w:r>
      <w:r w:rsidRPr="001368D8">
        <w:rPr>
          <w:b/>
        </w:rPr>
        <w:t>DOES NOT</w:t>
      </w:r>
      <w:r>
        <w:t>:</w:t>
      </w:r>
    </w:p>
    <w:tbl>
      <w:tblPr>
        <w:tblStyle w:val="TableGrid"/>
        <w:tblW w:w="8790" w:type="dxa"/>
        <w:tblLook w:val="04A0" w:firstRow="1" w:lastRow="0" w:firstColumn="1" w:lastColumn="0" w:noHBand="0" w:noVBand="1"/>
      </w:tblPr>
      <w:tblGrid>
        <w:gridCol w:w="584"/>
        <w:gridCol w:w="8206"/>
      </w:tblGrid>
      <w:tr w:rsidR="00241952" w14:paraId="6EDE9099" w14:textId="77777777" w:rsidTr="00791671">
        <w:tc>
          <w:tcPr>
            <w:tcW w:w="584" w:type="dxa"/>
          </w:tcPr>
          <w:p w14:paraId="7EF422BF" w14:textId="77777777" w:rsidR="00241952" w:rsidRDefault="005454D4" w:rsidP="00791671">
            <w:pPr>
              <w:jc w:val="center"/>
            </w:pPr>
            <w:sdt>
              <w:sdtPr>
                <w:rPr>
                  <w:sz w:val="18"/>
                  <w:szCs w:val="18"/>
                </w:rPr>
                <w:id w:val="-534586331"/>
                <w14:checkbox>
                  <w14:checked w14:val="0"/>
                  <w14:checkedState w14:val="2612" w14:font="MS Gothic"/>
                  <w14:uncheckedState w14:val="2610" w14:font="MS Gothic"/>
                </w14:checkbox>
              </w:sdtPr>
              <w:sdtEndPr/>
              <w:sdtContent>
                <w:r w:rsidR="00241952" w:rsidRPr="00E24333">
                  <w:rPr>
                    <w:rFonts w:ascii="MS Gothic" w:eastAsia="MS Gothic" w:hAnsi="MS Gothic" w:hint="eastAsia"/>
                    <w:sz w:val="18"/>
                    <w:szCs w:val="18"/>
                  </w:rPr>
                  <w:t>☐</w:t>
                </w:r>
              </w:sdtContent>
            </w:sdt>
          </w:p>
        </w:tc>
        <w:tc>
          <w:tcPr>
            <w:tcW w:w="8206" w:type="dxa"/>
          </w:tcPr>
          <w:p w14:paraId="62444E29" w14:textId="77777777" w:rsidR="00241952" w:rsidRDefault="00241952" w:rsidP="00791671">
            <w:pPr>
              <w:rPr>
                <w:sz w:val="20"/>
                <w:szCs w:val="20"/>
              </w:rPr>
            </w:pPr>
            <w:r w:rsidRPr="006D5C7F">
              <w:rPr>
                <w:sz w:val="20"/>
                <w:szCs w:val="20"/>
              </w:rPr>
              <w:t>Go beyond the scope of the educational</w:t>
            </w:r>
            <w:r>
              <w:rPr>
                <w:sz w:val="20"/>
                <w:szCs w:val="20"/>
              </w:rPr>
              <w:t xml:space="preserve"> or organizational</w:t>
            </w:r>
            <w:r w:rsidRPr="006D5C7F">
              <w:rPr>
                <w:sz w:val="20"/>
                <w:szCs w:val="20"/>
              </w:rPr>
              <w:t xml:space="preserve"> activity beyond normal and/or routine practices.</w:t>
            </w:r>
          </w:p>
          <w:p w14:paraId="2B065843" w14:textId="77777777" w:rsidR="00E77F74" w:rsidRDefault="00E77F74" w:rsidP="00791671">
            <w:pPr>
              <w:rPr>
                <w:sz w:val="20"/>
                <w:szCs w:val="20"/>
              </w:rPr>
            </w:pPr>
          </w:p>
          <w:p w14:paraId="4A147F86" w14:textId="77777777" w:rsidR="00E77F74" w:rsidRPr="00101E31" w:rsidRDefault="00E77F74" w:rsidP="00791671">
            <w:pPr>
              <w:rPr>
                <w:i/>
                <w:color w:val="FF0000"/>
                <w:sz w:val="20"/>
                <w:szCs w:val="20"/>
              </w:rPr>
            </w:pPr>
            <w:r w:rsidRPr="00101E31">
              <w:rPr>
                <w:i/>
                <w:color w:val="FF0000"/>
                <w:sz w:val="20"/>
                <w:szCs w:val="20"/>
              </w:rPr>
              <w:t xml:space="preserve">Describe how your research is within current educational/organizational practices: </w:t>
            </w:r>
          </w:p>
          <w:p w14:paraId="76E5F46A" w14:textId="1C7EDDED" w:rsidR="00E77F74" w:rsidRPr="006D5C7F" w:rsidRDefault="00E77F74" w:rsidP="00791671">
            <w:pPr>
              <w:rPr>
                <w:sz w:val="20"/>
                <w:szCs w:val="20"/>
              </w:rPr>
            </w:pPr>
          </w:p>
        </w:tc>
      </w:tr>
      <w:tr w:rsidR="00241952" w14:paraId="0B68B1C3" w14:textId="77777777" w:rsidTr="00E77F74">
        <w:trPr>
          <w:trHeight w:val="311"/>
        </w:trPr>
        <w:tc>
          <w:tcPr>
            <w:tcW w:w="584" w:type="dxa"/>
          </w:tcPr>
          <w:p w14:paraId="6B5E34CA" w14:textId="77777777" w:rsidR="00241952" w:rsidRDefault="005454D4" w:rsidP="00791671">
            <w:pPr>
              <w:jc w:val="center"/>
            </w:pPr>
            <w:sdt>
              <w:sdtPr>
                <w:rPr>
                  <w:sz w:val="18"/>
                  <w:szCs w:val="18"/>
                </w:rPr>
                <w:id w:val="-469211751"/>
                <w14:checkbox>
                  <w14:checked w14:val="0"/>
                  <w14:checkedState w14:val="2612" w14:font="MS Gothic"/>
                  <w14:uncheckedState w14:val="2610" w14:font="MS Gothic"/>
                </w14:checkbox>
              </w:sdtPr>
              <w:sdtEndPr/>
              <w:sdtContent>
                <w:r w:rsidR="00241952" w:rsidRPr="00E24333">
                  <w:rPr>
                    <w:rFonts w:ascii="MS Gothic" w:eastAsia="MS Gothic" w:hAnsi="MS Gothic" w:hint="eastAsia"/>
                    <w:sz w:val="18"/>
                    <w:szCs w:val="18"/>
                  </w:rPr>
                  <w:t>☐</w:t>
                </w:r>
              </w:sdtContent>
            </w:sdt>
          </w:p>
        </w:tc>
        <w:tc>
          <w:tcPr>
            <w:tcW w:w="8206" w:type="dxa"/>
          </w:tcPr>
          <w:p w14:paraId="181C294A" w14:textId="77777777" w:rsidR="00241952" w:rsidRPr="006D5C7F" w:rsidRDefault="00241952" w:rsidP="00791671">
            <w:pPr>
              <w:rPr>
                <w:sz w:val="20"/>
                <w:szCs w:val="20"/>
              </w:rPr>
            </w:pPr>
            <w:r w:rsidRPr="006D5C7F">
              <w:rPr>
                <w:sz w:val="20"/>
                <w:szCs w:val="20"/>
              </w:rPr>
              <w:t>Examine and/or evaluate radically new or innovative practices beyond current practices.</w:t>
            </w:r>
          </w:p>
        </w:tc>
      </w:tr>
      <w:tr w:rsidR="00241952" w14:paraId="1A968EE3" w14:textId="77777777" w:rsidTr="00791671">
        <w:trPr>
          <w:trHeight w:val="388"/>
        </w:trPr>
        <w:tc>
          <w:tcPr>
            <w:tcW w:w="584" w:type="dxa"/>
          </w:tcPr>
          <w:p w14:paraId="4A7829F4" w14:textId="77777777" w:rsidR="00241952" w:rsidRDefault="005454D4" w:rsidP="00791671">
            <w:pPr>
              <w:jc w:val="center"/>
            </w:pPr>
            <w:sdt>
              <w:sdtPr>
                <w:rPr>
                  <w:sz w:val="18"/>
                  <w:szCs w:val="18"/>
                </w:rPr>
                <w:id w:val="-410468767"/>
                <w14:checkbox>
                  <w14:checked w14:val="0"/>
                  <w14:checkedState w14:val="2612" w14:font="MS Gothic"/>
                  <w14:uncheckedState w14:val="2610" w14:font="MS Gothic"/>
                </w14:checkbox>
              </w:sdtPr>
              <w:sdtEndPr/>
              <w:sdtContent>
                <w:r w:rsidR="00241952" w:rsidRPr="00E24333">
                  <w:rPr>
                    <w:rFonts w:ascii="MS Gothic" w:eastAsia="MS Gothic" w:hAnsi="MS Gothic" w:hint="eastAsia"/>
                    <w:sz w:val="18"/>
                    <w:szCs w:val="18"/>
                  </w:rPr>
                  <w:t>☐</w:t>
                </w:r>
              </w:sdtContent>
            </w:sdt>
          </w:p>
        </w:tc>
        <w:tc>
          <w:tcPr>
            <w:tcW w:w="8206" w:type="dxa"/>
          </w:tcPr>
          <w:p w14:paraId="7EEE649B" w14:textId="281CF1F5" w:rsidR="00E77F74" w:rsidRPr="006D5C7F" w:rsidRDefault="00241952" w:rsidP="00E77F74">
            <w:pPr>
              <w:rPr>
                <w:sz w:val="20"/>
                <w:szCs w:val="20"/>
              </w:rPr>
            </w:pPr>
            <w:r w:rsidRPr="006D5C7F">
              <w:rPr>
                <w:sz w:val="20"/>
                <w:szCs w:val="20"/>
              </w:rPr>
              <w:t>Significantly alter students’ current learning environments</w:t>
            </w:r>
            <w:r>
              <w:rPr>
                <w:sz w:val="20"/>
                <w:szCs w:val="20"/>
              </w:rPr>
              <w:t xml:space="preserve"> or employee’s work </w:t>
            </w:r>
            <w:proofErr w:type="gramStart"/>
            <w:r>
              <w:rPr>
                <w:sz w:val="20"/>
                <w:szCs w:val="20"/>
              </w:rPr>
              <w:t>environment</w:t>
            </w:r>
            <w:proofErr w:type="gramEnd"/>
            <w:r>
              <w:rPr>
                <w:sz w:val="20"/>
                <w:szCs w:val="20"/>
              </w:rPr>
              <w:t>.</w:t>
            </w:r>
            <w:r w:rsidR="00E77F74">
              <w:rPr>
                <w:sz w:val="20"/>
                <w:szCs w:val="20"/>
              </w:rPr>
              <w:t xml:space="preserve"> </w:t>
            </w:r>
          </w:p>
        </w:tc>
      </w:tr>
      <w:tr w:rsidR="00241952" w14:paraId="6DC823CF" w14:textId="77777777" w:rsidTr="00791671">
        <w:trPr>
          <w:trHeight w:val="411"/>
        </w:trPr>
        <w:tc>
          <w:tcPr>
            <w:tcW w:w="584" w:type="dxa"/>
          </w:tcPr>
          <w:p w14:paraId="6399917D" w14:textId="77777777" w:rsidR="00241952" w:rsidRDefault="005454D4" w:rsidP="00791671">
            <w:pPr>
              <w:jc w:val="center"/>
            </w:pPr>
            <w:sdt>
              <w:sdtPr>
                <w:rPr>
                  <w:sz w:val="18"/>
                  <w:szCs w:val="18"/>
                </w:rPr>
                <w:id w:val="-641267845"/>
                <w14:checkbox>
                  <w14:checked w14:val="0"/>
                  <w14:checkedState w14:val="2612" w14:font="MS Gothic"/>
                  <w14:uncheckedState w14:val="2610" w14:font="MS Gothic"/>
                </w14:checkbox>
              </w:sdtPr>
              <w:sdtEndPr/>
              <w:sdtContent>
                <w:r w:rsidR="00241952" w:rsidRPr="00E24333">
                  <w:rPr>
                    <w:rFonts w:ascii="MS Gothic" w:eastAsia="MS Gothic" w:hAnsi="MS Gothic" w:hint="eastAsia"/>
                    <w:sz w:val="18"/>
                    <w:szCs w:val="18"/>
                  </w:rPr>
                  <w:t>☐</w:t>
                </w:r>
              </w:sdtContent>
            </w:sdt>
          </w:p>
        </w:tc>
        <w:tc>
          <w:tcPr>
            <w:tcW w:w="8206" w:type="dxa"/>
          </w:tcPr>
          <w:p w14:paraId="21F77FEA" w14:textId="77777777" w:rsidR="00241952" w:rsidRDefault="00241952" w:rsidP="00791671">
            <w:pPr>
              <w:rPr>
                <w:sz w:val="20"/>
                <w:szCs w:val="20"/>
              </w:rPr>
            </w:pPr>
            <w:r w:rsidRPr="006D5C7F">
              <w:rPr>
                <w:sz w:val="20"/>
                <w:szCs w:val="20"/>
              </w:rPr>
              <w:t>Randomly assign students</w:t>
            </w:r>
            <w:r>
              <w:rPr>
                <w:sz w:val="20"/>
                <w:szCs w:val="20"/>
              </w:rPr>
              <w:t xml:space="preserve"> or staff</w:t>
            </w:r>
            <w:r w:rsidRPr="006D5C7F">
              <w:rPr>
                <w:sz w:val="20"/>
                <w:szCs w:val="20"/>
              </w:rPr>
              <w:t xml:space="preserve"> to different approaches or </w:t>
            </w:r>
            <w:r>
              <w:rPr>
                <w:sz w:val="20"/>
                <w:szCs w:val="20"/>
              </w:rPr>
              <w:t>programs</w:t>
            </w:r>
            <w:r w:rsidRPr="006D5C7F">
              <w:rPr>
                <w:sz w:val="20"/>
                <w:szCs w:val="20"/>
              </w:rPr>
              <w:t xml:space="preserve"> for comparison.</w:t>
            </w:r>
          </w:p>
          <w:p w14:paraId="45F4C41B" w14:textId="77777777" w:rsidR="00E77F74" w:rsidRDefault="00E77F74" w:rsidP="00791671">
            <w:pPr>
              <w:rPr>
                <w:sz w:val="20"/>
                <w:szCs w:val="20"/>
              </w:rPr>
            </w:pPr>
          </w:p>
          <w:p w14:paraId="6E364F59" w14:textId="4356F98F" w:rsidR="00E77F74" w:rsidRDefault="00E77F74" w:rsidP="00791671">
            <w:pPr>
              <w:rPr>
                <w:i/>
                <w:color w:val="FF0000"/>
                <w:sz w:val="20"/>
                <w:szCs w:val="20"/>
              </w:rPr>
            </w:pPr>
            <w:r w:rsidRPr="00101E31">
              <w:rPr>
                <w:color w:val="FF0000"/>
                <w:sz w:val="20"/>
                <w:szCs w:val="20"/>
              </w:rPr>
              <w:t>D</w:t>
            </w:r>
            <w:r w:rsidRPr="00101E31">
              <w:rPr>
                <w:i/>
                <w:color w:val="FF0000"/>
                <w:sz w:val="20"/>
                <w:szCs w:val="20"/>
              </w:rPr>
              <w:t>escribe the methodology and procedures of your research (i.e., Explain the design of your study. Explain step-by-step how you are collecting data):</w:t>
            </w:r>
          </w:p>
          <w:p w14:paraId="7AB0B2E5" w14:textId="77777777" w:rsidR="00227608" w:rsidRPr="00101E31" w:rsidRDefault="00227608" w:rsidP="00791671">
            <w:pPr>
              <w:rPr>
                <w:i/>
                <w:color w:val="FF0000"/>
                <w:sz w:val="20"/>
                <w:szCs w:val="20"/>
              </w:rPr>
            </w:pPr>
          </w:p>
          <w:p w14:paraId="156F66D1" w14:textId="660F261F" w:rsidR="00E77F74" w:rsidRPr="006D5C7F" w:rsidRDefault="00E77F74" w:rsidP="00791671">
            <w:pPr>
              <w:rPr>
                <w:sz w:val="20"/>
                <w:szCs w:val="20"/>
              </w:rPr>
            </w:pPr>
          </w:p>
        </w:tc>
      </w:tr>
      <w:tr w:rsidR="00241952" w14:paraId="6E6E90E3" w14:textId="77777777" w:rsidTr="00791671">
        <w:tc>
          <w:tcPr>
            <w:tcW w:w="584" w:type="dxa"/>
          </w:tcPr>
          <w:p w14:paraId="3212ABC5" w14:textId="77777777" w:rsidR="00241952" w:rsidRDefault="005454D4" w:rsidP="00791671">
            <w:pPr>
              <w:jc w:val="center"/>
            </w:pPr>
            <w:sdt>
              <w:sdtPr>
                <w:rPr>
                  <w:sz w:val="18"/>
                  <w:szCs w:val="18"/>
                </w:rPr>
                <w:id w:val="1108778693"/>
                <w14:checkbox>
                  <w14:checked w14:val="0"/>
                  <w14:checkedState w14:val="2612" w14:font="MS Gothic"/>
                  <w14:uncheckedState w14:val="2610" w14:font="MS Gothic"/>
                </w14:checkbox>
              </w:sdtPr>
              <w:sdtEndPr/>
              <w:sdtContent>
                <w:r w:rsidR="00241952" w:rsidRPr="00E24333">
                  <w:rPr>
                    <w:rFonts w:ascii="MS Gothic" w:eastAsia="MS Gothic" w:hAnsi="MS Gothic" w:hint="eastAsia"/>
                    <w:sz w:val="18"/>
                    <w:szCs w:val="18"/>
                  </w:rPr>
                  <w:t>☐</w:t>
                </w:r>
              </w:sdtContent>
            </w:sdt>
          </w:p>
        </w:tc>
        <w:tc>
          <w:tcPr>
            <w:tcW w:w="8206" w:type="dxa"/>
          </w:tcPr>
          <w:p w14:paraId="207B6AEF" w14:textId="77777777" w:rsidR="00241952" w:rsidRDefault="00241952" w:rsidP="00791671">
            <w:pPr>
              <w:rPr>
                <w:sz w:val="20"/>
                <w:szCs w:val="20"/>
              </w:rPr>
            </w:pPr>
            <w:r w:rsidRPr="006D5C7F">
              <w:rPr>
                <w:sz w:val="20"/>
                <w:szCs w:val="20"/>
              </w:rPr>
              <w:t>Involve sensitive topics, socially question</w:t>
            </w:r>
            <w:r>
              <w:rPr>
                <w:sz w:val="20"/>
                <w:szCs w:val="20"/>
              </w:rPr>
              <w:t>able, or highly personal issues.</w:t>
            </w:r>
          </w:p>
          <w:p w14:paraId="1AE4C99D" w14:textId="53F8C712" w:rsidR="00E77F74" w:rsidRDefault="00E77F74" w:rsidP="00791671">
            <w:pPr>
              <w:rPr>
                <w:sz w:val="20"/>
                <w:szCs w:val="20"/>
              </w:rPr>
            </w:pPr>
          </w:p>
          <w:p w14:paraId="09F9F14F" w14:textId="40D7E491" w:rsidR="00E77F74" w:rsidRPr="00101E31" w:rsidRDefault="00E77F74" w:rsidP="00791671">
            <w:pPr>
              <w:rPr>
                <w:color w:val="FF0000"/>
                <w:sz w:val="20"/>
                <w:szCs w:val="20"/>
              </w:rPr>
            </w:pPr>
            <w:r w:rsidRPr="00101E31">
              <w:rPr>
                <w:i/>
                <w:color w:val="FF0000"/>
                <w:sz w:val="20"/>
                <w:szCs w:val="20"/>
              </w:rPr>
              <w:t>(Append all materials in Appendix section below)</w:t>
            </w:r>
          </w:p>
          <w:p w14:paraId="115469E1" w14:textId="671B3C4A" w:rsidR="00E77F74" w:rsidRPr="006D5C7F" w:rsidRDefault="00E77F74" w:rsidP="00791671">
            <w:pPr>
              <w:rPr>
                <w:sz w:val="20"/>
                <w:szCs w:val="20"/>
              </w:rPr>
            </w:pPr>
          </w:p>
        </w:tc>
      </w:tr>
      <w:tr w:rsidR="00241952" w14:paraId="6E07B65E" w14:textId="77777777" w:rsidTr="00791671">
        <w:trPr>
          <w:trHeight w:val="393"/>
        </w:trPr>
        <w:tc>
          <w:tcPr>
            <w:tcW w:w="584" w:type="dxa"/>
          </w:tcPr>
          <w:p w14:paraId="22B93E7E" w14:textId="77777777" w:rsidR="00241952" w:rsidRDefault="005454D4" w:rsidP="00791671">
            <w:pPr>
              <w:jc w:val="center"/>
            </w:pPr>
            <w:sdt>
              <w:sdtPr>
                <w:rPr>
                  <w:sz w:val="18"/>
                  <w:szCs w:val="18"/>
                </w:rPr>
                <w:id w:val="1451360289"/>
                <w14:checkbox>
                  <w14:checked w14:val="0"/>
                  <w14:checkedState w14:val="2612" w14:font="MS Gothic"/>
                  <w14:uncheckedState w14:val="2610" w14:font="MS Gothic"/>
                </w14:checkbox>
              </w:sdtPr>
              <w:sdtEndPr/>
              <w:sdtContent>
                <w:r w:rsidR="00241952" w:rsidRPr="00E24333">
                  <w:rPr>
                    <w:rFonts w:ascii="MS Gothic" w:eastAsia="MS Gothic" w:hAnsi="MS Gothic" w:hint="eastAsia"/>
                    <w:sz w:val="18"/>
                    <w:szCs w:val="18"/>
                  </w:rPr>
                  <w:t>☐</w:t>
                </w:r>
              </w:sdtContent>
            </w:sdt>
          </w:p>
        </w:tc>
        <w:tc>
          <w:tcPr>
            <w:tcW w:w="8206" w:type="dxa"/>
          </w:tcPr>
          <w:p w14:paraId="5C672293" w14:textId="77777777" w:rsidR="00241952" w:rsidRDefault="00241952" w:rsidP="00791671">
            <w:pPr>
              <w:rPr>
                <w:sz w:val="20"/>
                <w:szCs w:val="20"/>
              </w:rPr>
            </w:pPr>
            <w:proofErr w:type="spellStart"/>
            <w:r w:rsidRPr="006D5C7F">
              <w:rPr>
                <w:sz w:val="20"/>
                <w:szCs w:val="20"/>
              </w:rPr>
              <w:t>Analyze</w:t>
            </w:r>
            <w:proofErr w:type="spellEnd"/>
            <w:r w:rsidRPr="006D5C7F">
              <w:rPr>
                <w:sz w:val="20"/>
                <w:szCs w:val="20"/>
              </w:rPr>
              <w:t xml:space="preserve"> academic grades </w:t>
            </w:r>
            <w:r>
              <w:rPr>
                <w:sz w:val="20"/>
                <w:szCs w:val="20"/>
              </w:rPr>
              <w:t xml:space="preserve">or staff performance </w:t>
            </w:r>
            <w:r w:rsidRPr="006D5C7F">
              <w:rPr>
                <w:sz w:val="20"/>
                <w:szCs w:val="20"/>
              </w:rPr>
              <w:t>without it being de-identified.</w:t>
            </w:r>
          </w:p>
          <w:p w14:paraId="3C58F3E8" w14:textId="77777777" w:rsidR="00E77F74" w:rsidRDefault="00E77F74" w:rsidP="00791671">
            <w:pPr>
              <w:rPr>
                <w:sz w:val="20"/>
                <w:szCs w:val="20"/>
              </w:rPr>
            </w:pPr>
          </w:p>
          <w:p w14:paraId="31ACBD64" w14:textId="103F8DBB" w:rsidR="00E77F74" w:rsidRDefault="00E77F74" w:rsidP="00791671">
            <w:pPr>
              <w:rPr>
                <w:i/>
                <w:color w:val="FF0000"/>
                <w:sz w:val="20"/>
                <w:szCs w:val="20"/>
              </w:rPr>
            </w:pPr>
            <w:r w:rsidRPr="00101E31">
              <w:rPr>
                <w:i/>
                <w:color w:val="FF0000"/>
                <w:sz w:val="20"/>
                <w:szCs w:val="20"/>
              </w:rPr>
              <w:t>Describe what data you are collecting</w:t>
            </w:r>
            <w:r w:rsidR="0009406B" w:rsidRPr="00101E31">
              <w:rPr>
                <w:i/>
                <w:color w:val="FF0000"/>
                <w:sz w:val="20"/>
                <w:szCs w:val="20"/>
              </w:rPr>
              <w:t xml:space="preserve"> and how it is not individually identifiable</w:t>
            </w:r>
            <w:r w:rsidR="000677F1" w:rsidRPr="00101E31">
              <w:rPr>
                <w:i/>
                <w:color w:val="FF0000"/>
                <w:sz w:val="20"/>
                <w:szCs w:val="20"/>
              </w:rPr>
              <w:t xml:space="preserve">. Describe how you are storing, cleaning, </w:t>
            </w:r>
            <w:proofErr w:type="spellStart"/>
            <w:r w:rsidR="000677F1" w:rsidRPr="00101E31">
              <w:rPr>
                <w:i/>
                <w:color w:val="FF0000"/>
                <w:sz w:val="20"/>
                <w:szCs w:val="20"/>
              </w:rPr>
              <w:t>analyzing</w:t>
            </w:r>
            <w:proofErr w:type="spellEnd"/>
            <w:r w:rsidR="000677F1" w:rsidRPr="00101E31">
              <w:rPr>
                <w:i/>
                <w:color w:val="FF0000"/>
                <w:sz w:val="20"/>
                <w:szCs w:val="20"/>
              </w:rPr>
              <w:t xml:space="preserve"> your data to ensure confidentiality and anonymity:</w:t>
            </w:r>
          </w:p>
          <w:p w14:paraId="712D0644" w14:textId="77777777" w:rsidR="00101E31" w:rsidRPr="00101E31" w:rsidRDefault="00101E31" w:rsidP="00791671">
            <w:pPr>
              <w:rPr>
                <w:color w:val="FF0000"/>
                <w:sz w:val="20"/>
                <w:szCs w:val="20"/>
              </w:rPr>
            </w:pPr>
          </w:p>
          <w:p w14:paraId="379F1C26" w14:textId="4C855222" w:rsidR="00E77F74" w:rsidRPr="006D5C7F" w:rsidRDefault="00E77F74" w:rsidP="00791671">
            <w:pPr>
              <w:rPr>
                <w:sz w:val="20"/>
                <w:szCs w:val="20"/>
              </w:rPr>
            </w:pPr>
          </w:p>
        </w:tc>
      </w:tr>
      <w:tr w:rsidR="00241952" w14:paraId="64BD463F" w14:textId="77777777" w:rsidTr="00791671">
        <w:trPr>
          <w:trHeight w:val="393"/>
        </w:trPr>
        <w:tc>
          <w:tcPr>
            <w:tcW w:w="584" w:type="dxa"/>
          </w:tcPr>
          <w:p w14:paraId="38EC28D0" w14:textId="77777777" w:rsidR="00241952" w:rsidRDefault="005454D4" w:rsidP="00791671">
            <w:pPr>
              <w:jc w:val="center"/>
            </w:pPr>
            <w:sdt>
              <w:sdtPr>
                <w:rPr>
                  <w:sz w:val="18"/>
                  <w:szCs w:val="18"/>
                </w:rPr>
                <w:id w:val="950127213"/>
                <w14:checkbox>
                  <w14:checked w14:val="0"/>
                  <w14:checkedState w14:val="2612" w14:font="MS Gothic"/>
                  <w14:uncheckedState w14:val="2610" w14:font="MS Gothic"/>
                </w14:checkbox>
              </w:sdtPr>
              <w:sdtEndPr/>
              <w:sdtContent>
                <w:r w:rsidR="00241952" w:rsidRPr="00E24333">
                  <w:rPr>
                    <w:rFonts w:ascii="MS Gothic" w:eastAsia="MS Gothic" w:hAnsi="MS Gothic" w:hint="eastAsia"/>
                    <w:sz w:val="18"/>
                    <w:szCs w:val="18"/>
                  </w:rPr>
                  <w:t>☐</w:t>
                </w:r>
              </w:sdtContent>
            </w:sdt>
          </w:p>
        </w:tc>
        <w:tc>
          <w:tcPr>
            <w:tcW w:w="8206" w:type="dxa"/>
          </w:tcPr>
          <w:p w14:paraId="7FEDCEC0" w14:textId="15CB3D35" w:rsidR="00E77F74" w:rsidRDefault="00B97295" w:rsidP="00791671">
            <w:pPr>
              <w:rPr>
                <w:sz w:val="20"/>
                <w:szCs w:val="20"/>
              </w:rPr>
            </w:pPr>
            <w:r>
              <w:rPr>
                <w:sz w:val="20"/>
                <w:szCs w:val="20"/>
              </w:rPr>
              <w:t>If you are conducting</w:t>
            </w:r>
            <w:r w:rsidR="00241952" w:rsidRPr="009C065A">
              <w:rPr>
                <w:sz w:val="20"/>
                <w:szCs w:val="20"/>
              </w:rPr>
              <w:t xml:space="preserve"> educational research, it must not adversely impact students’ learning environment, opportunities to learn the required educational conten</w:t>
            </w:r>
            <w:r w:rsidR="00241952">
              <w:rPr>
                <w:sz w:val="20"/>
                <w:szCs w:val="20"/>
              </w:rPr>
              <w:t xml:space="preserve">t, and/or assessment outcomes. </w:t>
            </w:r>
          </w:p>
          <w:p w14:paraId="02A19B0E" w14:textId="77777777" w:rsidR="0009406B" w:rsidRDefault="0009406B" w:rsidP="00791671">
            <w:pPr>
              <w:rPr>
                <w:sz w:val="20"/>
                <w:szCs w:val="20"/>
              </w:rPr>
            </w:pPr>
          </w:p>
          <w:p w14:paraId="73BDBC52" w14:textId="37A0953C" w:rsidR="0009406B" w:rsidRPr="00101E31" w:rsidRDefault="0009406B" w:rsidP="00791671">
            <w:pPr>
              <w:rPr>
                <w:i/>
                <w:color w:val="FF0000"/>
                <w:sz w:val="20"/>
                <w:szCs w:val="20"/>
              </w:rPr>
            </w:pPr>
            <w:r w:rsidRPr="00101E31">
              <w:rPr>
                <w:i/>
                <w:color w:val="FF0000"/>
                <w:sz w:val="20"/>
                <w:szCs w:val="20"/>
              </w:rPr>
              <w:t xml:space="preserve">Describe how your research </w:t>
            </w:r>
            <w:r w:rsidR="000677F1" w:rsidRPr="00101E31">
              <w:rPr>
                <w:i/>
                <w:color w:val="FF0000"/>
                <w:sz w:val="20"/>
                <w:szCs w:val="20"/>
              </w:rPr>
              <w:t>is of minimal risk</w:t>
            </w:r>
            <w:r w:rsidRPr="00101E31">
              <w:rPr>
                <w:i/>
                <w:color w:val="FF0000"/>
                <w:sz w:val="20"/>
                <w:szCs w:val="20"/>
              </w:rPr>
              <w:t xml:space="preserve">: </w:t>
            </w:r>
          </w:p>
          <w:p w14:paraId="2689F438" w14:textId="77777777" w:rsidR="00101E31" w:rsidRPr="000677F1" w:rsidRDefault="00101E31" w:rsidP="00791671">
            <w:pPr>
              <w:rPr>
                <w:i/>
                <w:sz w:val="20"/>
                <w:szCs w:val="20"/>
              </w:rPr>
            </w:pPr>
          </w:p>
          <w:p w14:paraId="56E6865B" w14:textId="0BF29152" w:rsidR="0009406B" w:rsidRPr="00675892" w:rsidRDefault="0009406B" w:rsidP="00791671">
            <w:pPr>
              <w:rPr>
                <w:sz w:val="20"/>
                <w:szCs w:val="20"/>
              </w:rPr>
            </w:pPr>
          </w:p>
        </w:tc>
      </w:tr>
      <w:tr w:rsidR="00241952" w14:paraId="6EC31C19" w14:textId="77777777" w:rsidTr="00791671">
        <w:trPr>
          <w:trHeight w:val="393"/>
        </w:trPr>
        <w:tc>
          <w:tcPr>
            <w:tcW w:w="584" w:type="dxa"/>
          </w:tcPr>
          <w:p w14:paraId="4C3CBC06" w14:textId="77777777" w:rsidR="00241952" w:rsidRDefault="005454D4" w:rsidP="00791671">
            <w:pPr>
              <w:jc w:val="center"/>
              <w:rPr>
                <w:sz w:val="18"/>
                <w:szCs w:val="18"/>
              </w:rPr>
            </w:pPr>
            <w:sdt>
              <w:sdtPr>
                <w:rPr>
                  <w:sz w:val="18"/>
                  <w:szCs w:val="18"/>
                </w:rPr>
                <w:id w:val="406808482"/>
                <w14:checkbox>
                  <w14:checked w14:val="0"/>
                  <w14:checkedState w14:val="2612" w14:font="MS Gothic"/>
                  <w14:uncheckedState w14:val="2610" w14:font="MS Gothic"/>
                </w14:checkbox>
              </w:sdtPr>
              <w:sdtEndPr/>
              <w:sdtContent>
                <w:r w:rsidR="00241952" w:rsidRPr="00E24333">
                  <w:rPr>
                    <w:rFonts w:ascii="MS Gothic" w:eastAsia="MS Gothic" w:hAnsi="MS Gothic" w:hint="eastAsia"/>
                    <w:sz w:val="18"/>
                    <w:szCs w:val="18"/>
                  </w:rPr>
                  <w:t>☐</w:t>
                </w:r>
              </w:sdtContent>
            </w:sdt>
          </w:p>
        </w:tc>
        <w:tc>
          <w:tcPr>
            <w:tcW w:w="8206" w:type="dxa"/>
          </w:tcPr>
          <w:p w14:paraId="0DC34202" w14:textId="3AA410AD" w:rsidR="00241952" w:rsidRDefault="00241952" w:rsidP="00791671">
            <w:pPr>
              <w:rPr>
                <w:sz w:val="20"/>
                <w:szCs w:val="20"/>
              </w:rPr>
            </w:pPr>
            <w:r w:rsidRPr="009C065A">
              <w:rPr>
                <w:sz w:val="20"/>
                <w:szCs w:val="20"/>
              </w:rPr>
              <w:t xml:space="preserve"> </w:t>
            </w:r>
            <w:r w:rsidR="00C46919">
              <w:rPr>
                <w:sz w:val="20"/>
                <w:szCs w:val="20"/>
              </w:rPr>
              <w:t xml:space="preserve">If you are conducting </w:t>
            </w:r>
            <w:r w:rsidRPr="009C065A">
              <w:rPr>
                <w:sz w:val="20"/>
                <w:szCs w:val="20"/>
              </w:rPr>
              <w:t>organisational research, it must not adversely impact employee’s working</w:t>
            </w:r>
            <w:r>
              <w:rPr>
                <w:sz w:val="20"/>
                <w:szCs w:val="20"/>
              </w:rPr>
              <w:t xml:space="preserve"> </w:t>
            </w:r>
            <w:r w:rsidRPr="00B00F4B">
              <w:rPr>
                <w:sz w:val="20"/>
                <w:szCs w:val="20"/>
              </w:rPr>
              <w:t>environment, opportunities to develop professionally, and/or work performance outcomes</w:t>
            </w:r>
          </w:p>
          <w:p w14:paraId="14ACBD4B" w14:textId="77777777" w:rsidR="0009406B" w:rsidRDefault="0009406B" w:rsidP="00791671">
            <w:pPr>
              <w:rPr>
                <w:sz w:val="20"/>
                <w:szCs w:val="20"/>
              </w:rPr>
            </w:pPr>
          </w:p>
          <w:p w14:paraId="68A07AE9" w14:textId="3C07DAC6" w:rsidR="0009406B" w:rsidRPr="00101E31" w:rsidRDefault="0009406B" w:rsidP="00791671">
            <w:pPr>
              <w:rPr>
                <w:i/>
                <w:color w:val="FF0000"/>
                <w:sz w:val="20"/>
                <w:szCs w:val="20"/>
              </w:rPr>
            </w:pPr>
            <w:r w:rsidRPr="00101E31">
              <w:rPr>
                <w:i/>
                <w:color w:val="FF0000"/>
                <w:sz w:val="20"/>
                <w:szCs w:val="20"/>
              </w:rPr>
              <w:t xml:space="preserve">Describe how your research </w:t>
            </w:r>
            <w:r w:rsidR="000677F1" w:rsidRPr="00101E31">
              <w:rPr>
                <w:i/>
                <w:color w:val="FF0000"/>
                <w:sz w:val="20"/>
                <w:szCs w:val="20"/>
              </w:rPr>
              <w:t>is of minimal risk</w:t>
            </w:r>
            <w:r w:rsidRPr="00101E31">
              <w:rPr>
                <w:i/>
                <w:color w:val="FF0000"/>
                <w:sz w:val="20"/>
                <w:szCs w:val="20"/>
              </w:rPr>
              <w:t xml:space="preserve">: </w:t>
            </w:r>
          </w:p>
          <w:p w14:paraId="5106038D" w14:textId="64429023" w:rsidR="0009406B" w:rsidRPr="00675892" w:rsidRDefault="0009406B" w:rsidP="00791671">
            <w:pPr>
              <w:rPr>
                <w:sz w:val="20"/>
                <w:szCs w:val="20"/>
              </w:rPr>
            </w:pPr>
          </w:p>
        </w:tc>
      </w:tr>
      <w:tr w:rsidR="00241952" w:rsidRPr="00675892" w14:paraId="433B1115" w14:textId="77777777" w:rsidTr="00791671">
        <w:trPr>
          <w:trHeight w:val="393"/>
        </w:trPr>
        <w:tc>
          <w:tcPr>
            <w:tcW w:w="584" w:type="dxa"/>
          </w:tcPr>
          <w:p w14:paraId="4E19F027" w14:textId="77777777" w:rsidR="00241952" w:rsidRDefault="005454D4" w:rsidP="00791671">
            <w:pPr>
              <w:jc w:val="center"/>
            </w:pPr>
            <w:sdt>
              <w:sdtPr>
                <w:rPr>
                  <w:sz w:val="18"/>
                  <w:szCs w:val="18"/>
                </w:rPr>
                <w:id w:val="430477210"/>
                <w14:checkbox>
                  <w14:checked w14:val="0"/>
                  <w14:checkedState w14:val="2612" w14:font="MS Gothic"/>
                  <w14:uncheckedState w14:val="2610" w14:font="MS Gothic"/>
                </w14:checkbox>
              </w:sdtPr>
              <w:sdtEndPr/>
              <w:sdtContent>
                <w:r w:rsidR="00241952" w:rsidRPr="00E24333">
                  <w:rPr>
                    <w:rFonts w:ascii="MS Gothic" w:eastAsia="MS Gothic" w:hAnsi="MS Gothic" w:hint="eastAsia"/>
                    <w:sz w:val="18"/>
                    <w:szCs w:val="18"/>
                  </w:rPr>
                  <w:t>☐</w:t>
                </w:r>
              </w:sdtContent>
            </w:sdt>
          </w:p>
        </w:tc>
        <w:tc>
          <w:tcPr>
            <w:tcW w:w="8206" w:type="dxa"/>
          </w:tcPr>
          <w:p w14:paraId="7CBC3CFA" w14:textId="77777777" w:rsidR="00241952" w:rsidRDefault="00241952" w:rsidP="00791671">
            <w:pPr>
              <w:rPr>
                <w:sz w:val="20"/>
                <w:szCs w:val="20"/>
              </w:rPr>
            </w:pPr>
            <w:r w:rsidRPr="00675892">
              <w:rPr>
                <w:sz w:val="20"/>
                <w:szCs w:val="20"/>
              </w:rPr>
              <w:t xml:space="preserve">Coerce </w:t>
            </w:r>
            <w:r>
              <w:rPr>
                <w:sz w:val="20"/>
                <w:szCs w:val="20"/>
              </w:rPr>
              <w:t>individuals</w:t>
            </w:r>
            <w:r w:rsidRPr="00675892">
              <w:rPr>
                <w:sz w:val="20"/>
                <w:szCs w:val="20"/>
              </w:rPr>
              <w:t xml:space="preserve"> into participating, and </w:t>
            </w:r>
            <w:proofErr w:type="gramStart"/>
            <w:r w:rsidRPr="00675892">
              <w:rPr>
                <w:sz w:val="20"/>
                <w:szCs w:val="20"/>
              </w:rPr>
              <w:t>that alternative options</w:t>
            </w:r>
            <w:proofErr w:type="gramEnd"/>
            <w:r w:rsidRPr="00675892">
              <w:rPr>
                <w:sz w:val="20"/>
                <w:szCs w:val="20"/>
              </w:rPr>
              <w:t xml:space="preserve"> are provided for those who choose not to participate. </w:t>
            </w:r>
          </w:p>
          <w:p w14:paraId="13996064" w14:textId="77777777" w:rsidR="0009406B" w:rsidRDefault="0009406B" w:rsidP="00791671">
            <w:pPr>
              <w:rPr>
                <w:sz w:val="20"/>
                <w:szCs w:val="20"/>
              </w:rPr>
            </w:pPr>
          </w:p>
          <w:p w14:paraId="2A8B9EFC" w14:textId="6088A0CC" w:rsidR="0009406B" w:rsidRDefault="0009406B" w:rsidP="0009406B">
            <w:pPr>
              <w:rPr>
                <w:i/>
                <w:color w:val="FF0000"/>
                <w:sz w:val="20"/>
                <w:szCs w:val="20"/>
              </w:rPr>
            </w:pPr>
            <w:r w:rsidRPr="00101E31">
              <w:rPr>
                <w:i/>
                <w:color w:val="FF0000"/>
                <w:sz w:val="20"/>
                <w:szCs w:val="20"/>
              </w:rPr>
              <w:t>Describe: (1) who your participants are, (2) how many participants you plan to get, (3) how you will recruit them, and (4) how you will obtain informed consent.</w:t>
            </w:r>
          </w:p>
          <w:p w14:paraId="748D9696" w14:textId="77777777" w:rsidR="00101E31" w:rsidRPr="00101E31" w:rsidRDefault="00101E31" w:rsidP="0009406B">
            <w:pPr>
              <w:rPr>
                <w:i/>
                <w:color w:val="FF0000"/>
                <w:sz w:val="20"/>
                <w:szCs w:val="20"/>
              </w:rPr>
            </w:pPr>
          </w:p>
          <w:p w14:paraId="541EF8C9" w14:textId="5DBCAED2" w:rsidR="0009406B" w:rsidRPr="00675892" w:rsidRDefault="0009406B" w:rsidP="00791671">
            <w:pPr>
              <w:rPr>
                <w:sz w:val="20"/>
                <w:szCs w:val="20"/>
              </w:rPr>
            </w:pPr>
          </w:p>
        </w:tc>
      </w:tr>
      <w:tr w:rsidR="00241952" w:rsidRPr="00675892" w14:paraId="04B81C6B" w14:textId="77777777" w:rsidTr="00791671">
        <w:trPr>
          <w:trHeight w:val="393"/>
        </w:trPr>
        <w:tc>
          <w:tcPr>
            <w:tcW w:w="584" w:type="dxa"/>
          </w:tcPr>
          <w:p w14:paraId="4C0B3935" w14:textId="77777777" w:rsidR="00241952" w:rsidRDefault="005454D4" w:rsidP="00791671">
            <w:pPr>
              <w:jc w:val="center"/>
            </w:pPr>
            <w:sdt>
              <w:sdtPr>
                <w:rPr>
                  <w:sz w:val="18"/>
                  <w:szCs w:val="18"/>
                </w:rPr>
                <w:id w:val="1735583726"/>
                <w14:checkbox>
                  <w14:checked w14:val="0"/>
                  <w14:checkedState w14:val="2612" w14:font="MS Gothic"/>
                  <w14:uncheckedState w14:val="2610" w14:font="MS Gothic"/>
                </w14:checkbox>
              </w:sdtPr>
              <w:sdtEndPr/>
              <w:sdtContent>
                <w:r w:rsidR="00241952" w:rsidRPr="00E24333">
                  <w:rPr>
                    <w:rFonts w:ascii="MS Gothic" w:eastAsia="MS Gothic" w:hAnsi="MS Gothic" w:hint="eastAsia"/>
                    <w:sz w:val="18"/>
                    <w:szCs w:val="18"/>
                  </w:rPr>
                  <w:t>☐</w:t>
                </w:r>
              </w:sdtContent>
            </w:sdt>
          </w:p>
        </w:tc>
        <w:tc>
          <w:tcPr>
            <w:tcW w:w="8206" w:type="dxa"/>
          </w:tcPr>
          <w:p w14:paraId="659E7347" w14:textId="77777777" w:rsidR="00241952" w:rsidRDefault="00241952" w:rsidP="00791671">
            <w:pPr>
              <w:rPr>
                <w:sz w:val="20"/>
                <w:szCs w:val="20"/>
              </w:rPr>
            </w:pPr>
            <w:r w:rsidRPr="00A0786C">
              <w:rPr>
                <w:sz w:val="20"/>
                <w:szCs w:val="20"/>
              </w:rPr>
              <w:t xml:space="preserve">Use subjects’ information (e.g., </w:t>
            </w:r>
            <w:r>
              <w:rPr>
                <w:sz w:val="20"/>
                <w:szCs w:val="20"/>
              </w:rPr>
              <w:t xml:space="preserve">individual </w:t>
            </w:r>
            <w:r w:rsidRPr="00A0786C">
              <w:rPr>
                <w:sz w:val="20"/>
                <w:szCs w:val="20"/>
              </w:rPr>
              <w:t>responses, photographs, video-recordings etc.) without expressed consent from subjects.</w:t>
            </w:r>
            <w:r>
              <w:rPr>
                <w:sz w:val="20"/>
                <w:szCs w:val="20"/>
              </w:rPr>
              <w:t xml:space="preserve"> </w:t>
            </w:r>
          </w:p>
          <w:p w14:paraId="0AB96082" w14:textId="3BFDF8AB" w:rsidR="000677F1" w:rsidRPr="00675892" w:rsidRDefault="00241952" w:rsidP="00791671">
            <w:pPr>
              <w:rPr>
                <w:sz w:val="20"/>
                <w:szCs w:val="20"/>
              </w:rPr>
            </w:pPr>
            <w:r w:rsidRPr="00DE10F1">
              <w:rPr>
                <w:b/>
                <w:bCs/>
                <w:sz w:val="20"/>
                <w:szCs w:val="20"/>
              </w:rPr>
              <w:t>Note:</w:t>
            </w:r>
            <w:r>
              <w:rPr>
                <w:sz w:val="20"/>
                <w:szCs w:val="20"/>
              </w:rPr>
              <w:t xml:space="preserve"> For children below age of 16, parental consent must be obtained for video or audio recordings. </w:t>
            </w:r>
          </w:p>
        </w:tc>
      </w:tr>
      <w:tr w:rsidR="00241952" w14:paraId="232B7A39" w14:textId="77777777" w:rsidTr="00791671">
        <w:trPr>
          <w:trHeight w:val="393"/>
        </w:trPr>
        <w:tc>
          <w:tcPr>
            <w:tcW w:w="584" w:type="dxa"/>
          </w:tcPr>
          <w:p w14:paraId="2626E966" w14:textId="77777777" w:rsidR="00241952" w:rsidRDefault="005454D4" w:rsidP="00791671">
            <w:pPr>
              <w:jc w:val="center"/>
              <w:rPr>
                <w:sz w:val="18"/>
                <w:szCs w:val="18"/>
              </w:rPr>
            </w:pPr>
            <w:sdt>
              <w:sdtPr>
                <w:rPr>
                  <w:sz w:val="18"/>
                  <w:szCs w:val="18"/>
                </w:rPr>
                <w:id w:val="-204486587"/>
                <w14:checkbox>
                  <w14:checked w14:val="0"/>
                  <w14:checkedState w14:val="2612" w14:font="MS Gothic"/>
                  <w14:uncheckedState w14:val="2610" w14:font="MS Gothic"/>
                </w14:checkbox>
              </w:sdtPr>
              <w:sdtEndPr/>
              <w:sdtContent>
                <w:r w:rsidR="00241952" w:rsidRPr="00E24333">
                  <w:rPr>
                    <w:rFonts w:ascii="MS Gothic" w:eastAsia="MS Gothic" w:hAnsi="MS Gothic" w:hint="eastAsia"/>
                    <w:sz w:val="18"/>
                    <w:szCs w:val="18"/>
                  </w:rPr>
                  <w:t>☐</w:t>
                </w:r>
              </w:sdtContent>
            </w:sdt>
          </w:p>
        </w:tc>
        <w:tc>
          <w:tcPr>
            <w:tcW w:w="8206" w:type="dxa"/>
          </w:tcPr>
          <w:p w14:paraId="3DD4AE32" w14:textId="77777777" w:rsidR="00241952" w:rsidRDefault="00241952" w:rsidP="00791671">
            <w:pPr>
              <w:rPr>
                <w:sz w:val="20"/>
                <w:szCs w:val="20"/>
              </w:rPr>
            </w:pPr>
            <w:r>
              <w:rPr>
                <w:sz w:val="20"/>
                <w:szCs w:val="20"/>
              </w:rPr>
              <w:t>Involve deception.</w:t>
            </w:r>
          </w:p>
        </w:tc>
      </w:tr>
    </w:tbl>
    <w:p w14:paraId="2512AB44" w14:textId="61AA15C8" w:rsidR="00B15778" w:rsidRDefault="00B15778" w:rsidP="006E5781">
      <w:pPr>
        <w:spacing w:after="0" w:line="240" w:lineRule="auto"/>
        <w:rPr>
          <w:b/>
          <w:sz w:val="28"/>
          <w:szCs w:val="28"/>
        </w:rPr>
      </w:pPr>
    </w:p>
    <w:p w14:paraId="55127465" w14:textId="3B7A82EC" w:rsidR="0082384A" w:rsidRDefault="0082384A" w:rsidP="006E5781">
      <w:pPr>
        <w:spacing w:after="0" w:line="240" w:lineRule="auto"/>
        <w:rPr>
          <w:b/>
          <w:sz w:val="28"/>
          <w:szCs w:val="28"/>
        </w:rPr>
      </w:pPr>
    </w:p>
    <w:p w14:paraId="05E57F64" w14:textId="7A36753A" w:rsidR="00101E31" w:rsidRDefault="00101E31" w:rsidP="006E5781">
      <w:pPr>
        <w:spacing w:after="0" w:line="240" w:lineRule="auto"/>
        <w:rPr>
          <w:b/>
          <w:sz w:val="28"/>
          <w:szCs w:val="28"/>
        </w:rPr>
      </w:pPr>
    </w:p>
    <w:tbl>
      <w:tblPr>
        <w:tblStyle w:val="TableGrid"/>
        <w:tblW w:w="9085" w:type="dxa"/>
        <w:tblLook w:val="04A0" w:firstRow="1" w:lastRow="0" w:firstColumn="1" w:lastColumn="0" w:noHBand="0" w:noVBand="1"/>
      </w:tblPr>
      <w:tblGrid>
        <w:gridCol w:w="9085"/>
      </w:tblGrid>
      <w:tr w:rsidR="005D5C19" w14:paraId="48111206" w14:textId="77777777" w:rsidTr="009A3858">
        <w:tc>
          <w:tcPr>
            <w:tcW w:w="9085" w:type="dxa"/>
          </w:tcPr>
          <w:p w14:paraId="725528F4" w14:textId="5DE1376F" w:rsidR="005D5C19" w:rsidRPr="001368D8" w:rsidRDefault="0066796E" w:rsidP="00152951">
            <w:pPr>
              <w:rPr>
                <w:b/>
              </w:rPr>
            </w:pPr>
            <w:r>
              <w:rPr>
                <w:b/>
                <w:color w:val="002060"/>
              </w:rPr>
              <w:lastRenderedPageBreak/>
              <w:t>Section B</w:t>
            </w:r>
            <w:r w:rsidR="005D5C19" w:rsidRPr="0073285D">
              <w:rPr>
                <w:b/>
                <w:color w:val="002060"/>
              </w:rPr>
              <w:t xml:space="preserve">: </w:t>
            </w:r>
            <w:r w:rsidR="005D5C19">
              <w:rPr>
                <w:b/>
                <w:color w:val="002060"/>
              </w:rPr>
              <w:t>Description of Exempt Review</w:t>
            </w:r>
            <w:r w:rsidR="005D5C19" w:rsidRPr="0073285D">
              <w:rPr>
                <w:b/>
                <w:color w:val="002060"/>
              </w:rPr>
              <w:t xml:space="preserve"> Categories</w:t>
            </w:r>
            <w:r>
              <w:rPr>
                <w:b/>
                <w:color w:val="002060"/>
              </w:rPr>
              <w:t xml:space="preserve"> – </w:t>
            </w:r>
            <w:r w:rsidR="00152951">
              <w:rPr>
                <w:b/>
                <w:color w:val="002060"/>
              </w:rPr>
              <w:t>Form</w:t>
            </w:r>
            <w:r>
              <w:rPr>
                <w:b/>
                <w:color w:val="002060"/>
              </w:rPr>
              <w:t xml:space="preserve"> 3</w:t>
            </w:r>
          </w:p>
        </w:tc>
      </w:tr>
      <w:tr w:rsidR="005D5C19" w14:paraId="72BA7219" w14:textId="77777777" w:rsidTr="009A3858">
        <w:tc>
          <w:tcPr>
            <w:tcW w:w="9085" w:type="dxa"/>
          </w:tcPr>
          <w:p w14:paraId="541F1923" w14:textId="77777777" w:rsidR="005D5C19" w:rsidRDefault="005D5C19" w:rsidP="009A3858">
            <w:pPr>
              <w:jc w:val="center"/>
              <w:rPr>
                <w:b/>
              </w:rPr>
            </w:pPr>
            <w:r w:rsidRPr="001368D8">
              <w:rPr>
                <w:b/>
              </w:rPr>
              <w:t>Category</w:t>
            </w:r>
            <w:r>
              <w:rPr>
                <w:b/>
              </w:rPr>
              <w:t xml:space="preserve"> 3</w:t>
            </w:r>
            <w:r w:rsidRPr="001368D8">
              <w:rPr>
                <w:b/>
              </w:rPr>
              <w:t xml:space="preserve">: </w:t>
            </w:r>
            <w:r>
              <w:rPr>
                <w:b/>
              </w:rPr>
              <w:t>Secondary Research on Existing or Public Datasets</w:t>
            </w:r>
          </w:p>
          <w:p w14:paraId="481448D4" w14:textId="77777777" w:rsidR="005D5C19" w:rsidRDefault="005D5C19" w:rsidP="009A3858">
            <w:pPr>
              <w:rPr>
                <w:b/>
              </w:rPr>
            </w:pPr>
          </w:p>
          <w:p w14:paraId="4D3AC32F" w14:textId="77777777" w:rsidR="005D5C19" w:rsidRPr="00A65887" w:rsidRDefault="005D5C19" w:rsidP="009A3858">
            <w:pPr>
              <w:rPr>
                <w:b/>
              </w:rPr>
            </w:pPr>
            <w:r w:rsidRPr="00A65887">
              <w:rPr>
                <w:b/>
              </w:rPr>
              <w:t>To qualify for Exempt Review:</w:t>
            </w:r>
          </w:p>
          <w:p w14:paraId="625EB791" w14:textId="77777777" w:rsidR="005D5C19" w:rsidRDefault="005D5C19" w:rsidP="009A3858">
            <w:pPr>
              <w:pStyle w:val="ListParagraph"/>
              <w:numPr>
                <w:ilvl w:val="0"/>
                <w:numId w:val="4"/>
              </w:numPr>
              <w:spacing w:after="160" w:line="259" w:lineRule="auto"/>
            </w:pPr>
            <w:r w:rsidRPr="002D081A">
              <w:t xml:space="preserve">Research involves </w:t>
            </w:r>
            <w:r>
              <w:t xml:space="preserve">conducting secondary research on existing data, including those that are publicly available (e.g., social media platforms) or existing data repositories (containing individually identifiable information, data, documents, records). </w:t>
            </w:r>
          </w:p>
          <w:p w14:paraId="66B5192E" w14:textId="77777777" w:rsidR="005D5C19" w:rsidRDefault="005D5C19" w:rsidP="009A3858">
            <w:pPr>
              <w:pStyle w:val="ListParagraph"/>
              <w:numPr>
                <w:ilvl w:val="0"/>
                <w:numId w:val="4"/>
              </w:numPr>
              <w:spacing w:after="160" w:line="259" w:lineRule="auto"/>
            </w:pPr>
            <w:r>
              <w:t>Research with identifiable information should be recorded and handled by research team in a way that subjects cannot be identified directly or indirectly through identifiers.</w:t>
            </w:r>
          </w:p>
          <w:p w14:paraId="4C93DBF1" w14:textId="77777777" w:rsidR="005D5C19" w:rsidRDefault="005D5C19" w:rsidP="009A3858">
            <w:pPr>
              <w:pStyle w:val="ListParagraph"/>
              <w:numPr>
                <w:ilvl w:val="0"/>
                <w:numId w:val="4"/>
              </w:numPr>
              <w:spacing w:after="160" w:line="259" w:lineRule="auto"/>
            </w:pPr>
            <w:r>
              <w:t xml:space="preserve">For continued use of identifiable information, prior consent MUST have been obtained from subjects for use in future secondary research. </w:t>
            </w:r>
          </w:p>
          <w:p w14:paraId="5F698B69" w14:textId="77777777" w:rsidR="005D5C19" w:rsidRDefault="005D5C19" w:rsidP="009A3858">
            <w:pPr>
              <w:pStyle w:val="ListParagraph"/>
              <w:numPr>
                <w:ilvl w:val="0"/>
                <w:numId w:val="4"/>
              </w:numPr>
              <w:spacing w:after="160" w:line="259" w:lineRule="auto"/>
            </w:pPr>
            <w:r>
              <w:t>Research team must de-identify subjects as much as possible, and anonymity must be ensured. Once de-identified, subjects must remain anonymous.</w:t>
            </w:r>
          </w:p>
          <w:p w14:paraId="6F161355" w14:textId="2D0AA397" w:rsidR="005D5C19" w:rsidRDefault="005D5C19" w:rsidP="009A3858">
            <w:pPr>
              <w:pStyle w:val="ListParagraph"/>
              <w:numPr>
                <w:ilvl w:val="0"/>
                <w:numId w:val="4"/>
              </w:numPr>
              <w:spacing w:after="160" w:line="259" w:lineRule="auto"/>
            </w:pPr>
            <w:r>
              <w:t>Research team must ensure that data is handled according to PDPA</w:t>
            </w:r>
            <w:r w:rsidR="009346C6" w:rsidRPr="009346C6">
              <w:rPr>
                <w:vertAlign w:val="superscript"/>
              </w:rPr>
              <w:t>1</w:t>
            </w:r>
            <w:r>
              <w:t xml:space="preserve">, HBRA, and regulatory requirements in Singapore. </w:t>
            </w:r>
          </w:p>
          <w:p w14:paraId="3CF09C10" w14:textId="77777777" w:rsidR="005D5C19" w:rsidRDefault="005D5C19" w:rsidP="009A3858">
            <w:pPr>
              <w:pStyle w:val="ListParagraph"/>
              <w:numPr>
                <w:ilvl w:val="0"/>
                <w:numId w:val="4"/>
              </w:numPr>
              <w:spacing w:after="160" w:line="259" w:lineRule="auto"/>
            </w:pPr>
            <w:r>
              <w:t>Research presents no more than minimal risk.</w:t>
            </w:r>
          </w:p>
          <w:p w14:paraId="759FF923" w14:textId="77777777" w:rsidR="005D5C19" w:rsidRPr="00A65887" w:rsidRDefault="005D5C19" w:rsidP="009A3858">
            <w:pPr>
              <w:rPr>
                <w:b/>
              </w:rPr>
            </w:pPr>
            <w:r w:rsidRPr="00A65887">
              <w:rPr>
                <w:b/>
              </w:rPr>
              <w:t>Exclusions from Exemption (What is NOT allowed):</w:t>
            </w:r>
          </w:p>
          <w:p w14:paraId="1525A010" w14:textId="77777777" w:rsidR="005D5C19" w:rsidRDefault="005D5C19" w:rsidP="009A3858">
            <w:pPr>
              <w:pStyle w:val="ListParagraph"/>
              <w:numPr>
                <w:ilvl w:val="0"/>
                <w:numId w:val="4"/>
              </w:numPr>
            </w:pPr>
            <w:r>
              <w:t>There must NOT be any follow-up contact with individuals, unless required by law.</w:t>
            </w:r>
          </w:p>
          <w:p w14:paraId="5F7A5276" w14:textId="77777777" w:rsidR="005D5C19" w:rsidRDefault="005D5C19" w:rsidP="009A3858"/>
        </w:tc>
      </w:tr>
    </w:tbl>
    <w:p w14:paraId="4B7A2996" w14:textId="37730C99" w:rsidR="0082384A" w:rsidRDefault="0082384A" w:rsidP="006E5781">
      <w:pPr>
        <w:spacing w:after="0" w:line="240" w:lineRule="auto"/>
        <w:rPr>
          <w:b/>
          <w:sz w:val="28"/>
          <w:szCs w:val="28"/>
        </w:rPr>
      </w:pPr>
    </w:p>
    <w:p w14:paraId="5DED7485" w14:textId="275F3A80" w:rsidR="00A35A72" w:rsidRPr="00A35A72" w:rsidRDefault="005454D4" w:rsidP="006E5781">
      <w:pPr>
        <w:spacing w:after="0"/>
        <w:rPr>
          <w:b/>
        </w:rPr>
      </w:pPr>
      <w:sdt>
        <w:sdtPr>
          <w:rPr>
            <w:sz w:val="18"/>
            <w:szCs w:val="18"/>
          </w:rPr>
          <w:id w:val="-2090996265"/>
          <w14:checkbox>
            <w14:checked w14:val="0"/>
            <w14:checkedState w14:val="2612" w14:font="MS Gothic"/>
            <w14:uncheckedState w14:val="2610" w14:font="MS Gothic"/>
          </w14:checkbox>
        </w:sdtPr>
        <w:sdtEndPr/>
        <w:sdtContent>
          <w:r w:rsidR="00A35A72">
            <w:rPr>
              <w:rFonts w:ascii="MS Gothic" w:eastAsia="MS Gothic" w:hAnsi="MS Gothic" w:hint="eastAsia"/>
              <w:sz w:val="18"/>
              <w:szCs w:val="18"/>
            </w:rPr>
            <w:t>☐</w:t>
          </w:r>
        </w:sdtContent>
      </w:sdt>
      <w:r w:rsidR="00A35A72">
        <w:rPr>
          <w:b/>
        </w:rPr>
        <w:t xml:space="preserve"> </w:t>
      </w:r>
      <w:r w:rsidR="00A35A72" w:rsidRPr="001368D8">
        <w:rPr>
          <w:b/>
        </w:rPr>
        <w:t>Exempt Category</w:t>
      </w:r>
      <w:r w:rsidR="00A35A72">
        <w:rPr>
          <w:b/>
        </w:rPr>
        <w:t xml:space="preserve"> 3</w:t>
      </w:r>
      <w:r w:rsidR="00A35A72" w:rsidRPr="001368D8">
        <w:rPr>
          <w:b/>
        </w:rPr>
        <w:t xml:space="preserve">: </w:t>
      </w:r>
      <w:r w:rsidR="00A35A72">
        <w:rPr>
          <w:b/>
        </w:rPr>
        <w:t>Secondary Research on Existing or Public Datasets</w:t>
      </w:r>
    </w:p>
    <w:p w14:paraId="799C03AE" w14:textId="77777777" w:rsidR="00A35A72" w:rsidRDefault="00A35A72" w:rsidP="00A35A72">
      <w:r>
        <w:t xml:space="preserve">Please check to indicate that your study </w:t>
      </w:r>
      <w:r w:rsidRPr="001368D8">
        <w:rPr>
          <w:b/>
        </w:rPr>
        <w:t>DOES NOT</w:t>
      </w:r>
      <w:r>
        <w:t>:</w:t>
      </w:r>
    </w:p>
    <w:tbl>
      <w:tblPr>
        <w:tblStyle w:val="TableGrid"/>
        <w:tblW w:w="0" w:type="auto"/>
        <w:tblLook w:val="04A0" w:firstRow="1" w:lastRow="0" w:firstColumn="1" w:lastColumn="0" w:noHBand="0" w:noVBand="1"/>
      </w:tblPr>
      <w:tblGrid>
        <w:gridCol w:w="584"/>
        <w:gridCol w:w="8206"/>
        <w:gridCol w:w="13"/>
      </w:tblGrid>
      <w:tr w:rsidR="00A35A72" w:rsidRPr="006D5C7F" w14:paraId="174A7821" w14:textId="77777777" w:rsidTr="00897B77">
        <w:trPr>
          <w:gridAfter w:val="1"/>
          <w:wAfter w:w="13" w:type="dxa"/>
        </w:trPr>
        <w:tc>
          <w:tcPr>
            <w:tcW w:w="584" w:type="dxa"/>
          </w:tcPr>
          <w:p w14:paraId="71462398" w14:textId="77777777" w:rsidR="00A35A72" w:rsidRDefault="005454D4" w:rsidP="00791671">
            <w:pPr>
              <w:jc w:val="center"/>
            </w:pPr>
            <w:sdt>
              <w:sdtPr>
                <w:rPr>
                  <w:sz w:val="18"/>
                  <w:szCs w:val="18"/>
                </w:rPr>
                <w:id w:val="-953249062"/>
                <w14:checkbox>
                  <w14:checked w14:val="0"/>
                  <w14:checkedState w14:val="2612" w14:font="MS Gothic"/>
                  <w14:uncheckedState w14:val="2610" w14:font="MS Gothic"/>
                </w14:checkbox>
              </w:sdtPr>
              <w:sdtEndPr/>
              <w:sdtContent>
                <w:r w:rsidR="00A35A72" w:rsidRPr="00E24333">
                  <w:rPr>
                    <w:rFonts w:ascii="MS Gothic" w:eastAsia="MS Gothic" w:hAnsi="MS Gothic" w:hint="eastAsia"/>
                    <w:sz w:val="18"/>
                    <w:szCs w:val="18"/>
                  </w:rPr>
                  <w:t>☐</w:t>
                </w:r>
              </w:sdtContent>
            </w:sdt>
          </w:p>
        </w:tc>
        <w:tc>
          <w:tcPr>
            <w:tcW w:w="8206" w:type="dxa"/>
          </w:tcPr>
          <w:p w14:paraId="784CFC17" w14:textId="77777777" w:rsidR="00A35A72" w:rsidRDefault="00A35A72" w:rsidP="00791671">
            <w:pPr>
              <w:rPr>
                <w:sz w:val="20"/>
                <w:szCs w:val="20"/>
              </w:rPr>
            </w:pPr>
            <w:r>
              <w:rPr>
                <w:sz w:val="20"/>
                <w:szCs w:val="20"/>
              </w:rPr>
              <w:t xml:space="preserve">Contain individually identifiable information (as much as possible). </w:t>
            </w:r>
          </w:p>
          <w:p w14:paraId="1FB7B444" w14:textId="77777777" w:rsidR="00A35A72" w:rsidRDefault="00A35A72" w:rsidP="00791671">
            <w:pPr>
              <w:rPr>
                <w:sz w:val="20"/>
                <w:szCs w:val="20"/>
              </w:rPr>
            </w:pPr>
          </w:p>
          <w:p w14:paraId="30973D69" w14:textId="1281C4E6" w:rsidR="00A35A72" w:rsidRPr="00101E31" w:rsidRDefault="00A35A72" w:rsidP="00791671">
            <w:pPr>
              <w:rPr>
                <w:i/>
                <w:color w:val="FF0000"/>
                <w:sz w:val="20"/>
                <w:szCs w:val="20"/>
              </w:rPr>
            </w:pPr>
            <w:r w:rsidRPr="00101E31">
              <w:rPr>
                <w:i/>
                <w:color w:val="FF0000"/>
                <w:sz w:val="20"/>
                <w:szCs w:val="20"/>
              </w:rPr>
              <w:t>Describe</w:t>
            </w:r>
            <w:r w:rsidR="007E2D96" w:rsidRPr="00101E31">
              <w:rPr>
                <w:i/>
                <w:color w:val="FF0000"/>
                <w:sz w:val="20"/>
                <w:szCs w:val="20"/>
              </w:rPr>
              <w:t>: (1)</w:t>
            </w:r>
            <w:r w:rsidRPr="00101E31">
              <w:rPr>
                <w:i/>
                <w:color w:val="FF0000"/>
                <w:sz w:val="20"/>
                <w:szCs w:val="20"/>
              </w:rPr>
              <w:t xml:space="preserve"> </w:t>
            </w:r>
            <w:r w:rsidR="007E2D96" w:rsidRPr="00101E31">
              <w:rPr>
                <w:i/>
                <w:color w:val="FF0000"/>
                <w:sz w:val="20"/>
                <w:szCs w:val="20"/>
              </w:rPr>
              <w:t xml:space="preserve">where you are collecting data from, (2) </w:t>
            </w:r>
            <w:r w:rsidRPr="00101E31">
              <w:rPr>
                <w:i/>
                <w:color w:val="FF0000"/>
                <w:sz w:val="20"/>
                <w:szCs w:val="20"/>
              </w:rPr>
              <w:t xml:space="preserve">what data you are collecting and </w:t>
            </w:r>
            <w:r w:rsidR="007E2D96" w:rsidRPr="00101E31">
              <w:rPr>
                <w:i/>
                <w:color w:val="FF0000"/>
                <w:sz w:val="20"/>
                <w:szCs w:val="20"/>
              </w:rPr>
              <w:t xml:space="preserve">(3) </w:t>
            </w:r>
            <w:r w:rsidRPr="00101E31">
              <w:rPr>
                <w:i/>
                <w:color w:val="FF0000"/>
                <w:sz w:val="20"/>
                <w:szCs w:val="20"/>
              </w:rPr>
              <w:t xml:space="preserve">how it is not individually identifiable: </w:t>
            </w:r>
          </w:p>
          <w:p w14:paraId="176B6999" w14:textId="1EA2DDDA" w:rsidR="004A645E" w:rsidRDefault="004A645E" w:rsidP="00791671">
            <w:pPr>
              <w:rPr>
                <w:i/>
                <w:sz w:val="20"/>
                <w:szCs w:val="20"/>
              </w:rPr>
            </w:pPr>
          </w:p>
          <w:p w14:paraId="6925ADAA" w14:textId="77777777" w:rsidR="004A645E" w:rsidRDefault="004A645E" w:rsidP="00791671">
            <w:pPr>
              <w:rPr>
                <w:i/>
                <w:sz w:val="20"/>
                <w:szCs w:val="20"/>
              </w:rPr>
            </w:pPr>
          </w:p>
          <w:p w14:paraId="2AD061F3" w14:textId="0695818A" w:rsidR="00897B77" w:rsidRPr="006D5C7F" w:rsidRDefault="00897B77" w:rsidP="00791671">
            <w:pPr>
              <w:rPr>
                <w:sz w:val="20"/>
                <w:szCs w:val="20"/>
              </w:rPr>
            </w:pPr>
          </w:p>
        </w:tc>
      </w:tr>
      <w:tr w:rsidR="00A35A72" w:rsidRPr="006D5C7F" w14:paraId="477598DB" w14:textId="77777777" w:rsidTr="00897B77">
        <w:trPr>
          <w:gridAfter w:val="1"/>
          <w:wAfter w:w="13" w:type="dxa"/>
        </w:trPr>
        <w:tc>
          <w:tcPr>
            <w:tcW w:w="584" w:type="dxa"/>
          </w:tcPr>
          <w:p w14:paraId="1EEF3D17" w14:textId="77777777" w:rsidR="00A35A72" w:rsidRDefault="005454D4" w:rsidP="00791671">
            <w:pPr>
              <w:jc w:val="center"/>
            </w:pPr>
            <w:sdt>
              <w:sdtPr>
                <w:rPr>
                  <w:sz w:val="18"/>
                  <w:szCs w:val="18"/>
                </w:rPr>
                <w:id w:val="183790499"/>
                <w14:checkbox>
                  <w14:checked w14:val="0"/>
                  <w14:checkedState w14:val="2612" w14:font="MS Gothic"/>
                  <w14:uncheckedState w14:val="2610" w14:font="MS Gothic"/>
                </w14:checkbox>
              </w:sdtPr>
              <w:sdtEndPr/>
              <w:sdtContent>
                <w:r w:rsidR="00A35A72" w:rsidRPr="00E24333">
                  <w:rPr>
                    <w:rFonts w:ascii="MS Gothic" w:eastAsia="MS Gothic" w:hAnsi="MS Gothic" w:hint="eastAsia"/>
                    <w:sz w:val="18"/>
                    <w:szCs w:val="18"/>
                  </w:rPr>
                  <w:t>☐</w:t>
                </w:r>
              </w:sdtContent>
            </w:sdt>
          </w:p>
        </w:tc>
        <w:tc>
          <w:tcPr>
            <w:tcW w:w="8206" w:type="dxa"/>
          </w:tcPr>
          <w:p w14:paraId="1B0D3317" w14:textId="77777777" w:rsidR="00A35A72" w:rsidRDefault="00A35A72" w:rsidP="00791671">
            <w:pPr>
              <w:rPr>
                <w:sz w:val="20"/>
                <w:szCs w:val="20"/>
              </w:rPr>
            </w:pPr>
            <w:r>
              <w:rPr>
                <w:sz w:val="20"/>
                <w:szCs w:val="20"/>
              </w:rPr>
              <w:t>Violate subjects’ confidentiality and anonymity.</w:t>
            </w:r>
          </w:p>
          <w:p w14:paraId="49FBAA8D" w14:textId="77777777" w:rsidR="00A35A72" w:rsidRDefault="00A35A72" w:rsidP="00791671">
            <w:pPr>
              <w:rPr>
                <w:sz w:val="20"/>
                <w:szCs w:val="20"/>
              </w:rPr>
            </w:pPr>
          </w:p>
          <w:p w14:paraId="647F90AA" w14:textId="42C7A1F7" w:rsidR="00A35A72" w:rsidRPr="00101E31" w:rsidRDefault="00A35A72" w:rsidP="00791671">
            <w:pPr>
              <w:rPr>
                <w:i/>
                <w:color w:val="FF0000"/>
                <w:sz w:val="20"/>
                <w:szCs w:val="20"/>
              </w:rPr>
            </w:pPr>
            <w:r w:rsidRPr="00101E31">
              <w:rPr>
                <w:i/>
                <w:color w:val="FF0000"/>
                <w:sz w:val="20"/>
                <w:szCs w:val="20"/>
              </w:rPr>
              <w:t xml:space="preserve">Describe how you are storing, cleaning, </w:t>
            </w:r>
            <w:proofErr w:type="spellStart"/>
            <w:r w:rsidRPr="00101E31">
              <w:rPr>
                <w:i/>
                <w:color w:val="FF0000"/>
                <w:sz w:val="20"/>
                <w:szCs w:val="20"/>
              </w:rPr>
              <w:t>analyzing</w:t>
            </w:r>
            <w:proofErr w:type="spellEnd"/>
            <w:r w:rsidRPr="00101E31">
              <w:rPr>
                <w:i/>
                <w:color w:val="FF0000"/>
                <w:sz w:val="20"/>
                <w:szCs w:val="20"/>
              </w:rPr>
              <w:t xml:space="preserve"> your data to ensure confidentiality and anonymity: </w:t>
            </w:r>
          </w:p>
          <w:p w14:paraId="7F9D4FDA" w14:textId="43F4F6C0" w:rsidR="004A645E" w:rsidRPr="00101E31" w:rsidRDefault="004A645E" w:rsidP="00791671">
            <w:pPr>
              <w:rPr>
                <w:i/>
                <w:color w:val="FF0000"/>
                <w:sz w:val="20"/>
                <w:szCs w:val="20"/>
              </w:rPr>
            </w:pPr>
          </w:p>
          <w:p w14:paraId="5B07708C" w14:textId="479743B7" w:rsidR="00897B77" w:rsidRDefault="00897B77" w:rsidP="00791671">
            <w:pPr>
              <w:rPr>
                <w:sz w:val="20"/>
                <w:szCs w:val="20"/>
              </w:rPr>
            </w:pPr>
          </w:p>
        </w:tc>
      </w:tr>
      <w:tr w:rsidR="00A35A72" w:rsidRPr="006D5C7F" w14:paraId="45DDF1A4" w14:textId="77777777" w:rsidTr="00897B77">
        <w:trPr>
          <w:gridAfter w:val="1"/>
          <w:wAfter w:w="13" w:type="dxa"/>
          <w:trHeight w:val="353"/>
        </w:trPr>
        <w:tc>
          <w:tcPr>
            <w:tcW w:w="584" w:type="dxa"/>
          </w:tcPr>
          <w:p w14:paraId="0575D5EA" w14:textId="77777777" w:rsidR="00A35A72" w:rsidRDefault="005454D4" w:rsidP="00791671">
            <w:pPr>
              <w:jc w:val="center"/>
            </w:pPr>
            <w:sdt>
              <w:sdtPr>
                <w:rPr>
                  <w:sz w:val="18"/>
                  <w:szCs w:val="18"/>
                </w:rPr>
                <w:id w:val="-1542666691"/>
                <w14:checkbox>
                  <w14:checked w14:val="0"/>
                  <w14:checkedState w14:val="2612" w14:font="MS Gothic"/>
                  <w14:uncheckedState w14:val="2610" w14:font="MS Gothic"/>
                </w14:checkbox>
              </w:sdtPr>
              <w:sdtEndPr/>
              <w:sdtContent>
                <w:r w:rsidR="00A35A72" w:rsidRPr="00E24333">
                  <w:rPr>
                    <w:rFonts w:ascii="MS Gothic" w:eastAsia="MS Gothic" w:hAnsi="MS Gothic" w:hint="eastAsia"/>
                    <w:sz w:val="18"/>
                    <w:szCs w:val="18"/>
                  </w:rPr>
                  <w:t>☐</w:t>
                </w:r>
              </w:sdtContent>
            </w:sdt>
          </w:p>
        </w:tc>
        <w:tc>
          <w:tcPr>
            <w:tcW w:w="8206" w:type="dxa"/>
          </w:tcPr>
          <w:p w14:paraId="149C2902" w14:textId="77777777" w:rsidR="00A35A72" w:rsidRPr="006D5C7F" w:rsidRDefault="00A35A72" w:rsidP="00791671">
            <w:pPr>
              <w:rPr>
                <w:sz w:val="20"/>
                <w:szCs w:val="20"/>
              </w:rPr>
            </w:pPr>
            <w:r>
              <w:rPr>
                <w:sz w:val="20"/>
                <w:szCs w:val="20"/>
              </w:rPr>
              <w:t>Violate regulatory requirements (e.g., PDPA, HBRA, or other legal requirements in Singapore)</w:t>
            </w:r>
          </w:p>
        </w:tc>
      </w:tr>
      <w:tr w:rsidR="00897B77" w:rsidRPr="006D5C7F" w14:paraId="74A15E3E" w14:textId="77777777" w:rsidTr="00897B77">
        <w:trPr>
          <w:trHeight w:val="566"/>
        </w:trPr>
        <w:tc>
          <w:tcPr>
            <w:tcW w:w="584" w:type="dxa"/>
          </w:tcPr>
          <w:p w14:paraId="2FE1D26D" w14:textId="77777777" w:rsidR="00897B77" w:rsidRPr="006D5C7F" w:rsidRDefault="005454D4" w:rsidP="00791671">
            <w:pPr>
              <w:jc w:val="center"/>
              <w:rPr>
                <w:sz w:val="20"/>
                <w:szCs w:val="20"/>
              </w:rPr>
            </w:pPr>
            <w:sdt>
              <w:sdtPr>
                <w:rPr>
                  <w:sz w:val="18"/>
                  <w:szCs w:val="18"/>
                </w:rPr>
                <w:id w:val="150569390"/>
                <w14:checkbox>
                  <w14:checked w14:val="0"/>
                  <w14:checkedState w14:val="2612" w14:font="MS Gothic"/>
                  <w14:uncheckedState w14:val="2610" w14:font="MS Gothic"/>
                </w14:checkbox>
              </w:sdtPr>
              <w:sdtEndPr/>
              <w:sdtContent>
                <w:r w:rsidR="00897B77" w:rsidRPr="00E24333">
                  <w:rPr>
                    <w:rFonts w:ascii="MS Gothic" w:eastAsia="MS Gothic" w:hAnsi="MS Gothic" w:hint="eastAsia"/>
                    <w:sz w:val="18"/>
                    <w:szCs w:val="18"/>
                  </w:rPr>
                  <w:t>☐</w:t>
                </w:r>
              </w:sdtContent>
            </w:sdt>
          </w:p>
        </w:tc>
        <w:tc>
          <w:tcPr>
            <w:tcW w:w="8219" w:type="dxa"/>
            <w:gridSpan w:val="2"/>
          </w:tcPr>
          <w:p w14:paraId="4720B9D6" w14:textId="47354CFA" w:rsidR="00897B77" w:rsidRDefault="007E2D96" w:rsidP="00791671">
            <w:pPr>
              <w:rPr>
                <w:sz w:val="20"/>
                <w:szCs w:val="20"/>
              </w:rPr>
            </w:pPr>
            <w:r w:rsidRPr="006D5C7F">
              <w:rPr>
                <w:sz w:val="20"/>
                <w:szCs w:val="20"/>
              </w:rPr>
              <w:t xml:space="preserve">Put the subject at risk of harm, should there be any accidental disclosure of subjects’ responses </w:t>
            </w:r>
            <w:r>
              <w:rPr>
                <w:sz w:val="20"/>
                <w:szCs w:val="20"/>
              </w:rPr>
              <w:t xml:space="preserve">or </w:t>
            </w:r>
            <w:proofErr w:type="spellStart"/>
            <w:r>
              <w:rPr>
                <w:sz w:val="20"/>
                <w:szCs w:val="20"/>
              </w:rPr>
              <w:t>behaviors</w:t>
            </w:r>
            <w:proofErr w:type="spellEnd"/>
            <w:r>
              <w:rPr>
                <w:sz w:val="20"/>
                <w:szCs w:val="20"/>
              </w:rPr>
              <w:t xml:space="preserve">. </w:t>
            </w:r>
          </w:p>
          <w:p w14:paraId="62D6FA85" w14:textId="77777777" w:rsidR="007E2D96" w:rsidRDefault="007E2D96" w:rsidP="00791671">
            <w:pPr>
              <w:rPr>
                <w:sz w:val="20"/>
                <w:szCs w:val="20"/>
              </w:rPr>
            </w:pPr>
          </w:p>
          <w:p w14:paraId="4D8614AB" w14:textId="77777777" w:rsidR="00897B77" w:rsidRPr="00101E31" w:rsidRDefault="00897B77" w:rsidP="00791671">
            <w:pPr>
              <w:rPr>
                <w:i/>
                <w:color w:val="FF0000"/>
                <w:sz w:val="20"/>
                <w:szCs w:val="20"/>
              </w:rPr>
            </w:pPr>
            <w:r w:rsidRPr="00101E31">
              <w:rPr>
                <w:i/>
                <w:color w:val="FF0000"/>
                <w:sz w:val="20"/>
                <w:szCs w:val="20"/>
              </w:rPr>
              <w:t xml:space="preserve">Describe how your study is of minimal risk: </w:t>
            </w:r>
          </w:p>
          <w:p w14:paraId="2BD3BA5D" w14:textId="77777777" w:rsidR="00897B77" w:rsidRPr="006D5C7F" w:rsidRDefault="00897B77" w:rsidP="00791671">
            <w:pPr>
              <w:rPr>
                <w:sz w:val="20"/>
                <w:szCs w:val="20"/>
              </w:rPr>
            </w:pPr>
          </w:p>
        </w:tc>
      </w:tr>
      <w:tr w:rsidR="00A35A72" w:rsidRPr="006D5C7F" w14:paraId="0BEB575A" w14:textId="77777777" w:rsidTr="00897B77">
        <w:trPr>
          <w:gridAfter w:val="1"/>
          <w:wAfter w:w="13" w:type="dxa"/>
          <w:trHeight w:val="447"/>
        </w:trPr>
        <w:tc>
          <w:tcPr>
            <w:tcW w:w="584" w:type="dxa"/>
          </w:tcPr>
          <w:p w14:paraId="6E8BF818" w14:textId="77777777" w:rsidR="00A35A72" w:rsidRDefault="005454D4" w:rsidP="00791671">
            <w:pPr>
              <w:jc w:val="center"/>
            </w:pPr>
            <w:sdt>
              <w:sdtPr>
                <w:rPr>
                  <w:sz w:val="18"/>
                  <w:szCs w:val="18"/>
                </w:rPr>
                <w:id w:val="1763574822"/>
                <w14:checkbox>
                  <w14:checked w14:val="0"/>
                  <w14:checkedState w14:val="2612" w14:font="MS Gothic"/>
                  <w14:uncheckedState w14:val="2610" w14:font="MS Gothic"/>
                </w14:checkbox>
              </w:sdtPr>
              <w:sdtEndPr/>
              <w:sdtContent>
                <w:r w:rsidR="00A35A72" w:rsidRPr="00E24333">
                  <w:rPr>
                    <w:rFonts w:ascii="MS Gothic" w:eastAsia="MS Gothic" w:hAnsi="MS Gothic" w:hint="eastAsia"/>
                    <w:sz w:val="18"/>
                    <w:szCs w:val="18"/>
                  </w:rPr>
                  <w:t>☐</w:t>
                </w:r>
              </w:sdtContent>
            </w:sdt>
          </w:p>
        </w:tc>
        <w:tc>
          <w:tcPr>
            <w:tcW w:w="8206" w:type="dxa"/>
          </w:tcPr>
          <w:p w14:paraId="2ACF1298" w14:textId="4F0917A9" w:rsidR="00A35A72" w:rsidRDefault="00A35A72" w:rsidP="00791671">
            <w:pPr>
              <w:rPr>
                <w:sz w:val="20"/>
                <w:szCs w:val="20"/>
              </w:rPr>
            </w:pPr>
            <w:r>
              <w:rPr>
                <w:sz w:val="20"/>
                <w:szCs w:val="20"/>
              </w:rPr>
              <w:t>Require research team to have follow-up contact with subjects (unless required by law</w:t>
            </w:r>
            <w:r w:rsidR="00E619E6">
              <w:rPr>
                <w:sz w:val="20"/>
                <w:szCs w:val="20"/>
              </w:rPr>
              <w:t xml:space="preserve"> or if prior consent has been given</w:t>
            </w:r>
            <w:r>
              <w:rPr>
                <w:sz w:val="20"/>
                <w:szCs w:val="20"/>
              </w:rPr>
              <w:t>).</w:t>
            </w:r>
          </w:p>
          <w:p w14:paraId="1E79ACE5" w14:textId="77777777" w:rsidR="00E619E6" w:rsidRDefault="00E619E6" w:rsidP="00791671">
            <w:pPr>
              <w:rPr>
                <w:sz w:val="20"/>
                <w:szCs w:val="20"/>
              </w:rPr>
            </w:pPr>
          </w:p>
          <w:p w14:paraId="47923827" w14:textId="46FFF5F3" w:rsidR="00E619E6" w:rsidRDefault="00E619E6" w:rsidP="00897B77">
            <w:pPr>
              <w:rPr>
                <w:color w:val="FF0000"/>
                <w:sz w:val="20"/>
                <w:szCs w:val="20"/>
              </w:rPr>
            </w:pPr>
            <w:r w:rsidRPr="00101E31">
              <w:rPr>
                <w:i/>
                <w:color w:val="FF0000"/>
                <w:sz w:val="20"/>
                <w:szCs w:val="20"/>
              </w:rPr>
              <w:t xml:space="preserve">If follow-up contact is required, </w:t>
            </w:r>
            <w:r w:rsidR="00897B77" w:rsidRPr="00101E31">
              <w:rPr>
                <w:i/>
                <w:color w:val="FF0000"/>
                <w:sz w:val="20"/>
                <w:szCs w:val="20"/>
              </w:rPr>
              <w:t xml:space="preserve">describe how participants will be contacted: </w:t>
            </w:r>
            <w:r w:rsidRPr="00101E31">
              <w:rPr>
                <w:color w:val="FF0000"/>
                <w:sz w:val="20"/>
                <w:szCs w:val="20"/>
              </w:rPr>
              <w:t xml:space="preserve"> </w:t>
            </w:r>
          </w:p>
          <w:p w14:paraId="648B5779" w14:textId="77777777" w:rsidR="00101E31" w:rsidRPr="00101E31" w:rsidRDefault="00101E31" w:rsidP="00897B77">
            <w:pPr>
              <w:rPr>
                <w:color w:val="FF0000"/>
                <w:sz w:val="20"/>
                <w:szCs w:val="20"/>
              </w:rPr>
            </w:pPr>
          </w:p>
          <w:p w14:paraId="0AB9908E" w14:textId="0B228D45" w:rsidR="00897B77" w:rsidRPr="006D5C7F" w:rsidRDefault="00897B77" w:rsidP="00897B77">
            <w:pPr>
              <w:rPr>
                <w:sz w:val="20"/>
                <w:szCs w:val="20"/>
              </w:rPr>
            </w:pPr>
          </w:p>
        </w:tc>
      </w:tr>
    </w:tbl>
    <w:p w14:paraId="010B51B4" w14:textId="041681C4" w:rsidR="0082384A" w:rsidRDefault="0082384A" w:rsidP="007F1A21">
      <w:pPr>
        <w:rPr>
          <w:b/>
        </w:rPr>
      </w:pPr>
    </w:p>
    <w:p w14:paraId="6E7CF6B8" w14:textId="77777777" w:rsidR="00227608" w:rsidRDefault="00227608" w:rsidP="007F1A21">
      <w:pPr>
        <w:rPr>
          <w:b/>
        </w:rPr>
      </w:pPr>
    </w:p>
    <w:tbl>
      <w:tblPr>
        <w:tblStyle w:val="TableGrid"/>
        <w:tblW w:w="9085" w:type="dxa"/>
        <w:tblLook w:val="04A0" w:firstRow="1" w:lastRow="0" w:firstColumn="1" w:lastColumn="0" w:noHBand="0" w:noVBand="1"/>
      </w:tblPr>
      <w:tblGrid>
        <w:gridCol w:w="9085"/>
      </w:tblGrid>
      <w:tr w:rsidR="005D5C19" w14:paraId="4085E809" w14:textId="77777777" w:rsidTr="009A3858">
        <w:tc>
          <w:tcPr>
            <w:tcW w:w="9085" w:type="dxa"/>
          </w:tcPr>
          <w:p w14:paraId="1D6B82CE" w14:textId="1E0CE3C3" w:rsidR="005D5C19" w:rsidRPr="001368D8" w:rsidRDefault="0066796E" w:rsidP="00152951">
            <w:pPr>
              <w:rPr>
                <w:b/>
              </w:rPr>
            </w:pPr>
            <w:r>
              <w:rPr>
                <w:b/>
                <w:color w:val="002060"/>
              </w:rPr>
              <w:lastRenderedPageBreak/>
              <w:t>Section B</w:t>
            </w:r>
            <w:r w:rsidR="005D5C19" w:rsidRPr="0073285D">
              <w:rPr>
                <w:b/>
                <w:color w:val="002060"/>
              </w:rPr>
              <w:t xml:space="preserve">: </w:t>
            </w:r>
            <w:r w:rsidR="005D5C19">
              <w:rPr>
                <w:b/>
                <w:color w:val="002060"/>
              </w:rPr>
              <w:t>Description of Exempt Review</w:t>
            </w:r>
            <w:r w:rsidR="005D5C19" w:rsidRPr="0073285D">
              <w:rPr>
                <w:b/>
                <w:color w:val="002060"/>
              </w:rPr>
              <w:t xml:space="preserve"> Categories</w:t>
            </w:r>
            <w:r>
              <w:rPr>
                <w:b/>
                <w:color w:val="002060"/>
              </w:rPr>
              <w:t xml:space="preserve"> – </w:t>
            </w:r>
            <w:r w:rsidR="00152951">
              <w:rPr>
                <w:b/>
                <w:color w:val="002060"/>
              </w:rPr>
              <w:t>Form</w:t>
            </w:r>
            <w:r>
              <w:rPr>
                <w:b/>
                <w:color w:val="002060"/>
              </w:rPr>
              <w:t xml:space="preserve"> 4</w:t>
            </w:r>
          </w:p>
        </w:tc>
      </w:tr>
      <w:tr w:rsidR="005D5C19" w14:paraId="433BBCA5" w14:textId="77777777" w:rsidTr="009A3858">
        <w:tc>
          <w:tcPr>
            <w:tcW w:w="9085" w:type="dxa"/>
          </w:tcPr>
          <w:p w14:paraId="342561B2" w14:textId="77777777" w:rsidR="005D5C19" w:rsidRDefault="005D5C19" w:rsidP="009A3858">
            <w:pPr>
              <w:jc w:val="center"/>
              <w:rPr>
                <w:b/>
              </w:rPr>
            </w:pPr>
            <w:r w:rsidRPr="001368D8">
              <w:rPr>
                <w:b/>
              </w:rPr>
              <w:t>Category</w:t>
            </w:r>
            <w:r>
              <w:rPr>
                <w:b/>
              </w:rPr>
              <w:t xml:space="preserve"> 4</w:t>
            </w:r>
            <w:r w:rsidRPr="001368D8">
              <w:rPr>
                <w:b/>
              </w:rPr>
              <w:t xml:space="preserve">: </w:t>
            </w:r>
            <w:r>
              <w:rPr>
                <w:b/>
              </w:rPr>
              <w:t xml:space="preserve">Brief and Harmless </w:t>
            </w:r>
            <w:proofErr w:type="spellStart"/>
            <w:r>
              <w:rPr>
                <w:b/>
              </w:rPr>
              <w:t>Behavioral</w:t>
            </w:r>
            <w:proofErr w:type="spellEnd"/>
            <w:r>
              <w:rPr>
                <w:b/>
              </w:rPr>
              <w:t xml:space="preserve"> Interventions</w:t>
            </w:r>
          </w:p>
          <w:p w14:paraId="1921C082" w14:textId="77777777" w:rsidR="005D5C19" w:rsidRDefault="005D5C19" w:rsidP="009A3858"/>
          <w:p w14:paraId="3EE302B5" w14:textId="77777777" w:rsidR="005D5C19" w:rsidRPr="00A65887" w:rsidRDefault="005D5C19" w:rsidP="009A3858">
            <w:pPr>
              <w:rPr>
                <w:b/>
              </w:rPr>
            </w:pPr>
            <w:r w:rsidRPr="00A65887">
              <w:rPr>
                <w:b/>
              </w:rPr>
              <w:t xml:space="preserve">To qualify for Exempt Review: </w:t>
            </w:r>
          </w:p>
          <w:p w14:paraId="25EBBE89" w14:textId="77777777" w:rsidR="005D5C19" w:rsidRDefault="005D5C19" w:rsidP="009A3858">
            <w:pPr>
              <w:pStyle w:val="ListParagraph"/>
              <w:numPr>
                <w:ilvl w:val="0"/>
                <w:numId w:val="4"/>
              </w:numPr>
              <w:spacing w:after="160" w:line="259" w:lineRule="auto"/>
            </w:pPr>
            <w:r>
              <w:t xml:space="preserve">Brief and harmless </w:t>
            </w:r>
            <w:proofErr w:type="spellStart"/>
            <w:r>
              <w:t>behavioral</w:t>
            </w:r>
            <w:proofErr w:type="spellEnd"/>
            <w:r>
              <w:t xml:space="preserve"> interventions are defined as </w:t>
            </w:r>
            <w:proofErr w:type="gramStart"/>
            <w:r>
              <w:t>brief in duration</w:t>
            </w:r>
            <w:proofErr w:type="gramEnd"/>
            <w:r>
              <w:t>, harmless, not physically invasive, and are not likely to have a significant adverse effect on participants.</w:t>
            </w:r>
          </w:p>
          <w:p w14:paraId="5FF94D02" w14:textId="77777777" w:rsidR="005D5C19" w:rsidRDefault="005D5C19" w:rsidP="009A3858">
            <w:pPr>
              <w:pStyle w:val="ListParagraph"/>
              <w:numPr>
                <w:ilvl w:val="0"/>
                <w:numId w:val="4"/>
              </w:numPr>
              <w:spacing w:after="160" w:line="259" w:lineRule="auto"/>
            </w:pPr>
            <w:r>
              <w:t>Participants must be an adult and must provide consent before proceeding with the study.</w:t>
            </w:r>
          </w:p>
          <w:p w14:paraId="7A0C2B40" w14:textId="77777777" w:rsidR="005D5C19" w:rsidRDefault="005D5C19" w:rsidP="009A3858">
            <w:pPr>
              <w:pStyle w:val="ListParagraph"/>
              <w:numPr>
                <w:ilvl w:val="0"/>
                <w:numId w:val="4"/>
              </w:numPr>
            </w:pPr>
            <w:r>
              <w:t xml:space="preserve">Information obtained is not </w:t>
            </w:r>
            <w:proofErr w:type="gramStart"/>
            <w:r>
              <w:t>individually-identifiable</w:t>
            </w:r>
            <w:proofErr w:type="gramEnd"/>
            <w:r>
              <w:t>.</w:t>
            </w:r>
          </w:p>
          <w:p w14:paraId="3FE43B2C" w14:textId="77777777" w:rsidR="005D5C19" w:rsidRDefault="005D5C19" w:rsidP="009A3858">
            <w:pPr>
              <w:pStyle w:val="ListParagraph"/>
              <w:numPr>
                <w:ilvl w:val="0"/>
                <w:numId w:val="4"/>
              </w:numPr>
              <w:spacing w:after="160" w:line="259" w:lineRule="auto"/>
            </w:pPr>
            <w:r>
              <w:t xml:space="preserve">Any disclosure of the participants’ responses outside of the research will not put the participant at any risk of harm (e.g., </w:t>
            </w:r>
            <w:proofErr w:type="gramStart"/>
            <w:r>
              <w:t>criminal</w:t>
            </w:r>
            <w:proofErr w:type="gramEnd"/>
            <w:r>
              <w:t xml:space="preserve"> or civil charges, financial harm, employability, or reputation). </w:t>
            </w:r>
          </w:p>
          <w:p w14:paraId="31BEE9D1" w14:textId="77777777" w:rsidR="005D5C19" w:rsidRDefault="005D5C19" w:rsidP="009A3858">
            <w:pPr>
              <w:pStyle w:val="ListParagraph"/>
              <w:numPr>
                <w:ilvl w:val="0"/>
                <w:numId w:val="4"/>
              </w:numPr>
            </w:pPr>
            <w:r>
              <w:t xml:space="preserve">Research may involve deception if the participants provide consent and authorization to deception through a prospective agreement (e.g., informed consent) to participate in research in which he or she will be unaware of or misled, regarding the nature and purpose of the research. Debriefing must be provided. </w:t>
            </w:r>
          </w:p>
          <w:p w14:paraId="041CC0CF" w14:textId="77777777" w:rsidR="005D5C19" w:rsidRDefault="005D5C19" w:rsidP="009A3858">
            <w:pPr>
              <w:pStyle w:val="ListParagraph"/>
              <w:numPr>
                <w:ilvl w:val="0"/>
                <w:numId w:val="4"/>
              </w:numPr>
            </w:pPr>
            <w:r>
              <w:t>Research presents no more than minimal risk.</w:t>
            </w:r>
          </w:p>
          <w:p w14:paraId="5E1D7C6B" w14:textId="77777777" w:rsidR="005D5C19" w:rsidRDefault="005D5C19" w:rsidP="009A3858"/>
          <w:p w14:paraId="2C3B100E" w14:textId="77777777" w:rsidR="005D5C19" w:rsidRPr="00A65887" w:rsidRDefault="005D5C19" w:rsidP="009A3858">
            <w:pPr>
              <w:rPr>
                <w:b/>
              </w:rPr>
            </w:pPr>
            <w:r>
              <w:t>E</w:t>
            </w:r>
            <w:r w:rsidRPr="00A65887">
              <w:rPr>
                <w:b/>
              </w:rPr>
              <w:t>xclusions from Exemption (What is NOT allowed):</w:t>
            </w:r>
          </w:p>
          <w:p w14:paraId="70E3B43D" w14:textId="0E32F3DB" w:rsidR="005D5C19" w:rsidRDefault="005D5C19" w:rsidP="009A3858">
            <w:pPr>
              <w:pStyle w:val="ListParagraph"/>
              <w:numPr>
                <w:ilvl w:val="0"/>
                <w:numId w:val="4"/>
              </w:numPr>
              <w:spacing w:after="160" w:line="259" w:lineRule="auto"/>
            </w:pPr>
            <w:r>
              <w:t xml:space="preserve">Research must NOT be with children or </w:t>
            </w:r>
            <w:r w:rsidR="00B41044">
              <w:t>vulnerable populations</w:t>
            </w:r>
            <w:r>
              <w:t>.</w:t>
            </w:r>
          </w:p>
          <w:p w14:paraId="6A86691D" w14:textId="77777777" w:rsidR="005D5C19" w:rsidRDefault="005D5C19" w:rsidP="009A3858">
            <w:pPr>
              <w:pStyle w:val="ListParagraph"/>
              <w:numPr>
                <w:ilvl w:val="0"/>
                <w:numId w:val="4"/>
              </w:numPr>
              <w:spacing w:after="160" w:line="259" w:lineRule="auto"/>
            </w:pPr>
            <w:r>
              <w:t>Research must NOT require decision-making on behalf of the participant by a legally authorized representative.</w:t>
            </w:r>
          </w:p>
          <w:p w14:paraId="417B7F89" w14:textId="77777777" w:rsidR="005D5C19" w:rsidRDefault="005D5C19" w:rsidP="009A3858">
            <w:pPr>
              <w:pStyle w:val="ListParagraph"/>
              <w:numPr>
                <w:ilvl w:val="0"/>
                <w:numId w:val="4"/>
              </w:numPr>
              <w:spacing w:after="160" w:line="259" w:lineRule="auto"/>
            </w:pPr>
            <w:r>
              <w:t>Research must NOT involve medical tests, procedures, or devices (e.g., Fitbit, VR headsets etc.)</w:t>
            </w:r>
          </w:p>
          <w:p w14:paraId="39D88A3B" w14:textId="77777777" w:rsidR="005D5C19" w:rsidRDefault="005D5C19" w:rsidP="009A3858">
            <w:pPr>
              <w:pStyle w:val="ListParagraph"/>
              <w:numPr>
                <w:ilvl w:val="0"/>
                <w:numId w:val="4"/>
              </w:numPr>
              <w:spacing w:after="160" w:line="259" w:lineRule="auto"/>
            </w:pPr>
            <w:r>
              <w:t xml:space="preserve">Research must NOT involve deception without prospective consent and agreement. </w:t>
            </w:r>
          </w:p>
        </w:tc>
      </w:tr>
    </w:tbl>
    <w:p w14:paraId="61377F82" w14:textId="77777777" w:rsidR="00101E31" w:rsidRDefault="00101E31" w:rsidP="007F1A21">
      <w:pPr>
        <w:rPr>
          <w:sz w:val="18"/>
          <w:szCs w:val="18"/>
        </w:rPr>
      </w:pPr>
    </w:p>
    <w:p w14:paraId="23B5720F" w14:textId="05351A1D" w:rsidR="007F1A21" w:rsidRPr="00FB4ED6" w:rsidRDefault="005454D4" w:rsidP="007F1A21">
      <w:pPr>
        <w:rPr>
          <w:b/>
        </w:rPr>
      </w:pPr>
      <w:sdt>
        <w:sdtPr>
          <w:rPr>
            <w:sz w:val="18"/>
            <w:szCs w:val="18"/>
          </w:rPr>
          <w:id w:val="-1488161048"/>
          <w14:checkbox>
            <w14:checked w14:val="0"/>
            <w14:checkedState w14:val="2612" w14:font="MS Gothic"/>
            <w14:uncheckedState w14:val="2610" w14:font="MS Gothic"/>
          </w14:checkbox>
        </w:sdtPr>
        <w:sdtEndPr/>
        <w:sdtContent>
          <w:r w:rsidR="006E5781">
            <w:rPr>
              <w:rFonts w:ascii="MS Gothic" w:eastAsia="MS Gothic" w:hAnsi="MS Gothic" w:hint="eastAsia"/>
              <w:sz w:val="18"/>
              <w:szCs w:val="18"/>
            </w:rPr>
            <w:t>☐</w:t>
          </w:r>
        </w:sdtContent>
      </w:sdt>
      <w:r w:rsidR="006E5781">
        <w:rPr>
          <w:b/>
        </w:rPr>
        <w:t xml:space="preserve"> </w:t>
      </w:r>
      <w:r w:rsidR="007F1A21" w:rsidRPr="001368D8">
        <w:rPr>
          <w:b/>
        </w:rPr>
        <w:t>Exempt Category</w:t>
      </w:r>
      <w:r w:rsidR="007F1A21">
        <w:rPr>
          <w:b/>
        </w:rPr>
        <w:t xml:space="preserve"> 4</w:t>
      </w:r>
      <w:r w:rsidR="007F1A21" w:rsidRPr="001368D8">
        <w:rPr>
          <w:b/>
        </w:rPr>
        <w:t xml:space="preserve">: </w:t>
      </w:r>
      <w:r w:rsidR="007F1A21" w:rsidRPr="00A80A60">
        <w:rPr>
          <w:b/>
        </w:rPr>
        <w:t xml:space="preserve">Brief and Harmless </w:t>
      </w:r>
      <w:proofErr w:type="spellStart"/>
      <w:r w:rsidR="007F1A21" w:rsidRPr="00A80A60">
        <w:rPr>
          <w:b/>
        </w:rPr>
        <w:t>Behavioral</w:t>
      </w:r>
      <w:proofErr w:type="spellEnd"/>
      <w:r w:rsidR="007F1A21" w:rsidRPr="00A80A60">
        <w:rPr>
          <w:b/>
        </w:rPr>
        <w:t xml:space="preserve"> Interventions</w:t>
      </w:r>
    </w:p>
    <w:p w14:paraId="02E566F8" w14:textId="77777777" w:rsidR="007F1A21" w:rsidRDefault="007F1A21" w:rsidP="007F1A21">
      <w:r>
        <w:t xml:space="preserve">Please check to indicate that your study </w:t>
      </w:r>
      <w:r w:rsidRPr="001368D8">
        <w:rPr>
          <w:b/>
        </w:rPr>
        <w:t>DOES NOT</w:t>
      </w:r>
      <w:r>
        <w:t>:</w:t>
      </w:r>
    </w:p>
    <w:tbl>
      <w:tblPr>
        <w:tblStyle w:val="TableGrid"/>
        <w:tblW w:w="0" w:type="auto"/>
        <w:tblLook w:val="04A0" w:firstRow="1" w:lastRow="0" w:firstColumn="1" w:lastColumn="0" w:noHBand="0" w:noVBand="1"/>
      </w:tblPr>
      <w:tblGrid>
        <w:gridCol w:w="584"/>
        <w:gridCol w:w="8206"/>
      </w:tblGrid>
      <w:tr w:rsidR="007F1A21" w:rsidRPr="006D5C7F" w14:paraId="028A4668" w14:textId="77777777" w:rsidTr="00791671">
        <w:tc>
          <w:tcPr>
            <w:tcW w:w="584" w:type="dxa"/>
          </w:tcPr>
          <w:p w14:paraId="35ABF071" w14:textId="77777777" w:rsidR="007F1A21" w:rsidRDefault="005454D4" w:rsidP="00791671">
            <w:pPr>
              <w:jc w:val="center"/>
            </w:pPr>
            <w:sdt>
              <w:sdtPr>
                <w:rPr>
                  <w:sz w:val="18"/>
                  <w:szCs w:val="18"/>
                </w:rPr>
                <w:id w:val="273673446"/>
                <w14:checkbox>
                  <w14:checked w14:val="0"/>
                  <w14:checkedState w14:val="2612" w14:font="MS Gothic"/>
                  <w14:uncheckedState w14:val="2610" w14:font="MS Gothic"/>
                </w14:checkbox>
              </w:sdtPr>
              <w:sdtEndPr/>
              <w:sdtContent>
                <w:r w:rsidR="007F1A21" w:rsidRPr="00E24333">
                  <w:rPr>
                    <w:rFonts w:ascii="MS Gothic" w:eastAsia="MS Gothic" w:hAnsi="MS Gothic" w:hint="eastAsia"/>
                    <w:sz w:val="18"/>
                    <w:szCs w:val="18"/>
                  </w:rPr>
                  <w:t>☐</w:t>
                </w:r>
              </w:sdtContent>
            </w:sdt>
          </w:p>
        </w:tc>
        <w:tc>
          <w:tcPr>
            <w:tcW w:w="8206" w:type="dxa"/>
          </w:tcPr>
          <w:p w14:paraId="4B6E9B8D" w14:textId="77777777" w:rsidR="007F1A21" w:rsidRDefault="007F1A21" w:rsidP="00791671">
            <w:pPr>
              <w:rPr>
                <w:sz w:val="20"/>
                <w:szCs w:val="20"/>
              </w:rPr>
            </w:pPr>
            <w:r>
              <w:rPr>
                <w:sz w:val="20"/>
                <w:szCs w:val="20"/>
              </w:rPr>
              <w:t xml:space="preserve">Involve participants engaging in sustained </w:t>
            </w:r>
            <w:proofErr w:type="spellStart"/>
            <w:r>
              <w:rPr>
                <w:sz w:val="20"/>
                <w:szCs w:val="20"/>
              </w:rPr>
              <w:t>behavioral</w:t>
            </w:r>
            <w:proofErr w:type="spellEnd"/>
            <w:r>
              <w:rPr>
                <w:sz w:val="20"/>
                <w:szCs w:val="20"/>
              </w:rPr>
              <w:t xml:space="preserve"> interventions in duration. </w:t>
            </w:r>
          </w:p>
          <w:p w14:paraId="74392B49" w14:textId="1B9CACB9" w:rsidR="00B15778" w:rsidRDefault="00B15778" w:rsidP="00791671">
            <w:pPr>
              <w:rPr>
                <w:sz w:val="20"/>
                <w:szCs w:val="20"/>
              </w:rPr>
            </w:pPr>
          </w:p>
          <w:p w14:paraId="427F7BC0" w14:textId="47E8FB08" w:rsidR="00B15778" w:rsidRDefault="00B15778" w:rsidP="00B15778">
            <w:pPr>
              <w:rPr>
                <w:i/>
                <w:sz w:val="20"/>
                <w:szCs w:val="20"/>
              </w:rPr>
            </w:pPr>
            <w:r>
              <w:rPr>
                <w:sz w:val="20"/>
                <w:szCs w:val="20"/>
              </w:rPr>
              <w:t>D</w:t>
            </w:r>
            <w:r w:rsidRPr="000677F1">
              <w:rPr>
                <w:i/>
                <w:sz w:val="20"/>
                <w:szCs w:val="20"/>
              </w:rPr>
              <w:t>escribe the methodology and procedures of your research (i.e., Explain the design of your study. Explain step-by-step how you are collecting data):</w:t>
            </w:r>
          </w:p>
          <w:p w14:paraId="4FF33168" w14:textId="5278057C" w:rsidR="008E1078" w:rsidRDefault="008E1078" w:rsidP="00B15778">
            <w:pPr>
              <w:rPr>
                <w:i/>
                <w:sz w:val="20"/>
                <w:szCs w:val="20"/>
              </w:rPr>
            </w:pPr>
          </w:p>
          <w:p w14:paraId="61775816" w14:textId="523F183A" w:rsidR="008E1078" w:rsidRPr="00101E31" w:rsidRDefault="008E1078" w:rsidP="00B15778">
            <w:pPr>
              <w:rPr>
                <w:color w:val="FF0000"/>
                <w:sz w:val="20"/>
                <w:szCs w:val="20"/>
              </w:rPr>
            </w:pPr>
            <w:r w:rsidRPr="00101E31">
              <w:rPr>
                <w:i/>
                <w:color w:val="FF0000"/>
                <w:sz w:val="20"/>
                <w:szCs w:val="20"/>
              </w:rPr>
              <w:t>(Append all materials in Appendix section below)</w:t>
            </w:r>
          </w:p>
          <w:p w14:paraId="2033E94F" w14:textId="623B6E74" w:rsidR="00B15778" w:rsidRPr="006D5C7F" w:rsidRDefault="00B15778" w:rsidP="00791671">
            <w:pPr>
              <w:rPr>
                <w:sz w:val="20"/>
                <w:szCs w:val="20"/>
              </w:rPr>
            </w:pPr>
          </w:p>
        </w:tc>
      </w:tr>
      <w:tr w:rsidR="007F1A21" w:rsidRPr="006D5C7F" w14:paraId="543B8557" w14:textId="77777777" w:rsidTr="00791671">
        <w:tc>
          <w:tcPr>
            <w:tcW w:w="584" w:type="dxa"/>
          </w:tcPr>
          <w:p w14:paraId="0DBBBAEF" w14:textId="77777777" w:rsidR="007F1A21" w:rsidRDefault="005454D4" w:rsidP="00791671">
            <w:pPr>
              <w:jc w:val="center"/>
            </w:pPr>
            <w:sdt>
              <w:sdtPr>
                <w:rPr>
                  <w:sz w:val="18"/>
                  <w:szCs w:val="18"/>
                </w:rPr>
                <w:id w:val="-1604337625"/>
                <w14:checkbox>
                  <w14:checked w14:val="0"/>
                  <w14:checkedState w14:val="2612" w14:font="MS Gothic"/>
                  <w14:uncheckedState w14:val="2610" w14:font="MS Gothic"/>
                </w14:checkbox>
              </w:sdtPr>
              <w:sdtEndPr/>
              <w:sdtContent>
                <w:r w:rsidR="007F1A21" w:rsidRPr="00E24333">
                  <w:rPr>
                    <w:rFonts w:ascii="MS Gothic" w:eastAsia="MS Gothic" w:hAnsi="MS Gothic" w:hint="eastAsia"/>
                    <w:sz w:val="18"/>
                    <w:szCs w:val="18"/>
                  </w:rPr>
                  <w:t>☐</w:t>
                </w:r>
              </w:sdtContent>
            </w:sdt>
          </w:p>
        </w:tc>
        <w:tc>
          <w:tcPr>
            <w:tcW w:w="8206" w:type="dxa"/>
          </w:tcPr>
          <w:p w14:paraId="61D0DA33" w14:textId="77777777" w:rsidR="007F1A21" w:rsidRDefault="007F1A21" w:rsidP="00791671">
            <w:pPr>
              <w:rPr>
                <w:sz w:val="20"/>
                <w:szCs w:val="20"/>
              </w:rPr>
            </w:pPr>
            <w:r>
              <w:rPr>
                <w:sz w:val="20"/>
                <w:szCs w:val="20"/>
              </w:rPr>
              <w:t xml:space="preserve">Involve harm or be physically invasive. </w:t>
            </w:r>
          </w:p>
          <w:p w14:paraId="08D58D1D" w14:textId="77777777" w:rsidR="00A80149" w:rsidRDefault="00A80149" w:rsidP="00791671">
            <w:pPr>
              <w:rPr>
                <w:sz w:val="20"/>
                <w:szCs w:val="20"/>
              </w:rPr>
            </w:pPr>
          </w:p>
          <w:p w14:paraId="3EF0ED27" w14:textId="659E850D" w:rsidR="00A80149" w:rsidRDefault="00A80149" w:rsidP="00791671">
            <w:pPr>
              <w:rPr>
                <w:i/>
                <w:color w:val="FF0000"/>
                <w:sz w:val="20"/>
                <w:szCs w:val="20"/>
              </w:rPr>
            </w:pPr>
            <w:r w:rsidRPr="00101E31">
              <w:rPr>
                <w:i/>
                <w:color w:val="FF0000"/>
                <w:sz w:val="20"/>
                <w:szCs w:val="20"/>
              </w:rPr>
              <w:t xml:space="preserve">Describe how your research is of minimal risk: </w:t>
            </w:r>
          </w:p>
          <w:p w14:paraId="0D632655" w14:textId="77777777" w:rsidR="00101E31" w:rsidRPr="00101E31" w:rsidRDefault="00101E31" w:rsidP="00791671">
            <w:pPr>
              <w:rPr>
                <w:i/>
                <w:color w:val="FF0000"/>
                <w:sz w:val="20"/>
                <w:szCs w:val="20"/>
              </w:rPr>
            </w:pPr>
          </w:p>
          <w:p w14:paraId="75FF0A50" w14:textId="4EAC316C" w:rsidR="00A80149" w:rsidRDefault="00A80149" w:rsidP="00791671">
            <w:pPr>
              <w:rPr>
                <w:sz w:val="20"/>
                <w:szCs w:val="20"/>
              </w:rPr>
            </w:pPr>
          </w:p>
        </w:tc>
      </w:tr>
      <w:tr w:rsidR="007F1A21" w14:paraId="7DF27BA9" w14:textId="77777777" w:rsidTr="00791671">
        <w:tc>
          <w:tcPr>
            <w:tcW w:w="584" w:type="dxa"/>
          </w:tcPr>
          <w:p w14:paraId="0A773233" w14:textId="77777777" w:rsidR="007F1A21" w:rsidRDefault="005454D4" w:rsidP="00791671">
            <w:pPr>
              <w:jc w:val="center"/>
            </w:pPr>
            <w:sdt>
              <w:sdtPr>
                <w:rPr>
                  <w:sz w:val="18"/>
                  <w:szCs w:val="18"/>
                </w:rPr>
                <w:id w:val="234666634"/>
                <w14:checkbox>
                  <w14:checked w14:val="0"/>
                  <w14:checkedState w14:val="2612" w14:font="MS Gothic"/>
                  <w14:uncheckedState w14:val="2610" w14:font="MS Gothic"/>
                </w14:checkbox>
              </w:sdtPr>
              <w:sdtEndPr/>
              <w:sdtContent>
                <w:r w:rsidR="007F1A21" w:rsidRPr="00E24333">
                  <w:rPr>
                    <w:rFonts w:ascii="MS Gothic" w:eastAsia="MS Gothic" w:hAnsi="MS Gothic" w:hint="eastAsia"/>
                    <w:sz w:val="18"/>
                    <w:szCs w:val="18"/>
                  </w:rPr>
                  <w:t>☐</w:t>
                </w:r>
              </w:sdtContent>
            </w:sdt>
          </w:p>
        </w:tc>
        <w:tc>
          <w:tcPr>
            <w:tcW w:w="8206" w:type="dxa"/>
          </w:tcPr>
          <w:p w14:paraId="19CD8EF8" w14:textId="77777777" w:rsidR="007F1A21" w:rsidRDefault="007F1A21" w:rsidP="00791671">
            <w:pPr>
              <w:rPr>
                <w:sz w:val="20"/>
                <w:szCs w:val="20"/>
              </w:rPr>
            </w:pPr>
            <w:r>
              <w:rPr>
                <w:sz w:val="20"/>
                <w:szCs w:val="20"/>
              </w:rPr>
              <w:t>I</w:t>
            </w:r>
            <w:r w:rsidRPr="00B6711B">
              <w:rPr>
                <w:sz w:val="20"/>
                <w:szCs w:val="20"/>
              </w:rPr>
              <w:t>nvolve medical tests, procedures, or devices (e.g., Fitbit, VR headsets etc.)</w:t>
            </w:r>
          </w:p>
        </w:tc>
      </w:tr>
      <w:tr w:rsidR="007F1A21" w14:paraId="33C12318" w14:textId="77777777" w:rsidTr="00791671">
        <w:tc>
          <w:tcPr>
            <w:tcW w:w="584" w:type="dxa"/>
          </w:tcPr>
          <w:p w14:paraId="5A7EEBBE" w14:textId="77777777" w:rsidR="007F1A21" w:rsidRDefault="005454D4" w:rsidP="00791671">
            <w:pPr>
              <w:jc w:val="center"/>
            </w:pPr>
            <w:sdt>
              <w:sdtPr>
                <w:rPr>
                  <w:sz w:val="18"/>
                  <w:szCs w:val="18"/>
                </w:rPr>
                <w:id w:val="-1724982362"/>
                <w14:checkbox>
                  <w14:checked w14:val="0"/>
                  <w14:checkedState w14:val="2612" w14:font="MS Gothic"/>
                  <w14:uncheckedState w14:val="2610" w14:font="MS Gothic"/>
                </w14:checkbox>
              </w:sdtPr>
              <w:sdtEndPr/>
              <w:sdtContent>
                <w:r w:rsidR="007F1A21" w:rsidRPr="00E24333">
                  <w:rPr>
                    <w:rFonts w:ascii="MS Gothic" w:eastAsia="MS Gothic" w:hAnsi="MS Gothic" w:hint="eastAsia"/>
                    <w:sz w:val="18"/>
                    <w:szCs w:val="18"/>
                  </w:rPr>
                  <w:t>☐</w:t>
                </w:r>
              </w:sdtContent>
            </w:sdt>
          </w:p>
        </w:tc>
        <w:tc>
          <w:tcPr>
            <w:tcW w:w="8206" w:type="dxa"/>
          </w:tcPr>
          <w:p w14:paraId="5226C0D9" w14:textId="77777777" w:rsidR="007F1A21" w:rsidRDefault="007F1A21" w:rsidP="00791671">
            <w:pPr>
              <w:rPr>
                <w:sz w:val="20"/>
                <w:szCs w:val="20"/>
              </w:rPr>
            </w:pPr>
            <w:r>
              <w:rPr>
                <w:sz w:val="20"/>
                <w:szCs w:val="20"/>
              </w:rPr>
              <w:t>Have a significant adverse effect on participants.</w:t>
            </w:r>
          </w:p>
        </w:tc>
      </w:tr>
      <w:tr w:rsidR="007F1A21" w:rsidRPr="006D5C7F" w14:paraId="5343B0EC" w14:textId="77777777" w:rsidTr="00791671">
        <w:trPr>
          <w:trHeight w:val="296"/>
        </w:trPr>
        <w:tc>
          <w:tcPr>
            <w:tcW w:w="584" w:type="dxa"/>
          </w:tcPr>
          <w:p w14:paraId="136C1687" w14:textId="77777777" w:rsidR="007F1A21" w:rsidRDefault="005454D4" w:rsidP="00791671">
            <w:pPr>
              <w:jc w:val="center"/>
            </w:pPr>
            <w:sdt>
              <w:sdtPr>
                <w:rPr>
                  <w:sz w:val="18"/>
                  <w:szCs w:val="18"/>
                </w:rPr>
                <w:id w:val="-394194981"/>
                <w14:checkbox>
                  <w14:checked w14:val="0"/>
                  <w14:checkedState w14:val="2612" w14:font="MS Gothic"/>
                  <w14:uncheckedState w14:val="2610" w14:font="MS Gothic"/>
                </w14:checkbox>
              </w:sdtPr>
              <w:sdtEndPr/>
              <w:sdtContent>
                <w:r w:rsidR="007F1A21" w:rsidRPr="00E24333">
                  <w:rPr>
                    <w:rFonts w:ascii="MS Gothic" w:eastAsia="MS Gothic" w:hAnsi="MS Gothic" w:hint="eastAsia"/>
                    <w:sz w:val="18"/>
                    <w:szCs w:val="18"/>
                  </w:rPr>
                  <w:t>☐</w:t>
                </w:r>
              </w:sdtContent>
            </w:sdt>
          </w:p>
        </w:tc>
        <w:tc>
          <w:tcPr>
            <w:tcW w:w="8206" w:type="dxa"/>
          </w:tcPr>
          <w:p w14:paraId="3CC4099C" w14:textId="77777777" w:rsidR="007F1A21" w:rsidRDefault="007F1A21" w:rsidP="00791671">
            <w:pPr>
              <w:rPr>
                <w:sz w:val="20"/>
                <w:szCs w:val="20"/>
              </w:rPr>
            </w:pPr>
            <w:r>
              <w:rPr>
                <w:sz w:val="20"/>
                <w:szCs w:val="20"/>
              </w:rPr>
              <w:t xml:space="preserve">Have </w:t>
            </w:r>
            <w:proofErr w:type="gramStart"/>
            <w:r>
              <w:rPr>
                <w:sz w:val="20"/>
                <w:szCs w:val="20"/>
              </w:rPr>
              <w:t>individually-identifiable</w:t>
            </w:r>
            <w:proofErr w:type="gramEnd"/>
            <w:r>
              <w:rPr>
                <w:sz w:val="20"/>
                <w:szCs w:val="20"/>
              </w:rPr>
              <w:t xml:space="preserve"> information. </w:t>
            </w:r>
          </w:p>
          <w:p w14:paraId="03AD2E36" w14:textId="77777777" w:rsidR="00B15778" w:rsidRDefault="00B15778" w:rsidP="00791671">
            <w:pPr>
              <w:rPr>
                <w:sz w:val="20"/>
                <w:szCs w:val="20"/>
              </w:rPr>
            </w:pPr>
          </w:p>
          <w:p w14:paraId="34424F88" w14:textId="56F5F8E1" w:rsidR="00B15778" w:rsidRDefault="00B15778" w:rsidP="00791671">
            <w:pPr>
              <w:rPr>
                <w:i/>
                <w:color w:val="FF0000"/>
                <w:sz w:val="20"/>
                <w:szCs w:val="20"/>
              </w:rPr>
            </w:pPr>
            <w:r w:rsidRPr="00101E31">
              <w:rPr>
                <w:i/>
                <w:color w:val="FF0000"/>
                <w:sz w:val="20"/>
                <w:szCs w:val="20"/>
              </w:rPr>
              <w:t>Describe: (1) where you are collecting data from, (2) what data you are collecting and (3) how it is not individually identifiable:</w:t>
            </w:r>
          </w:p>
          <w:p w14:paraId="3559AB4D" w14:textId="77777777" w:rsidR="00101E31" w:rsidRPr="00101E31" w:rsidRDefault="00101E31" w:rsidP="00791671">
            <w:pPr>
              <w:rPr>
                <w:i/>
                <w:color w:val="FF0000"/>
                <w:sz w:val="20"/>
                <w:szCs w:val="20"/>
              </w:rPr>
            </w:pPr>
          </w:p>
          <w:p w14:paraId="34A90579" w14:textId="4E3722E3" w:rsidR="00B15778" w:rsidRPr="006D5C7F" w:rsidRDefault="00B15778" w:rsidP="00791671">
            <w:pPr>
              <w:rPr>
                <w:sz w:val="20"/>
                <w:szCs w:val="20"/>
              </w:rPr>
            </w:pPr>
          </w:p>
        </w:tc>
      </w:tr>
      <w:tr w:rsidR="007F1A21" w:rsidRPr="006D5C7F" w14:paraId="7FBF1027" w14:textId="77777777" w:rsidTr="00791671">
        <w:trPr>
          <w:trHeight w:val="1014"/>
        </w:trPr>
        <w:tc>
          <w:tcPr>
            <w:tcW w:w="584" w:type="dxa"/>
          </w:tcPr>
          <w:p w14:paraId="66E72FE3" w14:textId="77777777" w:rsidR="007F1A21" w:rsidRPr="006D5C7F" w:rsidRDefault="005454D4" w:rsidP="00791671">
            <w:pPr>
              <w:jc w:val="center"/>
              <w:rPr>
                <w:sz w:val="20"/>
                <w:szCs w:val="20"/>
              </w:rPr>
            </w:pPr>
            <w:sdt>
              <w:sdtPr>
                <w:rPr>
                  <w:sz w:val="18"/>
                  <w:szCs w:val="18"/>
                </w:rPr>
                <w:id w:val="-1712802317"/>
                <w14:checkbox>
                  <w14:checked w14:val="0"/>
                  <w14:checkedState w14:val="2612" w14:font="MS Gothic"/>
                  <w14:uncheckedState w14:val="2610" w14:font="MS Gothic"/>
                </w14:checkbox>
              </w:sdtPr>
              <w:sdtEndPr/>
              <w:sdtContent>
                <w:r w:rsidR="007F1A21" w:rsidRPr="00E24333">
                  <w:rPr>
                    <w:rFonts w:ascii="MS Gothic" w:eastAsia="MS Gothic" w:hAnsi="MS Gothic" w:hint="eastAsia"/>
                    <w:sz w:val="18"/>
                    <w:szCs w:val="18"/>
                  </w:rPr>
                  <w:t>☐</w:t>
                </w:r>
              </w:sdtContent>
            </w:sdt>
          </w:p>
        </w:tc>
        <w:tc>
          <w:tcPr>
            <w:tcW w:w="8206" w:type="dxa"/>
          </w:tcPr>
          <w:p w14:paraId="790C3324" w14:textId="77777777" w:rsidR="007F1A21" w:rsidRDefault="007F1A21" w:rsidP="00791671">
            <w:pPr>
              <w:rPr>
                <w:sz w:val="20"/>
                <w:szCs w:val="20"/>
              </w:rPr>
            </w:pPr>
            <w:r>
              <w:rPr>
                <w:sz w:val="20"/>
                <w:szCs w:val="20"/>
              </w:rPr>
              <w:t xml:space="preserve">Include children or </w:t>
            </w:r>
            <w:r w:rsidRPr="00531257">
              <w:rPr>
                <w:sz w:val="20"/>
                <w:szCs w:val="20"/>
              </w:rPr>
              <w:t xml:space="preserve">vulnerable populations (e.g., </w:t>
            </w:r>
            <w:r>
              <w:rPr>
                <w:sz w:val="20"/>
                <w:szCs w:val="20"/>
              </w:rPr>
              <w:t>minors below the age of 16, individuals with special needs, individuals with known physical or mental health issues, older adults above the age of 60, individuals who might be socially disadvantaged, individuals who may lack the cognitive capacity to make informed decisions on whether to participate in the study, etc)</w:t>
            </w:r>
          </w:p>
          <w:p w14:paraId="52F9CA6F" w14:textId="77777777" w:rsidR="00B15778" w:rsidRDefault="00B15778" w:rsidP="00B15778">
            <w:pPr>
              <w:rPr>
                <w:i/>
                <w:sz w:val="20"/>
                <w:szCs w:val="20"/>
              </w:rPr>
            </w:pPr>
          </w:p>
          <w:p w14:paraId="597F6774" w14:textId="57181C12" w:rsidR="00B15778" w:rsidRPr="00101E31" w:rsidRDefault="00B15778" w:rsidP="00B15778">
            <w:pPr>
              <w:rPr>
                <w:i/>
                <w:color w:val="FF0000"/>
                <w:sz w:val="20"/>
                <w:szCs w:val="20"/>
              </w:rPr>
            </w:pPr>
            <w:r w:rsidRPr="00101E31">
              <w:rPr>
                <w:i/>
                <w:color w:val="FF0000"/>
                <w:sz w:val="20"/>
                <w:szCs w:val="20"/>
              </w:rPr>
              <w:t>Describe: (1) who your participants are, (2) how many participants you plan to get, (3) how you will recruit them, and (4) how you will obtain informed consent.</w:t>
            </w:r>
          </w:p>
          <w:p w14:paraId="6E627BCF" w14:textId="77777777" w:rsidR="00B15778" w:rsidRDefault="00B15778" w:rsidP="00791671">
            <w:pPr>
              <w:rPr>
                <w:sz w:val="20"/>
                <w:szCs w:val="20"/>
              </w:rPr>
            </w:pPr>
          </w:p>
          <w:p w14:paraId="4E2515B8" w14:textId="7090643D" w:rsidR="00101E31" w:rsidRDefault="00101E31" w:rsidP="00791671">
            <w:pPr>
              <w:rPr>
                <w:sz w:val="20"/>
                <w:szCs w:val="20"/>
              </w:rPr>
            </w:pPr>
          </w:p>
        </w:tc>
      </w:tr>
      <w:tr w:rsidR="007F1A21" w:rsidRPr="006D5C7F" w14:paraId="7FAF6E94" w14:textId="77777777" w:rsidTr="00791671">
        <w:trPr>
          <w:trHeight w:val="502"/>
        </w:trPr>
        <w:tc>
          <w:tcPr>
            <w:tcW w:w="584" w:type="dxa"/>
          </w:tcPr>
          <w:p w14:paraId="5FDB9FFA" w14:textId="77777777" w:rsidR="007F1A21" w:rsidRDefault="005454D4" w:rsidP="00791671">
            <w:pPr>
              <w:jc w:val="center"/>
              <w:rPr>
                <w:sz w:val="18"/>
                <w:szCs w:val="18"/>
              </w:rPr>
            </w:pPr>
            <w:sdt>
              <w:sdtPr>
                <w:rPr>
                  <w:sz w:val="18"/>
                  <w:szCs w:val="18"/>
                </w:rPr>
                <w:id w:val="-1854249150"/>
                <w14:checkbox>
                  <w14:checked w14:val="0"/>
                  <w14:checkedState w14:val="2612" w14:font="MS Gothic"/>
                  <w14:uncheckedState w14:val="2610" w14:font="MS Gothic"/>
                </w14:checkbox>
              </w:sdtPr>
              <w:sdtEndPr/>
              <w:sdtContent>
                <w:r w:rsidR="007F1A21" w:rsidRPr="00E24333">
                  <w:rPr>
                    <w:rFonts w:ascii="MS Gothic" w:eastAsia="MS Gothic" w:hAnsi="MS Gothic" w:hint="eastAsia"/>
                    <w:sz w:val="18"/>
                    <w:szCs w:val="18"/>
                  </w:rPr>
                  <w:t>☐</w:t>
                </w:r>
              </w:sdtContent>
            </w:sdt>
          </w:p>
        </w:tc>
        <w:tc>
          <w:tcPr>
            <w:tcW w:w="8206" w:type="dxa"/>
          </w:tcPr>
          <w:p w14:paraId="09C38D7F" w14:textId="77777777" w:rsidR="007F1A21" w:rsidRDefault="007F1A21" w:rsidP="00791671">
            <w:pPr>
              <w:rPr>
                <w:sz w:val="20"/>
                <w:szCs w:val="20"/>
              </w:rPr>
            </w:pPr>
            <w:r>
              <w:rPr>
                <w:sz w:val="20"/>
                <w:szCs w:val="20"/>
              </w:rPr>
              <w:t xml:space="preserve">Involve deception without prospective consent and agreement (with debriefing provided). </w:t>
            </w:r>
          </w:p>
          <w:p w14:paraId="1E3D71BC" w14:textId="77777777" w:rsidR="00B51E31" w:rsidRDefault="00B51E31" w:rsidP="00791671">
            <w:pPr>
              <w:rPr>
                <w:sz w:val="20"/>
                <w:szCs w:val="20"/>
              </w:rPr>
            </w:pPr>
          </w:p>
          <w:p w14:paraId="3810AC33" w14:textId="3C294046" w:rsidR="00B51E31" w:rsidRDefault="00B51E31" w:rsidP="00791671">
            <w:pPr>
              <w:rPr>
                <w:i/>
                <w:color w:val="FF0000"/>
                <w:sz w:val="20"/>
                <w:szCs w:val="20"/>
              </w:rPr>
            </w:pPr>
            <w:r w:rsidRPr="00101E31">
              <w:rPr>
                <w:i/>
                <w:color w:val="FF0000"/>
                <w:sz w:val="20"/>
                <w:szCs w:val="20"/>
              </w:rPr>
              <w:t xml:space="preserve">If research involves deception, justify why deception is needed. Describe how participants will be informed prospectively and be debriefed. Attach all informed consent and debriefing sheets in Appendix section. </w:t>
            </w:r>
          </w:p>
          <w:p w14:paraId="15938571" w14:textId="77777777" w:rsidR="003611CB" w:rsidRDefault="003611CB" w:rsidP="00791671">
            <w:pPr>
              <w:rPr>
                <w:i/>
                <w:color w:val="FF0000"/>
                <w:sz w:val="20"/>
                <w:szCs w:val="20"/>
              </w:rPr>
            </w:pPr>
          </w:p>
          <w:p w14:paraId="079524BF" w14:textId="189C574C" w:rsidR="00101E31" w:rsidRPr="008E1078" w:rsidRDefault="00101E31" w:rsidP="00791671">
            <w:pPr>
              <w:rPr>
                <w:i/>
                <w:sz w:val="20"/>
                <w:szCs w:val="20"/>
              </w:rPr>
            </w:pPr>
          </w:p>
        </w:tc>
      </w:tr>
    </w:tbl>
    <w:p w14:paraId="78AEBB1A" w14:textId="4855C77A" w:rsidR="005D5C19" w:rsidRDefault="005D5C19" w:rsidP="00E20929">
      <w:pPr>
        <w:rPr>
          <w:b/>
          <w:sz w:val="28"/>
          <w:szCs w:val="28"/>
        </w:rPr>
      </w:pPr>
    </w:p>
    <w:p w14:paraId="7F447AC1" w14:textId="1964D775" w:rsidR="00E20929" w:rsidRPr="0066796E" w:rsidRDefault="006E5781" w:rsidP="00E20929">
      <w:pPr>
        <w:rPr>
          <w:b/>
          <w:sz w:val="28"/>
          <w:szCs w:val="28"/>
        </w:rPr>
      </w:pPr>
      <w:r>
        <w:rPr>
          <w:b/>
          <w:bCs/>
          <w:color w:val="002060"/>
        </w:rPr>
        <w:t>D</w:t>
      </w:r>
      <w:r w:rsidR="00E20929" w:rsidRPr="233E582B">
        <w:rPr>
          <w:b/>
          <w:bCs/>
          <w:color w:val="002060"/>
        </w:rPr>
        <w:t xml:space="preserve">eclaration </w:t>
      </w:r>
    </w:p>
    <w:tbl>
      <w:tblPr>
        <w:tblStyle w:val="TableGrid"/>
        <w:tblW w:w="0" w:type="auto"/>
        <w:tblLook w:val="04A0" w:firstRow="1" w:lastRow="0" w:firstColumn="1" w:lastColumn="0" w:noHBand="0" w:noVBand="1"/>
      </w:tblPr>
      <w:tblGrid>
        <w:gridCol w:w="9016"/>
      </w:tblGrid>
      <w:tr w:rsidR="00E20929" w14:paraId="0877BECC" w14:textId="77777777" w:rsidTr="00B7200B">
        <w:tc>
          <w:tcPr>
            <w:tcW w:w="9016" w:type="dxa"/>
          </w:tcPr>
          <w:p w14:paraId="01262A9D" w14:textId="77777777" w:rsidR="00E20929" w:rsidRPr="00AD21FA" w:rsidRDefault="00E20929" w:rsidP="00B7200B">
            <w:pPr>
              <w:rPr>
                <w:sz w:val="18"/>
                <w:szCs w:val="18"/>
              </w:rPr>
            </w:pPr>
            <w:r w:rsidRPr="00AD21FA">
              <w:rPr>
                <w:sz w:val="18"/>
                <w:szCs w:val="18"/>
              </w:rPr>
              <w:t>I</w:t>
            </w:r>
            <w:r>
              <w:rPr>
                <w:sz w:val="18"/>
                <w:szCs w:val="18"/>
              </w:rPr>
              <w:t xml:space="preserve"> </w:t>
            </w:r>
            <w:r w:rsidRPr="00AD21FA">
              <w:rPr>
                <w:sz w:val="18"/>
                <w:szCs w:val="18"/>
              </w:rPr>
              <w:t xml:space="preserve">declare </w:t>
            </w:r>
            <w:r>
              <w:rPr>
                <w:sz w:val="18"/>
                <w:szCs w:val="18"/>
              </w:rPr>
              <w:t>that</w:t>
            </w:r>
            <w:r w:rsidRPr="00AD21FA">
              <w:rPr>
                <w:sz w:val="18"/>
                <w:szCs w:val="18"/>
              </w:rPr>
              <w:t xml:space="preserve"> the information</w:t>
            </w:r>
            <w:r>
              <w:rPr>
                <w:sz w:val="18"/>
                <w:szCs w:val="18"/>
              </w:rPr>
              <w:t xml:space="preserve"> provided</w:t>
            </w:r>
            <w:r w:rsidRPr="00AD21FA">
              <w:rPr>
                <w:sz w:val="18"/>
                <w:szCs w:val="18"/>
              </w:rPr>
              <w:t xml:space="preserve"> is true and accurate at the time of submission. I am responsible for the conduct of the study, in upholding research ethics, to protect the rights and welfare of my research subjects. </w:t>
            </w:r>
          </w:p>
          <w:p w14:paraId="303D7D1D" w14:textId="77777777" w:rsidR="00E20929" w:rsidRPr="00AD21FA" w:rsidRDefault="00E20929" w:rsidP="00B7200B">
            <w:pPr>
              <w:rPr>
                <w:sz w:val="18"/>
                <w:szCs w:val="18"/>
              </w:rPr>
            </w:pPr>
          </w:p>
          <w:p w14:paraId="41F57E3A" w14:textId="77777777" w:rsidR="00E20929" w:rsidRPr="00AD21FA" w:rsidRDefault="00E20929" w:rsidP="00B7200B">
            <w:pPr>
              <w:rPr>
                <w:sz w:val="18"/>
                <w:szCs w:val="18"/>
              </w:rPr>
            </w:pPr>
            <w:r w:rsidRPr="00AD21FA">
              <w:rPr>
                <w:sz w:val="18"/>
                <w:szCs w:val="18"/>
              </w:rPr>
              <w:t xml:space="preserve">I declare and confirm that failure to comply with national and institutional regulations and policies, may be subjected to disciplinary action and the suspension or termination of this research. </w:t>
            </w:r>
          </w:p>
          <w:p w14:paraId="01F8615C" w14:textId="77777777" w:rsidR="00E20929" w:rsidRPr="00AD21FA" w:rsidRDefault="00E20929" w:rsidP="00B7200B">
            <w:pPr>
              <w:rPr>
                <w:sz w:val="18"/>
                <w:szCs w:val="18"/>
              </w:rPr>
            </w:pPr>
          </w:p>
          <w:p w14:paraId="30BBBFF8" w14:textId="77777777" w:rsidR="00E20929" w:rsidRDefault="00E20929" w:rsidP="00B7200B"/>
          <w:p w14:paraId="2DC053C1" w14:textId="77777777" w:rsidR="00E20929" w:rsidRDefault="00E20929" w:rsidP="00B7200B">
            <w:r>
              <w:t>___________________________________                                             _____________________</w:t>
            </w:r>
          </w:p>
          <w:p w14:paraId="4659E89B" w14:textId="77777777" w:rsidR="00E20929" w:rsidRPr="005B74B8" w:rsidRDefault="00E20929" w:rsidP="00B7200B">
            <w:pPr>
              <w:tabs>
                <w:tab w:val="left" w:pos="6120"/>
              </w:tabs>
              <w:rPr>
                <w:b/>
              </w:rPr>
            </w:pPr>
            <w:r w:rsidRPr="005B74B8">
              <w:rPr>
                <w:b/>
              </w:rPr>
              <w:t>Name &amp; Signature of Principal Investigator</w:t>
            </w:r>
            <w:r>
              <w:t xml:space="preserve"> </w:t>
            </w:r>
            <w:r>
              <w:tab/>
            </w:r>
            <w:r w:rsidRPr="005B74B8">
              <w:rPr>
                <w:b/>
              </w:rPr>
              <w:t>Date of Form Submission</w:t>
            </w:r>
          </w:p>
          <w:p w14:paraId="023D65D1" w14:textId="77777777" w:rsidR="00E20929" w:rsidRDefault="00E20929" w:rsidP="00B7200B">
            <w:r>
              <w:t xml:space="preserve"> </w:t>
            </w:r>
          </w:p>
        </w:tc>
      </w:tr>
    </w:tbl>
    <w:p w14:paraId="7DF4E37C" w14:textId="70D760C1" w:rsidR="003E646B" w:rsidRDefault="003E646B"/>
    <w:p w14:paraId="44FB30F8" w14:textId="77777777" w:rsidR="004B5297" w:rsidRDefault="004B5297"/>
    <w:p w14:paraId="2DE403A5" w14:textId="77777777" w:rsidR="0037592B" w:rsidRDefault="0037592B" w:rsidP="004B5297">
      <w:pPr>
        <w:ind w:left="3600"/>
        <w:rPr>
          <w:b/>
          <w:sz w:val="28"/>
          <w:szCs w:val="28"/>
        </w:rPr>
      </w:pPr>
    </w:p>
    <w:p w14:paraId="6D8EA168" w14:textId="6A89FEAD" w:rsidR="00460073" w:rsidRDefault="00460073" w:rsidP="004B5297">
      <w:pPr>
        <w:ind w:left="3600"/>
        <w:rPr>
          <w:b/>
          <w:sz w:val="16"/>
          <w:szCs w:val="16"/>
        </w:rPr>
      </w:pPr>
    </w:p>
    <w:p w14:paraId="04E5C74A" w14:textId="263A1E29" w:rsidR="005D5C19" w:rsidRDefault="005D5C19">
      <w:pPr>
        <w:rPr>
          <w:b/>
          <w:sz w:val="16"/>
          <w:szCs w:val="16"/>
        </w:rPr>
      </w:pPr>
      <w:r>
        <w:rPr>
          <w:b/>
          <w:sz w:val="16"/>
          <w:szCs w:val="16"/>
        </w:rPr>
        <w:br w:type="page"/>
      </w:r>
    </w:p>
    <w:p w14:paraId="1EA3CEDB" w14:textId="77777777" w:rsidR="001B1EF5" w:rsidRDefault="001B1EF5" w:rsidP="004B5297">
      <w:pPr>
        <w:ind w:left="3600"/>
        <w:rPr>
          <w:b/>
          <w:sz w:val="16"/>
          <w:szCs w:val="16"/>
        </w:rPr>
      </w:pPr>
    </w:p>
    <w:p w14:paraId="01B45EBD" w14:textId="670173C8" w:rsidR="00096C81" w:rsidRPr="00FC0FCD" w:rsidRDefault="00096C81" w:rsidP="006E5781">
      <w:pPr>
        <w:jc w:val="center"/>
      </w:pPr>
      <w:r>
        <w:rPr>
          <w:b/>
          <w:sz w:val="28"/>
          <w:szCs w:val="28"/>
        </w:rPr>
        <w:t>A</w:t>
      </w:r>
      <w:r w:rsidR="001B1EF5">
        <w:rPr>
          <w:b/>
          <w:sz w:val="28"/>
          <w:szCs w:val="28"/>
        </w:rPr>
        <w:t>ppendix</w:t>
      </w:r>
    </w:p>
    <w:p w14:paraId="6C23E3D4" w14:textId="168A85D1" w:rsidR="00101E31" w:rsidRDefault="00101E31" w:rsidP="00101E31">
      <w:pPr>
        <w:rPr>
          <w:szCs w:val="24"/>
        </w:rPr>
      </w:pPr>
      <w:r>
        <w:rPr>
          <w:szCs w:val="24"/>
        </w:rPr>
        <w:t>Please append the following (in this order):</w:t>
      </w:r>
    </w:p>
    <w:p w14:paraId="37E83241" w14:textId="77777777" w:rsidR="00101E31" w:rsidRDefault="00101E31" w:rsidP="00101E31">
      <w:pPr>
        <w:pStyle w:val="ListParagraph"/>
        <w:numPr>
          <w:ilvl w:val="0"/>
          <w:numId w:val="9"/>
        </w:numPr>
        <w:rPr>
          <w:szCs w:val="24"/>
        </w:rPr>
      </w:pPr>
      <w:r>
        <w:rPr>
          <w:szCs w:val="24"/>
        </w:rPr>
        <w:t xml:space="preserve">Informed consent forms </w:t>
      </w:r>
    </w:p>
    <w:p w14:paraId="61DCB35D" w14:textId="77777777" w:rsidR="00101E31" w:rsidRDefault="00101E31" w:rsidP="00101E31">
      <w:pPr>
        <w:pStyle w:val="ListParagraph"/>
        <w:numPr>
          <w:ilvl w:val="0"/>
          <w:numId w:val="9"/>
        </w:numPr>
        <w:rPr>
          <w:szCs w:val="24"/>
        </w:rPr>
      </w:pPr>
      <w:r>
        <w:rPr>
          <w:szCs w:val="24"/>
        </w:rPr>
        <w:t xml:space="preserve">Briefing and debriefing sheet/scripts </w:t>
      </w:r>
    </w:p>
    <w:p w14:paraId="6AD9E920" w14:textId="77777777" w:rsidR="00101E31" w:rsidRPr="00891002" w:rsidRDefault="00101E31" w:rsidP="00101E31">
      <w:pPr>
        <w:pStyle w:val="ListParagraph"/>
        <w:numPr>
          <w:ilvl w:val="0"/>
          <w:numId w:val="9"/>
        </w:numPr>
        <w:rPr>
          <w:szCs w:val="24"/>
        </w:rPr>
      </w:pPr>
      <w:r>
        <w:rPr>
          <w:szCs w:val="24"/>
        </w:rPr>
        <w:t>All research materials and stimuli used in your study</w:t>
      </w:r>
      <w:r w:rsidRPr="00891002">
        <w:rPr>
          <w:szCs w:val="24"/>
        </w:rPr>
        <w:t xml:space="preserve"> </w:t>
      </w:r>
    </w:p>
    <w:p w14:paraId="5F96A722" w14:textId="77777777" w:rsidR="00096C81" w:rsidRDefault="00096C81" w:rsidP="0089559C"/>
    <w:sectPr w:rsidR="00096C81" w:rsidSect="00B41044">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9C1D" w14:textId="77777777" w:rsidR="0014785C" w:rsidRDefault="0014785C" w:rsidP="0079287A">
      <w:pPr>
        <w:spacing w:after="0" w:line="240" w:lineRule="auto"/>
      </w:pPr>
      <w:r>
        <w:separator/>
      </w:r>
    </w:p>
  </w:endnote>
  <w:endnote w:type="continuationSeparator" w:id="0">
    <w:p w14:paraId="7D863CF2" w14:textId="77777777" w:rsidR="0014785C" w:rsidRDefault="0014785C" w:rsidP="0079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4300" w14:textId="77777777" w:rsidR="00B663EE" w:rsidRDefault="00B66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165340"/>
      <w:docPartObj>
        <w:docPartGallery w:val="Page Numbers (Bottom of Page)"/>
        <w:docPartUnique/>
      </w:docPartObj>
    </w:sdtPr>
    <w:sdtEndPr>
      <w:rPr>
        <w:noProof/>
        <w:sz w:val="18"/>
        <w:szCs w:val="18"/>
      </w:rPr>
    </w:sdtEndPr>
    <w:sdtContent>
      <w:p w14:paraId="7FF32BFD" w14:textId="6C36D0FA" w:rsidR="009346C6" w:rsidRPr="00126009" w:rsidRDefault="009346C6" w:rsidP="009346C6">
        <w:pPr>
          <w:pStyle w:val="Footer"/>
          <w:jc w:val="right"/>
          <w:rPr>
            <w:sz w:val="18"/>
            <w:szCs w:val="18"/>
          </w:rPr>
        </w:pPr>
        <w:r w:rsidRPr="00126009">
          <w:rPr>
            <w:sz w:val="18"/>
            <w:szCs w:val="18"/>
          </w:rPr>
          <w:fldChar w:fldCharType="begin"/>
        </w:r>
        <w:r w:rsidRPr="00126009">
          <w:rPr>
            <w:sz w:val="18"/>
            <w:szCs w:val="18"/>
          </w:rPr>
          <w:instrText xml:space="preserve"> PAGE   \* MERGEFORMAT </w:instrText>
        </w:r>
        <w:r w:rsidRPr="00126009">
          <w:rPr>
            <w:sz w:val="18"/>
            <w:szCs w:val="18"/>
          </w:rPr>
          <w:fldChar w:fldCharType="separate"/>
        </w:r>
        <w:r w:rsidR="00FC18F7">
          <w:rPr>
            <w:noProof/>
            <w:sz w:val="18"/>
            <w:szCs w:val="18"/>
          </w:rPr>
          <w:t>3</w:t>
        </w:r>
        <w:r w:rsidRPr="00126009">
          <w:rPr>
            <w:noProof/>
            <w:sz w:val="18"/>
            <w:szCs w:val="18"/>
          </w:rPr>
          <w:fldChar w:fldCharType="end"/>
        </w:r>
      </w:p>
    </w:sdtContent>
  </w:sdt>
  <w:p w14:paraId="2EEB8C8F" w14:textId="77777777" w:rsidR="009346C6" w:rsidRDefault="009346C6" w:rsidP="009346C6">
    <w:pPr>
      <w:pStyle w:val="Footer"/>
      <w:numPr>
        <w:ilvl w:val="0"/>
        <w:numId w:val="7"/>
      </w:numPr>
    </w:pPr>
    <w:r>
      <w:t xml:space="preserve">PDPA is the Personal Data Protection Act that governs the collection, use and disclosure of personal data by </w:t>
    </w:r>
    <w:proofErr w:type="spellStart"/>
    <w:r>
      <w:t>orgnisations</w:t>
    </w:r>
    <w:proofErr w:type="spellEnd"/>
    <w:r>
      <w:t>.</w:t>
    </w:r>
  </w:p>
  <w:p w14:paraId="14C6E2F7" w14:textId="239E96A5" w:rsidR="0064171C" w:rsidRDefault="009346C6" w:rsidP="00B41044">
    <w:pPr>
      <w:pStyle w:val="Footer"/>
      <w:numPr>
        <w:ilvl w:val="0"/>
        <w:numId w:val="7"/>
      </w:numPr>
    </w:pPr>
    <w:r>
      <w:t>HBRA stands for Human Biomedical Research Act that provides clarity regarding the roles and responsibilities of those involved in human biomedical research.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BEBA" w14:textId="7DFFE418" w:rsidR="00B41044" w:rsidRDefault="00B41044">
    <w:pPr>
      <w:pStyle w:val="Footer"/>
      <w:jc w:val="right"/>
    </w:pPr>
    <w:r>
      <w:fldChar w:fldCharType="begin"/>
    </w:r>
    <w:r>
      <w:instrText xml:space="preserve"> PAGE   \* MERGEFORMAT </w:instrText>
    </w:r>
    <w:r>
      <w:fldChar w:fldCharType="separate"/>
    </w:r>
    <w:r w:rsidR="00FC18F7">
      <w:rPr>
        <w:noProof/>
      </w:rPr>
      <w:t>1</w:t>
    </w:r>
    <w:r>
      <w:rPr>
        <w:noProof/>
      </w:rPr>
      <w:fldChar w:fldCharType="end"/>
    </w:r>
  </w:p>
  <w:p w14:paraId="2FC55DBE" w14:textId="77777777" w:rsidR="009346C6" w:rsidRDefault="009346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261217"/>
      <w:docPartObj>
        <w:docPartGallery w:val="Page Numbers (Bottom of Page)"/>
        <w:docPartUnique/>
      </w:docPartObj>
    </w:sdtPr>
    <w:sdtEndPr>
      <w:rPr>
        <w:noProof/>
      </w:rPr>
    </w:sdtEndPr>
    <w:sdtContent>
      <w:p w14:paraId="6F26F951" w14:textId="4811AF2A" w:rsidR="00B41044" w:rsidRDefault="00B41044">
        <w:pPr>
          <w:pStyle w:val="Footer"/>
          <w:jc w:val="right"/>
        </w:pPr>
        <w:r>
          <w:fldChar w:fldCharType="begin"/>
        </w:r>
        <w:r>
          <w:instrText xml:space="preserve"> PAGE   \* MERGEFORMAT </w:instrText>
        </w:r>
        <w:r>
          <w:fldChar w:fldCharType="separate"/>
        </w:r>
        <w:r w:rsidR="00FC18F7">
          <w:rPr>
            <w:noProof/>
          </w:rPr>
          <w:t>10</w:t>
        </w:r>
        <w:r>
          <w:rPr>
            <w:noProof/>
          </w:rPr>
          <w:fldChar w:fldCharType="end"/>
        </w:r>
      </w:p>
    </w:sdtContent>
  </w:sdt>
  <w:p w14:paraId="26844CDC" w14:textId="77777777" w:rsidR="00B41044" w:rsidRDefault="00B41044" w:rsidP="00B41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54F2" w14:textId="77777777" w:rsidR="0014785C" w:rsidRDefault="0014785C" w:rsidP="0079287A">
      <w:pPr>
        <w:spacing w:after="0" w:line="240" w:lineRule="auto"/>
      </w:pPr>
      <w:r>
        <w:separator/>
      </w:r>
    </w:p>
  </w:footnote>
  <w:footnote w:type="continuationSeparator" w:id="0">
    <w:p w14:paraId="261D1991" w14:textId="77777777" w:rsidR="0014785C" w:rsidRDefault="0014785C" w:rsidP="0079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AB8E" w14:textId="77777777" w:rsidR="00B663EE" w:rsidRDefault="00B66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84D5" w14:textId="77777777" w:rsidR="0079287A" w:rsidRDefault="0079287A">
    <w:pPr>
      <w:pStyle w:val="Header"/>
    </w:pPr>
    <w:r>
      <w:rPr>
        <w:noProof/>
        <w:lang w:eastAsia="en-SG"/>
      </w:rPr>
      <mc:AlternateContent>
        <mc:Choice Requires="wps">
          <w:drawing>
            <wp:anchor distT="45720" distB="45720" distL="114300" distR="114300" simplePos="0" relativeHeight="251659264" behindDoc="0" locked="0" layoutInCell="1" allowOverlap="1" wp14:anchorId="3B1D7A35" wp14:editId="1F175050">
              <wp:simplePos x="0" y="0"/>
              <wp:positionH relativeFrom="column">
                <wp:posOffset>2513965</wp:posOffset>
              </wp:positionH>
              <wp:positionV relativeFrom="paragraph">
                <wp:posOffset>-163830</wp:posOffset>
              </wp:positionV>
              <wp:extent cx="3514725" cy="45593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55930"/>
                      </a:xfrm>
                      <a:prstGeom prst="rect">
                        <a:avLst/>
                      </a:prstGeom>
                      <a:solidFill>
                        <a:srgbClr val="FFFFFF"/>
                      </a:solidFill>
                      <a:ln w="9525">
                        <a:solidFill>
                          <a:schemeClr val="bg2">
                            <a:lumMod val="50000"/>
                          </a:schemeClr>
                        </a:solidFill>
                        <a:miter lim="800000"/>
                        <a:headEnd/>
                        <a:tailEnd/>
                      </a:ln>
                    </wps:spPr>
                    <wps:txbx>
                      <w:txbxContent>
                        <w:p w14:paraId="013A0245" w14:textId="401133FA" w:rsidR="00162540" w:rsidRPr="00162540" w:rsidRDefault="0079287A" w:rsidP="00162540">
                          <w:pPr>
                            <w:spacing w:after="0"/>
                            <w:rPr>
                              <w:b/>
                              <w:color w:val="7B7B7B" w:themeColor="accent3" w:themeShade="BF"/>
                              <w:sz w:val="20"/>
                            </w:rPr>
                          </w:pPr>
                          <w:r w:rsidRPr="00162540">
                            <w:rPr>
                              <w:b/>
                              <w:color w:val="7B7B7B" w:themeColor="accent3" w:themeShade="BF"/>
                              <w:sz w:val="20"/>
                            </w:rPr>
                            <w:t>School of Huma</w:t>
                          </w:r>
                          <w:r w:rsidR="00B15778">
                            <w:rPr>
                              <w:b/>
                              <w:color w:val="7B7B7B" w:themeColor="accent3" w:themeShade="BF"/>
                              <w:sz w:val="20"/>
                            </w:rPr>
                            <w:t xml:space="preserve">nities &amp; Social Sciences (HSS) </w:t>
                          </w:r>
                          <w:r w:rsidRPr="00162540">
                            <w:rPr>
                              <w:b/>
                              <w:color w:val="7B7B7B" w:themeColor="accent3" w:themeShade="BF"/>
                              <w:sz w:val="20"/>
                            </w:rPr>
                            <w:t xml:space="preserve">Ethics Committee </w:t>
                          </w:r>
                        </w:p>
                        <w:p w14:paraId="5B6C6A99" w14:textId="06913BAA" w:rsidR="0079287A" w:rsidRPr="00162540" w:rsidRDefault="000A564A" w:rsidP="00162540">
                          <w:pPr>
                            <w:spacing w:after="0"/>
                            <w:rPr>
                              <w:b/>
                              <w:sz w:val="20"/>
                            </w:rPr>
                          </w:pPr>
                          <w:r>
                            <w:rPr>
                              <w:color w:val="FF0000"/>
                              <w:sz w:val="20"/>
                            </w:rPr>
                            <w:t>Exem</w:t>
                          </w:r>
                          <w:r w:rsidR="00FD2F02">
                            <w:rPr>
                              <w:color w:val="FF0000"/>
                              <w:sz w:val="20"/>
                            </w:rPr>
                            <w:t>pt</w:t>
                          </w:r>
                          <w:r w:rsidR="00480DBD">
                            <w:rPr>
                              <w:color w:val="FF0000"/>
                              <w:sz w:val="20"/>
                            </w:rPr>
                            <w:t xml:space="preserve"> Review</w:t>
                          </w:r>
                          <w:r w:rsidR="0079287A" w:rsidRPr="0079287A">
                            <w:rPr>
                              <w:color w:val="FF0000"/>
                              <w:sz w:val="20"/>
                            </w:rPr>
                            <w:t xml:space="preserve"> </w:t>
                          </w:r>
                          <w:r w:rsidR="00FD2F02">
                            <w:rPr>
                              <w:color w:val="FF0000"/>
                              <w:sz w:val="20"/>
                            </w:rPr>
                            <w:t xml:space="preserve">Approval </w:t>
                          </w:r>
                          <w:r w:rsidR="00BB6284">
                            <w:rPr>
                              <w:color w:val="FF0000"/>
                              <w:sz w:val="20"/>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D7A35" id="_x0000_t202" coordsize="21600,21600" o:spt="202" path="m,l,21600r21600,l21600,xe">
              <v:stroke joinstyle="miter"/>
              <v:path gradientshapeok="t" o:connecttype="rect"/>
            </v:shapetype>
            <v:shape id="Text Box 2" o:spid="_x0000_s1026" type="#_x0000_t202" style="position:absolute;margin-left:197.95pt;margin-top:-12.9pt;width:276.75pt;height:3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" strokecolor="#747070 [1614]">
              <v:textbox>
                <w:txbxContent>
                  <w:p w14:paraId="013A0245" w14:textId="401133FA" w:rsidR="00162540" w:rsidRPr="00162540" w:rsidRDefault="0079287A" w:rsidP="00162540">
                    <w:pPr>
                      <w:spacing w:after="0"/>
                      <w:rPr>
                        <w:b/>
                        <w:color w:val="7B7B7B" w:themeColor="accent3" w:themeShade="BF"/>
                        <w:sz w:val="20"/>
                      </w:rPr>
                    </w:pPr>
                    <w:r w:rsidRPr="00162540">
                      <w:rPr>
                        <w:b/>
                        <w:color w:val="7B7B7B" w:themeColor="accent3" w:themeShade="BF"/>
                        <w:sz w:val="20"/>
                      </w:rPr>
                      <w:t>School of Huma</w:t>
                    </w:r>
                    <w:r w:rsidR="00B15778">
                      <w:rPr>
                        <w:b/>
                        <w:color w:val="7B7B7B" w:themeColor="accent3" w:themeShade="BF"/>
                        <w:sz w:val="20"/>
                      </w:rPr>
                      <w:t xml:space="preserve">nities &amp; Social Sciences (HSS) </w:t>
                    </w:r>
                    <w:r w:rsidRPr="00162540">
                      <w:rPr>
                        <w:b/>
                        <w:color w:val="7B7B7B" w:themeColor="accent3" w:themeShade="BF"/>
                        <w:sz w:val="20"/>
                      </w:rPr>
                      <w:t xml:space="preserve">Ethics Committee </w:t>
                    </w:r>
                  </w:p>
                  <w:p w14:paraId="5B6C6A99" w14:textId="06913BAA" w:rsidR="0079287A" w:rsidRPr="00162540" w:rsidRDefault="000A564A" w:rsidP="00162540">
                    <w:pPr>
                      <w:spacing w:after="0"/>
                      <w:rPr>
                        <w:b/>
                        <w:sz w:val="20"/>
                      </w:rPr>
                    </w:pPr>
                    <w:r>
                      <w:rPr>
                        <w:color w:val="FF0000"/>
                        <w:sz w:val="20"/>
                      </w:rPr>
                      <w:t>Exem</w:t>
                    </w:r>
                    <w:r w:rsidR="00FD2F02">
                      <w:rPr>
                        <w:color w:val="FF0000"/>
                        <w:sz w:val="20"/>
                      </w:rPr>
                      <w:t>pt</w:t>
                    </w:r>
                    <w:r w:rsidR="00480DBD">
                      <w:rPr>
                        <w:color w:val="FF0000"/>
                        <w:sz w:val="20"/>
                      </w:rPr>
                      <w:t xml:space="preserve"> Review</w:t>
                    </w:r>
                    <w:r w:rsidR="0079287A" w:rsidRPr="0079287A">
                      <w:rPr>
                        <w:color w:val="FF0000"/>
                        <w:sz w:val="20"/>
                      </w:rPr>
                      <w:t xml:space="preserve"> </w:t>
                    </w:r>
                    <w:r w:rsidR="00FD2F02">
                      <w:rPr>
                        <w:color w:val="FF0000"/>
                        <w:sz w:val="20"/>
                      </w:rPr>
                      <w:t xml:space="preserve">Approval </w:t>
                    </w:r>
                    <w:r w:rsidR="00BB6284">
                      <w:rPr>
                        <w:color w:val="FF0000"/>
                        <w:sz w:val="20"/>
                      </w:rPr>
                      <w:t>Form</w:t>
                    </w:r>
                  </w:p>
                </w:txbxContent>
              </v:textbox>
              <w10:wrap type="square"/>
            </v:shape>
          </w:pict>
        </mc:Fallback>
      </mc:AlternateContent>
    </w:r>
    <w:r>
      <w:rPr>
        <w:noProof/>
        <w:lang w:eastAsia="en-SG"/>
      </w:rPr>
      <w:drawing>
        <wp:inline distT="0" distB="0" distL="0" distR="0" wp14:anchorId="5978B60D" wp14:editId="06ECE9D1">
          <wp:extent cx="1811547" cy="294144"/>
          <wp:effectExtent l="0" t="0" r="0" b="0"/>
          <wp:docPr id="1" name="Picture 1" descr="Main HD:Users:Pheow:Dropbox:Working Folder:Resources:T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11547" cy="294144"/>
                  </a:xfrm>
                  <a:prstGeom prst="rect">
                    <a:avLst/>
                  </a:prstGeom>
                </pic:spPr>
              </pic:pic>
            </a:graphicData>
          </a:graphic>
        </wp:inline>
      </w:drawing>
    </w:r>
    <w:r w:rsidR="233E582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A323" w14:textId="38501B33" w:rsidR="00B41044" w:rsidRDefault="00B663EE">
    <w:pPr>
      <w:pStyle w:val="Header"/>
    </w:pPr>
    <w:r>
      <w:rPr>
        <w:noProof/>
        <w:lang w:eastAsia="en-SG"/>
      </w:rPr>
      <mc:AlternateContent>
        <mc:Choice Requires="wps">
          <w:drawing>
            <wp:anchor distT="45720" distB="45720" distL="114300" distR="114300" simplePos="0" relativeHeight="251661312" behindDoc="0" locked="0" layoutInCell="1" allowOverlap="1" wp14:anchorId="1FFC69F2" wp14:editId="6EC7AF51">
              <wp:simplePos x="0" y="0"/>
              <wp:positionH relativeFrom="column">
                <wp:posOffset>2697480</wp:posOffset>
              </wp:positionH>
              <wp:positionV relativeFrom="paragraph">
                <wp:posOffset>-113665</wp:posOffset>
              </wp:positionV>
              <wp:extent cx="3514725" cy="455930"/>
              <wp:effectExtent l="0" t="0" r="2857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55930"/>
                      </a:xfrm>
                      <a:prstGeom prst="rect">
                        <a:avLst/>
                      </a:prstGeom>
                      <a:solidFill>
                        <a:srgbClr val="FFFFFF"/>
                      </a:solidFill>
                      <a:ln w="9525">
                        <a:solidFill>
                          <a:schemeClr val="bg2">
                            <a:lumMod val="50000"/>
                          </a:schemeClr>
                        </a:solidFill>
                        <a:miter lim="800000"/>
                        <a:headEnd/>
                        <a:tailEnd/>
                      </a:ln>
                    </wps:spPr>
                    <wps:txbx>
                      <w:txbxContent>
                        <w:p w14:paraId="4860A15F" w14:textId="77777777" w:rsidR="00B663EE" w:rsidRPr="00162540" w:rsidRDefault="00B663EE" w:rsidP="00B663EE">
                          <w:pPr>
                            <w:spacing w:after="0"/>
                            <w:rPr>
                              <w:b/>
                              <w:color w:val="7B7B7B" w:themeColor="accent3" w:themeShade="BF"/>
                              <w:sz w:val="20"/>
                            </w:rPr>
                          </w:pPr>
                          <w:r w:rsidRPr="00162540">
                            <w:rPr>
                              <w:b/>
                              <w:color w:val="7B7B7B" w:themeColor="accent3" w:themeShade="BF"/>
                              <w:sz w:val="20"/>
                            </w:rPr>
                            <w:t>School of Huma</w:t>
                          </w:r>
                          <w:r>
                            <w:rPr>
                              <w:b/>
                              <w:color w:val="7B7B7B" w:themeColor="accent3" w:themeShade="BF"/>
                              <w:sz w:val="20"/>
                            </w:rPr>
                            <w:t xml:space="preserve">nities &amp; Social Sciences (HSS) </w:t>
                          </w:r>
                          <w:r w:rsidRPr="00162540">
                            <w:rPr>
                              <w:b/>
                              <w:color w:val="7B7B7B" w:themeColor="accent3" w:themeShade="BF"/>
                              <w:sz w:val="20"/>
                            </w:rPr>
                            <w:t xml:space="preserve">Ethics Committee </w:t>
                          </w:r>
                        </w:p>
                        <w:p w14:paraId="3E1B985F" w14:textId="77777777" w:rsidR="00B663EE" w:rsidRPr="00162540" w:rsidRDefault="00B663EE" w:rsidP="00B663EE">
                          <w:pPr>
                            <w:spacing w:after="0"/>
                            <w:rPr>
                              <w:b/>
                              <w:sz w:val="20"/>
                            </w:rPr>
                          </w:pPr>
                          <w:r>
                            <w:rPr>
                              <w:color w:val="FF0000"/>
                              <w:sz w:val="20"/>
                            </w:rPr>
                            <w:t>Exempt Review</w:t>
                          </w:r>
                          <w:r w:rsidRPr="0079287A">
                            <w:rPr>
                              <w:color w:val="FF0000"/>
                              <w:sz w:val="20"/>
                            </w:rPr>
                            <w:t xml:space="preserve"> </w:t>
                          </w:r>
                          <w:r>
                            <w:rPr>
                              <w:color w:val="FF0000"/>
                              <w:sz w:val="20"/>
                            </w:rPr>
                            <w:t>Approval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C69F2" id="_x0000_t202" coordsize="21600,21600" o:spt="202" path="m,l,21600r21600,l21600,xe">
              <v:stroke joinstyle="miter"/>
              <v:path gradientshapeok="t" o:connecttype="rect"/>
            </v:shapetype>
            <v:shape id="_x0000_s1027" type="#_x0000_t202" style="position:absolute;margin-left:212.4pt;margin-top:-8.95pt;width:276.75pt;height:3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" strokecolor="#747070 [1614]">
              <v:textbox>
                <w:txbxContent>
                  <w:p w14:paraId="4860A15F" w14:textId="77777777" w:rsidR="00B663EE" w:rsidRPr="00162540" w:rsidRDefault="00B663EE" w:rsidP="00B663EE">
                    <w:pPr>
                      <w:spacing w:after="0"/>
                      <w:rPr>
                        <w:b/>
                        <w:color w:val="7B7B7B" w:themeColor="accent3" w:themeShade="BF"/>
                        <w:sz w:val="20"/>
                      </w:rPr>
                    </w:pPr>
                    <w:r w:rsidRPr="00162540">
                      <w:rPr>
                        <w:b/>
                        <w:color w:val="7B7B7B" w:themeColor="accent3" w:themeShade="BF"/>
                        <w:sz w:val="20"/>
                      </w:rPr>
                      <w:t>School of Huma</w:t>
                    </w:r>
                    <w:r>
                      <w:rPr>
                        <w:b/>
                        <w:color w:val="7B7B7B" w:themeColor="accent3" w:themeShade="BF"/>
                        <w:sz w:val="20"/>
                      </w:rPr>
                      <w:t xml:space="preserve">nities &amp; Social Sciences (HSS) </w:t>
                    </w:r>
                    <w:r w:rsidRPr="00162540">
                      <w:rPr>
                        <w:b/>
                        <w:color w:val="7B7B7B" w:themeColor="accent3" w:themeShade="BF"/>
                        <w:sz w:val="20"/>
                      </w:rPr>
                      <w:t xml:space="preserve">Ethics Committee </w:t>
                    </w:r>
                  </w:p>
                  <w:p w14:paraId="3E1B985F" w14:textId="77777777" w:rsidR="00B663EE" w:rsidRPr="00162540" w:rsidRDefault="00B663EE" w:rsidP="00B663EE">
                    <w:pPr>
                      <w:spacing w:after="0"/>
                      <w:rPr>
                        <w:b/>
                        <w:sz w:val="20"/>
                      </w:rPr>
                    </w:pPr>
                    <w:r>
                      <w:rPr>
                        <w:color w:val="FF0000"/>
                        <w:sz w:val="20"/>
                      </w:rPr>
                      <w:t>Exempt Review</w:t>
                    </w:r>
                    <w:r w:rsidRPr="0079287A">
                      <w:rPr>
                        <w:color w:val="FF0000"/>
                        <w:sz w:val="20"/>
                      </w:rPr>
                      <w:t xml:space="preserve"> </w:t>
                    </w:r>
                    <w:r>
                      <w:rPr>
                        <w:color w:val="FF0000"/>
                        <w:sz w:val="20"/>
                      </w:rPr>
                      <w:t>Approval Form</w:t>
                    </w:r>
                  </w:p>
                </w:txbxContent>
              </v:textbox>
              <w10:wrap type="square"/>
            </v:shape>
          </w:pict>
        </mc:Fallback>
      </mc:AlternateContent>
    </w:r>
    <w:r>
      <w:rPr>
        <w:noProof/>
        <w:lang w:eastAsia="en-SG"/>
      </w:rPr>
      <w:drawing>
        <wp:inline distT="0" distB="0" distL="0" distR="0" wp14:anchorId="1B013F64" wp14:editId="3927E574">
          <wp:extent cx="1811547" cy="294144"/>
          <wp:effectExtent l="0" t="0" r="0" b="0"/>
          <wp:docPr id="2" name="Picture 2" descr="Main HD:Users:Pheow:Dropbox:Working Folder:Resources:T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11547" cy="2941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63A"/>
    <w:multiLevelType w:val="hybridMultilevel"/>
    <w:tmpl w:val="D16EE1F2"/>
    <w:lvl w:ilvl="0" w:tplc="6F547CBC">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DD3FF6"/>
    <w:multiLevelType w:val="hybridMultilevel"/>
    <w:tmpl w:val="B1A44EF0"/>
    <w:lvl w:ilvl="0" w:tplc="16448C4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08F474F"/>
    <w:multiLevelType w:val="hybridMultilevel"/>
    <w:tmpl w:val="0F2EA2D8"/>
    <w:lvl w:ilvl="0" w:tplc="26F61D9A">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3634833"/>
    <w:multiLevelType w:val="hybridMultilevel"/>
    <w:tmpl w:val="206E836A"/>
    <w:lvl w:ilvl="0" w:tplc="4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D71737E"/>
    <w:multiLevelType w:val="hybridMultilevel"/>
    <w:tmpl w:val="D16EE1F2"/>
    <w:lvl w:ilvl="0" w:tplc="6F547CBC">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5D56EAC"/>
    <w:multiLevelType w:val="hybridMultilevel"/>
    <w:tmpl w:val="9162EC7E"/>
    <w:lvl w:ilvl="0" w:tplc="4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1872292"/>
    <w:multiLevelType w:val="hybridMultilevel"/>
    <w:tmpl w:val="DAB4B3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4D02D30"/>
    <w:multiLevelType w:val="hybridMultilevel"/>
    <w:tmpl w:val="EA4C1D72"/>
    <w:lvl w:ilvl="0" w:tplc="C274730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D5F0D0E"/>
    <w:multiLevelType w:val="hybridMultilevel"/>
    <w:tmpl w:val="EA4C1D72"/>
    <w:lvl w:ilvl="0" w:tplc="C274730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DD53A77"/>
    <w:multiLevelType w:val="hybridMultilevel"/>
    <w:tmpl w:val="206E836A"/>
    <w:lvl w:ilvl="0" w:tplc="4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9"/>
  </w:num>
  <w:num w:numId="6">
    <w:abstractNumId w:val="3"/>
  </w:num>
  <w:num w:numId="7">
    <w:abstractNumId w:val="1"/>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87A"/>
    <w:rsid w:val="00004A9B"/>
    <w:rsid w:val="000154E0"/>
    <w:rsid w:val="00017564"/>
    <w:rsid w:val="00017D89"/>
    <w:rsid w:val="000227B3"/>
    <w:rsid w:val="00036377"/>
    <w:rsid w:val="000414B9"/>
    <w:rsid w:val="000560EA"/>
    <w:rsid w:val="000677F1"/>
    <w:rsid w:val="0008192E"/>
    <w:rsid w:val="00085685"/>
    <w:rsid w:val="00093DDD"/>
    <w:rsid w:val="0009406B"/>
    <w:rsid w:val="00096C81"/>
    <w:rsid w:val="00096D00"/>
    <w:rsid w:val="000A1F7B"/>
    <w:rsid w:val="000A261A"/>
    <w:rsid w:val="000A345E"/>
    <w:rsid w:val="000A564A"/>
    <w:rsid w:val="000B2047"/>
    <w:rsid w:val="000B3066"/>
    <w:rsid w:val="000C7AA0"/>
    <w:rsid w:val="000D239E"/>
    <w:rsid w:val="000D6E67"/>
    <w:rsid w:val="000F5C79"/>
    <w:rsid w:val="00101E31"/>
    <w:rsid w:val="00106F83"/>
    <w:rsid w:val="00112CBD"/>
    <w:rsid w:val="00121201"/>
    <w:rsid w:val="00121729"/>
    <w:rsid w:val="00126009"/>
    <w:rsid w:val="00127858"/>
    <w:rsid w:val="001339DB"/>
    <w:rsid w:val="0013605B"/>
    <w:rsid w:val="001368D8"/>
    <w:rsid w:val="00144015"/>
    <w:rsid w:val="0014785C"/>
    <w:rsid w:val="00152951"/>
    <w:rsid w:val="00156468"/>
    <w:rsid w:val="0015739F"/>
    <w:rsid w:val="00162540"/>
    <w:rsid w:val="0016465E"/>
    <w:rsid w:val="00164F5E"/>
    <w:rsid w:val="001720E0"/>
    <w:rsid w:val="001767AB"/>
    <w:rsid w:val="00184E69"/>
    <w:rsid w:val="00186709"/>
    <w:rsid w:val="001A13C2"/>
    <w:rsid w:val="001A3BEF"/>
    <w:rsid w:val="001A4C74"/>
    <w:rsid w:val="001B1EF5"/>
    <w:rsid w:val="001B4E82"/>
    <w:rsid w:val="001B530A"/>
    <w:rsid w:val="001B726B"/>
    <w:rsid w:val="001E581D"/>
    <w:rsid w:val="001F4A74"/>
    <w:rsid w:val="001F719D"/>
    <w:rsid w:val="00212FC5"/>
    <w:rsid w:val="002135CD"/>
    <w:rsid w:val="0021428A"/>
    <w:rsid w:val="002152AE"/>
    <w:rsid w:val="00216E89"/>
    <w:rsid w:val="00221488"/>
    <w:rsid w:val="00227608"/>
    <w:rsid w:val="00235EE5"/>
    <w:rsid w:val="002371CA"/>
    <w:rsid w:val="00237BA3"/>
    <w:rsid w:val="00240BB7"/>
    <w:rsid w:val="002414B3"/>
    <w:rsid w:val="002414F3"/>
    <w:rsid w:val="00241952"/>
    <w:rsid w:val="0024625D"/>
    <w:rsid w:val="00246FF9"/>
    <w:rsid w:val="00250AB8"/>
    <w:rsid w:val="00254D44"/>
    <w:rsid w:val="002554DD"/>
    <w:rsid w:val="002600DE"/>
    <w:rsid w:val="00261D7A"/>
    <w:rsid w:val="00262DCF"/>
    <w:rsid w:val="00264B0D"/>
    <w:rsid w:val="0026552B"/>
    <w:rsid w:val="00271526"/>
    <w:rsid w:val="00287AB6"/>
    <w:rsid w:val="0029700D"/>
    <w:rsid w:val="002B0B78"/>
    <w:rsid w:val="002B480C"/>
    <w:rsid w:val="002C30D3"/>
    <w:rsid w:val="002C6A41"/>
    <w:rsid w:val="002D081A"/>
    <w:rsid w:val="002D25CB"/>
    <w:rsid w:val="002D2959"/>
    <w:rsid w:val="002E204C"/>
    <w:rsid w:val="002E334F"/>
    <w:rsid w:val="00300505"/>
    <w:rsid w:val="00304FF5"/>
    <w:rsid w:val="00307275"/>
    <w:rsid w:val="00315003"/>
    <w:rsid w:val="003178FD"/>
    <w:rsid w:val="0032414A"/>
    <w:rsid w:val="00326CD3"/>
    <w:rsid w:val="0033128F"/>
    <w:rsid w:val="00332E40"/>
    <w:rsid w:val="003342D3"/>
    <w:rsid w:val="003371CD"/>
    <w:rsid w:val="003443B0"/>
    <w:rsid w:val="00360412"/>
    <w:rsid w:val="003611CB"/>
    <w:rsid w:val="00364FE3"/>
    <w:rsid w:val="003679E1"/>
    <w:rsid w:val="003758E0"/>
    <w:rsid w:val="0037592B"/>
    <w:rsid w:val="00380237"/>
    <w:rsid w:val="003916BC"/>
    <w:rsid w:val="003950E2"/>
    <w:rsid w:val="003A002A"/>
    <w:rsid w:val="003A2981"/>
    <w:rsid w:val="003C16DD"/>
    <w:rsid w:val="003C36A4"/>
    <w:rsid w:val="003C5CE5"/>
    <w:rsid w:val="003D1041"/>
    <w:rsid w:val="003E646B"/>
    <w:rsid w:val="003F257C"/>
    <w:rsid w:val="003F5ACA"/>
    <w:rsid w:val="00412A48"/>
    <w:rsid w:val="00416FE3"/>
    <w:rsid w:val="004178FA"/>
    <w:rsid w:val="004248BA"/>
    <w:rsid w:val="0042785F"/>
    <w:rsid w:val="00437528"/>
    <w:rsid w:val="004422BC"/>
    <w:rsid w:val="004534D4"/>
    <w:rsid w:val="00456925"/>
    <w:rsid w:val="00460073"/>
    <w:rsid w:val="00475CF9"/>
    <w:rsid w:val="00476B0D"/>
    <w:rsid w:val="00480DBD"/>
    <w:rsid w:val="00481D89"/>
    <w:rsid w:val="004A645E"/>
    <w:rsid w:val="004B0811"/>
    <w:rsid w:val="004B5297"/>
    <w:rsid w:val="004B6B1D"/>
    <w:rsid w:val="004C0CFB"/>
    <w:rsid w:val="004C5DEE"/>
    <w:rsid w:val="004D0E4D"/>
    <w:rsid w:val="004D7251"/>
    <w:rsid w:val="004E3A33"/>
    <w:rsid w:val="004E3D9B"/>
    <w:rsid w:val="004E79C1"/>
    <w:rsid w:val="004F12CB"/>
    <w:rsid w:val="00521082"/>
    <w:rsid w:val="0052161E"/>
    <w:rsid w:val="00522A32"/>
    <w:rsid w:val="005262E2"/>
    <w:rsid w:val="00531257"/>
    <w:rsid w:val="00533C51"/>
    <w:rsid w:val="00535AD9"/>
    <w:rsid w:val="00541E21"/>
    <w:rsid w:val="00543D2B"/>
    <w:rsid w:val="005454D4"/>
    <w:rsid w:val="00556232"/>
    <w:rsid w:val="00557BE6"/>
    <w:rsid w:val="005777C5"/>
    <w:rsid w:val="00580EC0"/>
    <w:rsid w:val="005832CE"/>
    <w:rsid w:val="00584DE6"/>
    <w:rsid w:val="005852E2"/>
    <w:rsid w:val="005855AB"/>
    <w:rsid w:val="00585F3B"/>
    <w:rsid w:val="0059087B"/>
    <w:rsid w:val="00591541"/>
    <w:rsid w:val="00593D85"/>
    <w:rsid w:val="005B74B8"/>
    <w:rsid w:val="005C0388"/>
    <w:rsid w:val="005D21F8"/>
    <w:rsid w:val="005D50D5"/>
    <w:rsid w:val="005D5C19"/>
    <w:rsid w:val="005D6FBB"/>
    <w:rsid w:val="005E40B4"/>
    <w:rsid w:val="0060000F"/>
    <w:rsid w:val="006126B3"/>
    <w:rsid w:val="006145E0"/>
    <w:rsid w:val="0061666B"/>
    <w:rsid w:val="006341AA"/>
    <w:rsid w:val="0063757E"/>
    <w:rsid w:val="0064171C"/>
    <w:rsid w:val="0064548C"/>
    <w:rsid w:val="00647235"/>
    <w:rsid w:val="006509B3"/>
    <w:rsid w:val="006521B9"/>
    <w:rsid w:val="00655A9F"/>
    <w:rsid w:val="006578C3"/>
    <w:rsid w:val="006667FC"/>
    <w:rsid w:val="00666A58"/>
    <w:rsid w:val="0066796E"/>
    <w:rsid w:val="0067073B"/>
    <w:rsid w:val="00670C7D"/>
    <w:rsid w:val="00675892"/>
    <w:rsid w:val="006809C9"/>
    <w:rsid w:val="00681057"/>
    <w:rsid w:val="00682B64"/>
    <w:rsid w:val="00693D65"/>
    <w:rsid w:val="006970E8"/>
    <w:rsid w:val="00697F3B"/>
    <w:rsid w:val="006A24DB"/>
    <w:rsid w:val="006A7864"/>
    <w:rsid w:val="006C6E5B"/>
    <w:rsid w:val="006D055A"/>
    <w:rsid w:val="006D129C"/>
    <w:rsid w:val="006D1FB0"/>
    <w:rsid w:val="006D5C7F"/>
    <w:rsid w:val="006E0874"/>
    <w:rsid w:val="006E5781"/>
    <w:rsid w:val="006F7448"/>
    <w:rsid w:val="00702E5E"/>
    <w:rsid w:val="00713ECA"/>
    <w:rsid w:val="00721E8A"/>
    <w:rsid w:val="00723226"/>
    <w:rsid w:val="0073285D"/>
    <w:rsid w:val="00734A1B"/>
    <w:rsid w:val="00744328"/>
    <w:rsid w:val="00751306"/>
    <w:rsid w:val="00754B24"/>
    <w:rsid w:val="007623FA"/>
    <w:rsid w:val="00765E12"/>
    <w:rsid w:val="00777364"/>
    <w:rsid w:val="00787689"/>
    <w:rsid w:val="0079287A"/>
    <w:rsid w:val="007936F8"/>
    <w:rsid w:val="007A1267"/>
    <w:rsid w:val="007A2295"/>
    <w:rsid w:val="007B5A47"/>
    <w:rsid w:val="007B7213"/>
    <w:rsid w:val="007C2F87"/>
    <w:rsid w:val="007C3813"/>
    <w:rsid w:val="007C64D2"/>
    <w:rsid w:val="007C65C6"/>
    <w:rsid w:val="007C7136"/>
    <w:rsid w:val="007D28C4"/>
    <w:rsid w:val="007E1EC1"/>
    <w:rsid w:val="007E2D96"/>
    <w:rsid w:val="007E4CF7"/>
    <w:rsid w:val="007E5CEC"/>
    <w:rsid w:val="007E753E"/>
    <w:rsid w:val="007F1A21"/>
    <w:rsid w:val="007F2953"/>
    <w:rsid w:val="008033AA"/>
    <w:rsid w:val="008063C7"/>
    <w:rsid w:val="00817060"/>
    <w:rsid w:val="0082384A"/>
    <w:rsid w:val="00824B64"/>
    <w:rsid w:val="00825156"/>
    <w:rsid w:val="00827106"/>
    <w:rsid w:val="0083262B"/>
    <w:rsid w:val="008331FE"/>
    <w:rsid w:val="00843FBD"/>
    <w:rsid w:val="00844447"/>
    <w:rsid w:val="008560E7"/>
    <w:rsid w:val="0086412B"/>
    <w:rsid w:val="008663D6"/>
    <w:rsid w:val="008741B5"/>
    <w:rsid w:val="00883E11"/>
    <w:rsid w:val="00884DE5"/>
    <w:rsid w:val="00891002"/>
    <w:rsid w:val="0089559C"/>
    <w:rsid w:val="00895629"/>
    <w:rsid w:val="008964D2"/>
    <w:rsid w:val="00897B77"/>
    <w:rsid w:val="008A313F"/>
    <w:rsid w:val="008A7EA8"/>
    <w:rsid w:val="008B18E9"/>
    <w:rsid w:val="008C0054"/>
    <w:rsid w:val="008C3EF5"/>
    <w:rsid w:val="008C3FAD"/>
    <w:rsid w:val="008C41D5"/>
    <w:rsid w:val="008C550E"/>
    <w:rsid w:val="008D4764"/>
    <w:rsid w:val="008D74BB"/>
    <w:rsid w:val="008E1078"/>
    <w:rsid w:val="008E1165"/>
    <w:rsid w:val="008E7B5F"/>
    <w:rsid w:val="008F15A7"/>
    <w:rsid w:val="008F3F7D"/>
    <w:rsid w:val="00905386"/>
    <w:rsid w:val="00911D9D"/>
    <w:rsid w:val="00915644"/>
    <w:rsid w:val="009346C6"/>
    <w:rsid w:val="00941DBF"/>
    <w:rsid w:val="00943E81"/>
    <w:rsid w:val="0095449D"/>
    <w:rsid w:val="009562CE"/>
    <w:rsid w:val="009625F4"/>
    <w:rsid w:val="00991385"/>
    <w:rsid w:val="0099144E"/>
    <w:rsid w:val="009A00B3"/>
    <w:rsid w:val="009A58A1"/>
    <w:rsid w:val="009C065A"/>
    <w:rsid w:val="009C06FE"/>
    <w:rsid w:val="009C23CC"/>
    <w:rsid w:val="009C41DF"/>
    <w:rsid w:val="009D2358"/>
    <w:rsid w:val="009E6449"/>
    <w:rsid w:val="009E6803"/>
    <w:rsid w:val="009F1A49"/>
    <w:rsid w:val="009F293E"/>
    <w:rsid w:val="009F51CE"/>
    <w:rsid w:val="009F7D0E"/>
    <w:rsid w:val="00A0001E"/>
    <w:rsid w:val="00A003C0"/>
    <w:rsid w:val="00A017C5"/>
    <w:rsid w:val="00A0210B"/>
    <w:rsid w:val="00A02F26"/>
    <w:rsid w:val="00A05B77"/>
    <w:rsid w:val="00A06296"/>
    <w:rsid w:val="00A07022"/>
    <w:rsid w:val="00A0786C"/>
    <w:rsid w:val="00A10924"/>
    <w:rsid w:val="00A12117"/>
    <w:rsid w:val="00A12AE0"/>
    <w:rsid w:val="00A14454"/>
    <w:rsid w:val="00A23954"/>
    <w:rsid w:val="00A2644F"/>
    <w:rsid w:val="00A35497"/>
    <w:rsid w:val="00A35A72"/>
    <w:rsid w:val="00A36509"/>
    <w:rsid w:val="00A50CA7"/>
    <w:rsid w:val="00A50F0D"/>
    <w:rsid w:val="00A51414"/>
    <w:rsid w:val="00A51FC8"/>
    <w:rsid w:val="00A527C3"/>
    <w:rsid w:val="00A56AE0"/>
    <w:rsid w:val="00A65887"/>
    <w:rsid w:val="00A7526A"/>
    <w:rsid w:val="00A80149"/>
    <w:rsid w:val="00A80A60"/>
    <w:rsid w:val="00AB4646"/>
    <w:rsid w:val="00AB5DB9"/>
    <w:rsid w:val="00AC18DD"/>
    <w:rsid w:val="00AC34BD"/>
    <w:rsid w:val="00AC6E76"/>
    <w:rsid w:val="00AD039C"/>
    <w:rsid w:val="00AD21FA"/>
    <w:rsid w:val="00AD3A68"/>
    <w:rsid w:val="00AE0F11"/>
    <w:rsid w:val="00AE4554"/>
    <w:rsid w:val="00B00F4B"/>
    <w:rsid w:val="00B0239F"/>
    <w:rsid w:val="00B07DB6"/>
    <w:rsid w:val="00B1140B"/>
    <w:rsid w:val="00B15778"/>
    <w:rsid w:val="00B229D4"/>
    <w:rsid w:val="00B41044"/>
    <w:rsid w:val="00B42386"/>
    <w:rsid w:val="00B43CF9"/>
    <w:rsid w:val="00B50F5F"/>
    <w:rsid w:val="00B51E31"/>
    <w:rsid w:val="00B61B8B"/>
    <w:rsid w:val="00B62889"/>
    <w:rsid w:val="00B65D38"/>
    <w:rsid w:val="00B663EE"/>
    <w:rsid w:val="00B6711B"/>
    <w:rsid w:val="00B67EB3"/>
    <w:rsid w:val="00B715FF"/>
    <w:rsid w:val="00B76CCE"/>
    <w:rsid w:val="00B77DA0"/>
    <w:rsid w:val="00B97295"/>
    <w:rsid w:val="00BA0DBF"/>
    <w:rsid w:val="00BA40A2"/>
    <w:rsid w:val="00BA7596"/>
    <w:rsid w:val="00BB6284"/>
    <w:rsid w:val="00BD506E"/>
    <w:rsid w:val="00BD7E1F"/>
    <w:rsid w:val="00BE0013"/>
    <w:rsid w:val="00BE0862"/>
    <w:rsid w:val="00BE1544"/>
    <w:rsid w:val="00BE5BC2"/>
    <w:rsid w:val="00BE72A2"/>
    <w:rsid w:val="00C04364"/>
    <w:rsid w:val="00C064B8"/>
    <w:rsid w:val="00C0662C"/>
    <w:rsid w:val="00C06A22"/>
    <w:rsid w:val="00C06F5B"/>
    <w:rsid w:val="00C101E1"/>
    <w:rsid w:val="00C10A8D"/>
    <w:rsid w:val="00C12F0D"/>
    <w:rsid w:val="00C15BE9"/>
    <w:rsid w:val="00C20A84"/>
    <w:rsid w:val="00C21CAB"/>
    <w:rsid w:val="00C25D86"/>
    <w:rsid w:val="00C40229"/>
    <w:rsid w:val="00C42D3E"/>
    <w:rsid w:val="00C46919"/>
    <w:rsid w:val="00C529A5"/>
    <w:rsid w:val="00C628C6"/>
    <w:rsid w:val="00C63DD8"/>
    <w:rsid w:val="00C64238"/>
    <w:rsid w:val="00C64890"/>
    <w:rsid w:val="00C66C12"/>
    <w:rsid w:val="00C703B5"/>
    <w:rsid w:val="00C764DC"/>
    <w:rsid w:val="00C7785A"/>
    <w:rsid w:val="00C7795B"/>
    <w:rsid w:val="00C90622"/>
    <w:rsid w:val="00C93F1B"/>
    <w:rsid w:val="00C93FCB"/>
    <w:rsid w:val="00C96623"/>
    <w:rsid w:val="00CB128E"/>
    <w:rsid w:val="00CB4092"/>
    <w:rsid w:val="00CB431F"/>
    <w:rsid w:val="00CC0A46"/>
    <w:rsid w:val="00CD4B27"/>
    <w:rsid w:val="00CE0B18"/>
    <w:rsid w:val="00CF6CA5"/>
    <w:rsid w:val="00D02E0F"/>
    <w:rsid w:val="00D10C3C"/>
    <w:rsid w:val="00D1170F"/>
    <w:rsid w:val="00D25275"/>
    <w:rsid w:val="00D337B6"/>
    <w:rsid w:val="00D36D2E"/>
    <w:rsid w:val="00D6112C"/>
    <w:rsid w:val="00D6238A"/>
    <w:rsid w:val="00D7491A"/>
    <w:rsid w:val="00D77EA5"/>
    <w:rsid w:val="00D8095F"/>
    <w:rsid w:val="00D82507"/>
    <w:rsid w:val="00D8395F"/>
    <w:rsid w:val="00D95AC1"/>
    <w:rsid w:val="00DA3E5E"/>
    <w:rsid w:val="00DB512E"/>
    <w:rsid w:val="00DC07AD"/>
    <w:rsid w:val="00DC4AF4"/>
    <w:rsid w:val="00DD1616"/>
    <w:rsid w:val="00DD2775"/>
    <w:rsid w:val="00DD3AD7"/>
    <w:rsid w:val="00DE10F1"/>
    <w:rsid w:val="00DE1D5C"/>
    <w:rsid w:val="00DE1F8A"/>
    <w:rsid w:val="00DF4E90"/>
    <w:rsid w:val="00E0418D"/>
    <w:rsid w:val="00E112D5"/>
    <w:rsid w:val="00E11A38"/>
    <w:rsid w:val="00E13611"/>
    <w:rsid w:val="00E14C65"/>
    <w:rsid w:val="00E16AAA"/>
    <w:rsid w:val="00E17B0D"/>
    <w:rsid w:val="00E20929"/>
    <w:rsid w:val="00E2174F"/>
    <w:rsid w:val="00E22BA9"/>
    <w:rsid w:val="00E22F23"/>
    <w:rsid w:val="00E24333"/>
    <w:rsid w:val="00E3412F"/>
    <w:rsid w:val="00E34326"/>
    <w:rsid w:val="00E34D91"/>
    <w:rsid w:val="00E40922"/>
    <w:rsid w:val="00E42581"/>
    <w:rsid w:val="00E43A31"/>
    <w:rsid w:val="00E45D0D"/>
    <w:rsid w:val="00E54291"/>
    <w:rsid w:val="00E54428"/>
    <w:rsid w:val="00E619E6"/>
    <w:rsid w:val="00E702D9"/>
    <w:rsid w:val="00E71911"/>
    <w:rsid w:val="00E73C8E"/>
    <w:rsid w:val="00E77BE9"/>
    <w:rsid w:val="00E77F74"/>
    <w:rsid w:val="00E81F8F"/>
    <w:rsid w:val="00E81FED"/>
    <w:rsid w:val="00E851A0"/>
    <w:rsid w:val="00E929FB"/>
    <w:rsid w:val="00E977D9"/>
    <w:rsid w:val="00EB053D"/>
    <w:rsid w:val="00EC7CF8"/>
    <w:rsid w:val="00EE0AF5"/>
    <w:rsid w:val="00EE1782"/>
    <w:rsid w:val="00EE75BF"/>
    <w:rsid w:val="00EF004D"/>
    <w:rsid w:val="00EF0413"/>
    <w:rsid w:val="00EF1B0F"/>
    <w:rsid w:val="00EF652D"/>
    <w:rsid w:val="00F014ED"/>
    <w:rsid w:val="00F055B8"/>
    <w:rsid w:val="00F060E4"/>
    <w:rsid w:val="00F11C26"/>
    <w:rsid w:val="00F14161"/>
    <w:rsid w:val="00F2177E"/>
    <w:rsid w:val="00F30294"/>
    <w:rsid w:val="00F36FDD"/>
    <w:rsid w:val="00F41A27"/>
    <w:rsid w:val="00F41AE3"/>
    <w:rsid w:val="00F42DE9"/>
    <w:rsid w:val="00F52D6D"/>
    <w:rsid w:val="00F70175"/>
    <w:rsid w:val="00F80863"/>
    <w:rsid w:val="00F8350D"/>
    <w:rsid w:val="00F84C8E"/>
    <w:rsid w:val="00F87000"/>
    <w:rsid w:val="00F926DF"/>
    <w:rsid w:val="00FA2BA3"/>
    <w:rsid w:val="00FB4ED6"/>
    <w:rsid w:val="00FC0FCD"/>
    <w:rsid w:val="00FC18F7"/>
    <w:rsid w:val="00FD2F02"/>
    <w:rsid w:val="00FD5D65"/>
    <w:rsid w:val="00FF3A73"/>
    <w:rsid w:val="233E582B"/>
    <w:rsid w:val="6A1A02FB"/>
    <w:rsid w:val="6C40A37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4912D"/>
  <w15:chartTrackingRefBased/>
  <w15:docId w15:val="{497E7D78-1232-49DD-AA55-3BF35127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7A"/>
  </w:style>
  <w:style w:type="paragraph" w:styleId="Footer">
    <w:name w:val="footer"/>
    <w:basedOn w:val="Normal"/>
    <w:link w:val="FooterChar"/>
    <w:uiPriority w:val="99"/>
    <w:unhideWhenUsed/>
    <w:rsid w:val="00792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7A"/>
  </w:style>
  <w:style w:type="table" w:styleId="TableGrid">
    <w:name w:val="Table Grid"/>
    <w:basedOn w:val="TableNormal"/>
    <w:uiPriority w:val="39"/>
    <w:rsid w:val="00BB6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284"/>
    <w:rPr>
      <w:color w:val="0563C1" w:themeColor="hyperlink"/>
      <w:u w:val="single"/>
    </w:rPr>
  </w:style>
  <w:style w:type="paragraph" w:styleId="ListParagraph">
    <w:name w:val="List Paragraph"/>
    <w:basedOn w:val="Normal"/>
    <w:uiPriority w:val="34"/>
    <w:qFormat/>
    <w:rsid w:val="0073285D"/>
    <w:pPr>
      <w:ind w:left="720"/>
      <w:contextualSpacing/>
    </w:pPr>
  </w:style>
  <w:style w:type="character" w:styleId="CommentReference">
    <w:name w:val="annotation reference"/>
    <w:basedOn w:val="DefaultParagraphFont"/>
    <w:uiPriority w:val="99"/>
    <w:semiHidden/>
    <w:unhideWhenUsed/>
    <w:rsid w:val="000D6E67"/>
    <w:rPr>
      <w:sz w:val="16"/>
      <w:szCs w:val="16"/>
    </w:rPr>
  </w:style>
  <w:style w:type="paragraph" w:styleId="CommentText">
    <w:name w:val="annotation text"/>
    <w:basedOn w:val="Normal"/>
    <w:link w:val="CommentTextChar"/>
    <w:uiPriority w:val="99"/>
    <w:semiHidden/>
    <w:unhideWhenUsed/>
    <w:rsid w:val="000D6E67"/>
    <w:pPr>
      <w:spacing w:line="240" w:lineRule="auto"/>
    </w:pPr>
    <w:rPr>
      <w:sz w:val="20"/>
      <w:szCs w:val="20"/>
    </w:rPr>
  </w:style>
  <w:style w:type="character" w:customStyle="1" w:styleId="CommentTextChar">
    <w:name w:val="Comment Text Char"/>
    <w:basedOn w:val="DefaultParagraphFont"/>
    <w:link w:val="CommentText"/>
    <w:uiPriority w:val="99"/>
    <w:semiHidden/>
    <w:rsid w:val="000D6E67"/>
    <w:rPr>
      <w:sz w:val="20"/>
      <w:szCs w:val="20"/>
    </w:rPr>
  </w:style>
  <w:style w:type="paragraph" w:styleId="CommentSubject">
    <w:name w:val="annotation subject"/>
    <w:basedOn w:val="CommentText"/>
    <w:next w:val="CommentText"/>
    <w:link w:val="CommentSubjectChar"/>
    <w:uiPriority w:val="99"/>
    <w:semiHidden/>
    <w:unhideWhenUsed/>
    <w:rsid w:val="000D6E67"/>
    <w:rPr>
      <w:b/>
      <w:bCs/>
    </w:rPr>
  </w:style>
  <w:style w:type="character" w:customStyle="1" w:styleId="CommentSubjectChar">
    <w:name w:val="Comment Subject Char"/>
    <w:basedOn w:val="CommentTextChar"/>
    <w:link w:val="CommentSubject"/>
    <w:uiPriority w:val="99"/>
    <w:semiHidden/>
    <w:rsid w:val="000D6E67"/>
    <w:rPr>
      <w:b/>
      <w:bCs/>
      <w:sz w:val="20"/>
      <w:szCs w:val="20"/>
    </w:rPr>
  </w:style>
  <w:style w:type="paragraph" w:styleId="BalloonText">
    <w:name w:val="Balloon Text"/>
    <w:basedOn w:val="Normal"/>
    <w:link w:val="BalloonTextChar"/>
    <w:uiPriority w:val="99"/>
    <w:semiHidden/>
    <w:unhideWhenUsed/>
    <w:rsid w:val="000D6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8927BA84A2243B96AA1932D5815F2" ma:contentTypeVersion="14" ma:contentTypeDescription="Create a new document." ma:contentTypeScope="" ma:versionID="96c90777fa39aaab56ee3a9d413808f4">
  <xsd:schema xmlns:xsd="http://www.w3.org/2001/XMLSchema" xmlns:xs="http://www.w3.org/2001/XMLSchema" xmlns:p="http://schemas.microsoft.com/office/2006/metadata/properties" xmlns:ns2="58581e81-d77b-4672-acb0-8b76be44b367" xmlns:ns3="da553f70-8e3b-4af9-bca8-aca19e6b5120" targetNamespace="http://schemas.microsoft.com/office/2006/metadata/properties" ma:root="true" ma:fieldsID="d027c7afcd66ea7378bfbb02acdbd630" ns2:_="" ns3:_="">
    <xsd:import namespace="58581e81-d77b-4672-acb0-8b76be44b367"/>
    <xsd:import namespace="da553f70-8e3b-4af9-bca8-aca19e6b5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81e81-d77b-4672-acb0-8b76be44b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5bf55a-4f35-4525-96d9-1748649c08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53f70-8e3b-4af9-bca8-aca19e6b51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6bb974-ac73-4b3f-9f0a-aa7d7da360cb}" ma:internalName="TaxCatchAll" ma:showField="CatchAllData" ma:web="da553f70-8e3b-4af9-bca8-aca19e6b5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553f70-8e3b-4af9-bca8-aca19e6b5120" xsi:nil="true"/>
    <lcf76f155ced4ddcb4097134ff3c332f xmlns="58581e81-d77b-4672-acb0-8b76be44b3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6079B-B17D-447A-86A4-9621BEDD800D}"/>
</file>

<file path=customXml/itemProps2.xml><?xml version="1.0" encoding="utf-8"?>
<ds:datastoreItem xmlns:ds="http://schemas.openxmlformats.org/officeDocument/2006/customXml" ds:itemID="{45385BCB-2698-4F4D-8EE2-D5B7CF8E9253}">
  <ds:schemaRefs>
    <ds:schemaRef ds:uri="http://schemas.microsoft.com/office/2006/metadata/properties"/>
    <ds:schemaRef ds:uri="http://schemas.microsoft.com/office/infopath/2007/PartnerControls"/>
    <ds:schemaRef ds:uri="da553f70-8e3b-4af9-bca8-aca19e6b5120"/>
    <ds:schemaRef ds:uri="58581e81-d77b-4672-acb0-8b76be44b367"/>
  </ds:schemaRefs>
</ds:datastoreItem>
</file>

<file path=customXml/itemProps3.xml><?xml version="1.0" encoding="utf-8"?>
<ds:datastoreItem xmlns:ds="http://schemas.openxmlformats.org/officeDocument/2006/customXml" ds:itemID="{787A9561-5EFB-4AD0-B13C-8E7888CB8BBF}">
  <ds:schemaRefs>
    <ds:schemaRef ds:uri="http://schemas.microsoft.com/sharepoint/v3/contenttype/forms"/>
  </ds:schemaRefs>
</ds:datastoreItem>
</file>

<file path=customXml/itemProps4.xml><?xml version="1.0" encoding="utf-8"?>
<ds:datastoreItem xmlns:ds="http://schemas.openxmlformats.org/officeDocument/2006/customXml" ds:itemID="{1AF80775-F3BA-4FEC-8A68-09F4D13C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10</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Temasek Polytechnic Staff</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Lai</dc:creator>
  <cp:keywords/>
  <dc:description/>
  <cp:lastModifiedBy>Gabrielle LAI (TP)</cp:lastModifiedBy>
  <cp:revision>29</cp:revision>
  <dcterms:created xsi:type="dcterms:W3CDTF">2023-06-12T03:26:00Z</dcterms:created>
  <dcterms:modified xsi:type="dcterms:W3CDTF">2023-08-02T07:16:00Z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0x0101004648927BA84A2243B96AA1932D5815F2</vt:lpwstr>
  </property>
  <property fmtid="{D5CDD505-2E9C-101B-9397-08002B2CF9AE}" pid="3" name="MSIP_Label_f69d7fc4-da81-42e5-b309-526f71322d86_Enabled">
    <vt:lpwstr>true</vt:lpwstr>
  </property>
  <property fmtid="{D5CDD505-2E9C-101B-9397-08002B2CF9AE}" pid="4" name="MSIP_Label_f69d7fc4-da81-42e5-b309-526f71322d86_SetDate">
    <vt:lpwstr>2023-04-21T02:30:16Z</vt:lpwstr>
  </property>
  <property fmtid="{D5CDD505-2E9C-101B-9397-08002B2CF9AE}" pid="5" name="MSIP_Label_f69d7fc4-da81-42e5-b309-526f71322d86_Method">
    <vt:lpwstr>Standard</vt:lpwstr>
  </property>
  <property fmtid="{D5CDD505-2E9C-101B-9397-08002B2CF9AE}" pid="6" name="MSIP_Label_f69d7fc4-da81-42e5-b309-526f71322d86_Name">
    <vt:lpwstr>Non Sensitive</vt:lpwstr>
  </property>
  <property fmtid="{D5CDD505-2E9C-101B-9397-08002B2CF9AE}" pid="7" name="MSIP_Label_f69d7fc4-da81-42e5-b309-526f71322d86_SiteId">
    <vt:lpwstr>25a99bf0-8e72-472a-ae50-adfbdf0df6f1</vt:lpwstr>
  </property>
  <property fmtid="{D5CDD505-2E9C-101B-9397-08002B2CF9AE}" pid="8" name="MSIP_Label_f69d7fc4-da81-42e5-b309-526f71322d86_ActionId">
    <vt:lpwstr>41879c1e-b9e8-42d6-b4c9-a373384f5cab</vt:lpwstr>
  </property>
  <property fmtid="{D5CDD505-2E9C-101B-9397-08002B2CF9AE}" pid="9" name="MSIP_Label_f69d7fc4-da81-42e5-b309-526f71322d86_ContentBits">
    <vt:lpwstr>0</vt:lpwstr>
  </property>
  <property fmtid="{D5CDD505-2E9C-101B-9397-08002B2CF9AE}" pid="10" name="GrammarlyDocumentId">
    <vt:lpwstr>d6d52d3232f5a0ef8c323426367e3861524d992660acdd72b6604f0839c3b090</vt:lpwstr>
  </property>
  <property fmtid="{D5CDD505-2E9C-101B-9397-08002B2CF9AE}" pid="11" name="MediaServiceImageTags">
    <vt:lpwstr/>
  </property>
</Properties>
</file>